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C9C2B" w14:textId="77777777" w:rsidR="00D65018" w:rsidRDefault="00DD090C">
      <w:pPr>
        <w:pStyle w:val="Title"/>
        <w:spacing w:before="92"/>
        <w:ind w:firstLine="1485"/>
      </w:pPr>
      <w:bookmarkStart w:id="0" w:name="_GoBack"/>
      <w:bookmarkEnd w:id="0"/>
      <w:r>
        <w:rPr>
          <w:color w:val="000080"/>
        </w:rPr>
        <w:t>LUČKA UPRAVA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SPLITSKO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DALMATINSKE</w:t>
      </w:r>
    </w:p>
    <w:p w14:paraId="546FD524" w14:textId="77777777" w:rsidR="00D65018" w:rsidRDefault="00DD090C">
      <w:pPr>
        <w:pStyle w:val="Title"/>
        <w:spacing w:line="644" w:lineRule="exact"/>
        <w:ind w:left="3145"/>
      </w:pPr>
      <w:r>
        <w:rPr>
          <w:color w:val="000080"/>
        </w:rPr>
        <w:t>ŽUPANIJE</w:t>
      </w:r>
    </w:p>
    <w:p w14:paraId="6150B6C5" w14:textId="77777777" w:rsidR="00D65018" w:rsidRDefault="00D65018">
      <w:pPr>
        <w:pStyle w:val="BodyText"/>
        <w:rPr>
          <w:b/>
          <w:i/>
          <w:sz w:val="62"/>
        </w:rPr>
      </w:pPr>
    </w:p>
    <w:p w14:paraId="70808499" w14:textId="77777777" w:rsidR="00D65018" w:rsidRDefault="00DD090C">
      <w:pPr>
        <w:spacing w:before="483" w:line="598" w:lineRule="exact"/>
        <w:ind w:left="1196" w:right="1229"/>
        <w:jc w:val="center"/>
        <w:rPr>
          <w:b/>
          <w:sz w:val="52"/>
        </w:rPr>
      </w:pPr>
      <w:r>
        <w:rPr>
          <w:b/>
          <w:color w:val="000080"/>
          <w:sz w:val="52"/>
        </w:rPr>
        <w:t>SPLIT</w:t>
      </w:r>
      <w:r>
        <w:rPr>
          <w:b/>
          <w:color w:val="000080"/>
          <w:spacing w:val="-2"/>
          <w:sz w:val="52"/>
        </w:rPr>
        <w:t xml:space="preserve"> </w:t>
      </w:r>
      <w:r>
        <w:rPr>
          <w:b/>
          <w:color w:val="000080"/>
          <w:sz w:val="52"/>
        </w:rPr>
        <w:t>AND</w:t>
      </w:r>
      <w:r>
        <w:rPr>
          <w:b/>
          <w:color w:val="000080"/>
          <w:spacing w:val="-1"/>
          <w:sz w:val="52"/>
        </w:rPr>
        <w:t xml:space="preserve"> </w:t>
      </w:r>
      <w:r>
        <w:rPr>
          <w:b/>
          <w:color w:val="000080"/>
          <w:sz w:val="52"/>
        </w:rPr>
        <w:t>DALMATIA</w:t>
      </w:r>
    </w:p>
    <w:p w14:paraId="0D6BC40B" w14:textId="77777777" w:rsidR="00D65018" w:rsidRDefault="00DD090C">
      <w:pPr>
        <w:ind w:left="1196" w:right="1229"/>
        <w:jc w:val="center"/>
        <w:rPr>
          <w:b/>
          <w:sz w:val="48"/>
        </w:rPr>
      </w:pPr>
      <w:r>
        <w:rPr>
          <w:b/>
          <w:color w:val="000080"/>
          <w:sz w:val="48"/>
        </w:rPr>
        <w:t>COUNTY</w:t>
      </w:r>
      <w:r>
        <w:rPr>
          <w:b/>
          <w:color w:val="000080"/>
          <w:spacing w:val="-6"/>
          <w:sz w:val="48"/>
        </w:rPr>
        <w:t xml:space="preserve"> </w:t>
      </w:r>
      <w:r>
        <w:rPr>
          <w:b/>
          <w:color w:val="000080"/>
          <w:sz w:val="48"/>
        </w:rPr>
        <w:t>PORT</w:t>
      </w:r>
      <w:r>
        <w:rPr>
          <w:b/>
          <w:color w:val="000080"/>
          <w:spacing w:val="-4"/>
          <w:sz w:val="48"/>
        </w:rPr>
        <w:t xml:space="preserve"> </w:t>
      </w:r>
      <w:r>
        <w:rPr>
          <w:b/>
          <w:color w:val="000080"/>
          <w:sz w:val="48"/>
        </w:rPr>
        <w:t>AUTHORITY</w:t>
      </w:r>
    </w:p>
    <w:p w14:paraId="7A4C812E" w14:textId="77777777" w:rsidR="00D65018" w:rsidRDefault="00DD090C">
      <w:pPr>
        <w:pStyle w:val="Heading2"/>
        <w:spacing w:before="277"/>
        <w:ind w:right="1229"/>
      </w:pPr>
      <w:r>
        <w:rPr>
          <w:color w:val="000080"/>
        </w:rPr>
        <w:t>PRILAZ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BRAĆE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KALITERNA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10,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21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000</w:t>
      </w:r>
      <w:r>
        <w:rPr>
          <w:color w:val="000080"/>
          <w:spacing w:val="53"/>
        </w:rPr>
        <w:t xml:space="preserve"> </w:t>
      </w:r>
      <w:r>
        <w:rPr>
          <w:color w:val="000080"/>
        </w:rPr>
        <w:t>SPLIT</w:t>
      </w:r>
    </w:p>
    <w:p w14:paraId="6404C1D6" w14:textId="77777777" w:rsidR="00D65018" w:rsidRDefault="00D65018">
      <w:pPr>
        <w:pStyle w:val="BodyText"/>
        <w:rPr>
          <w:b/>
          <w:i/>
          <w:sz w:val="26"/>
        </w:rPr>
      </w:pPr>
    </w:p>
    <w:p w14:paraId="258D1FF6" w14:textId="77777777" w:rsidR="00D65018" w:rsidRDefault="00D65018">
      <w:pPr>
        <w:pStyle w:val="BodyText"/>
        <w:rPr>
          <w:b/>
          <w:i/>
          <w:sz w:val="26"/>
        </w:rPr>
      </w:pPr>
    </w:p>
    <w:p w14:paraId="320FE574" w14:textId="77777777" w:rsidR="00D65018" w:rsidRDefault="00D65018">
      <w:pPr>
        <w:pStyle w:val="BodyText"/>
        <w:rPr>
          <w:b/>
          <w:i/>
          <w:sz w:val="26"/>
        </w:rPr>
      </w:pPr>
    </w:p>
    <w:p w14:paraId="26E258C0" w14:textId="77777777" w:rsidR="00D65018" w:rsidRDefault="00D65018">
      <w:pPr>
        <w:pStyle w:val="BodyText"/>
        <w:rPr>
          <w:b/>
          <w:i/>
          <w:sz w:val="26"/>
        </w:rPr>
      </w:pPr>
    </w:p>
    <w:p w14:paraId="54738DC6" w14:textId="77777777" w:rsidR="00D65018" w:rsidRDefault="00D65018">
      <w:pPr>
        <w:pStyle w:val="BodyText"/>
        <w:rPr>
          <w:b/>
          <w:i/>
          <w:sz w:val="26"/>
        </w:rPr>
      </w:pPr>
    </w:p>
    <w:p w14:paraId="7012BE77" w14:textId="77777777" w:rsidR="00D65018" w:rsidRDefault="00D65018">
      <w:pPr>
        <w:pStyle w:val="BodyText"/>
        <w:rPr>
          <w:b/>
          <w:i/>
          <w:sz w:val="26"/>
        </w:rPr>
      </w:pPr>
    </w:p>
    <w:p w14:paraId="1A21DDC2" w14:textId="77777777" w:rsidR="00D65018" w:rsidRDefault="00D65018">
      <w:pPr>
        <w:pStyle w:val="BodyText"/>
        <w:rPr>
          <w:b/>
          <w:i/>
          <w:sz w:val="26"/>
        </w:rPr>
      </w:pPr>
    </w:p>
    <w:p w14:paraId="20451F24" w14:textId="77777777" w:rsidR="00D65018" w:rsidRDefault="00D65018">
      <w:pPr>
        <w:pStyle w:val="BodyText"/>
        <w:rPr>
          <w:b/>
          <w:i/>
          <w:sz w:val="26"/>
        </w:rPr>
      </w:pPr>
    </w:p>
    <w:p w14:paraId="16C85C62" w14:textId="77777777" w:rsidR="00D65018" w:rsidRDefault="00D65018">
      <w:pPr>
        <w:pStyle w:val="BodyText"/>
        <w:rPr>
          <w:b/>
          <w:i/>
          <w:sz w:val="26"/>
        </w:rPr>
      </w:pPr>
    </w:p>
    <w:p w14:paraId="1F8CC6D6" w14:textId="77777777" w:rsidR="00D65018" w:rsidRDefault="00D65018">
      <w:pPr>
        <w:pStyle w:val="BodyText"/>
        <w:spacing w:before="11"/>
        <w:rPr>
          <w:b/>
          <w:i/>
          <w:sz w:val="29"/>
        </w:rPr>
      </w:pPr>
    </w:p>
    <w:p w14:paraId="76B4D229" w14:textId="77777777" w:rsidR="00D65018" w:rsidRDefault="00DD090C">
      <w:pPr>
        <w:ind w:left="190" w:right="224"/>
        <w:jc w:val="center"/>
        <w:rPr>
          <w:b/>
          <w:sz w:val="40"/>
        </w:rPr>
      </w:pPr>
      <w:r>
        <w:rPr>
          <w:b/>
          <w:color w:val="000080"/>
          <w:sz w:val="40"/>
        </w:rPr>
        <w:t>P</w:t>
      </w:r>
      <w:r>
        <w:rPr>
          <w:b/>
          <w:color w:val="000080"/>
          <w:spacing w:val="-1"/>
          <w:sz w:val="40"/>
        </w:rPr>
        <w:t xml:space="preserve"> </w:t>
      </w:r>
      <w:r>
        <w:rPr>
          <w:b/>
          <w:color w:val="000080"/>
          <w:sz w:val="40"/>
        </w:rPr>
        <w:t>R A V I</w:t>
      </w:r>
      <w:r>
        <w:rPr>
          <w:b/>
          <w:color w:val="000080"/>
          <w:spacing w:val="-1"/>
          <w:sz w:val="40"/>
        </w:rPr>
        <w:t xml:space="preserve"> </w:t>
      </w:r>
      <w:r>
        <w:rPr>
          <w:b/>
          <w:color w:val="000080"/>
          <w:sz w:val="40"/>
        </w:rPr>
        <w:t>L N I K</w:t>
      </w:r>
    </w:p>
    <w:p w14:paraId="11EF679B" w14:textId="77777777" w:rsidR="00D65018" w:rsidRDefault="00DD090C">
      <w:pPr>
        <w:spacing w:before="276"/>
        <w:ind w:left="191" w:right="222"/>
        <w:jc w:val="center"/>
        <w:rPr>
          <w:b/>
          <w:sz w:val="32"/>
        </w:rPr>
      </w:pPr>
      <w:r>
        <w:rPr>
          <w:b/>
          <w:color w:val="000080"/>
          <w:sz w:val="32"/>
        </w:rPr>
        <w:t>O VISINI LUČKIH PRISTOJBI U LUKAMA OTVORENIM</w:t>
      </w:r>
      <w:r>
        <w:rPr>
          <w:b/>
          <w:color w:val="000080"/>
          <w:spacing w:val="-77"/>
          <w:sz w:val="32"/>
        </w:rPr>
        <w:t xml:space="preserve"> </w:t>
      </w:r>
      <w:r>
        <w:rPr>
          <w:b/>
          <w:color w:val="000080"/>
          <w:sz w:val="32"/>
        </w:rPr>
        <w:t>ZA JAVNI PROMET ŽUPANIJSKOG I LOKALNOG</w:t>
      </w:r>
      <w:r>
        <w:rPr>
          <w:b/>
          <w:color w:val="000080"/>
          <w:spacing w:val="1"/>
          <w:sz w:val="32"/>
        </w:rPr>
        <w:t xml:space="preserve"> </w:t>
      </w:r>
      <w:r>
        <w:rPr>
          <w:b/>
          <w:color w:val="000080"/>
          <w:sz w:val="32"/>
        </w:rPr>
        <w:t>ZNAČAJA</w:t>
      </w:r>
    </w:p>
    <w:p w14:paraId="286670C3" w14:textId="77777777" w:rsidR="00D65018" w:rsidRDefault="00DD090C">
      <w:pPr>
        <w:spacing w:before="275"/>
        <w:ind w:left="1196" w:right="1227"/>
        <w:jc w:val="center"/>
        <w:rPr>
          <w:b/>
          <w:sz w:val="32"/>
        </w:rPr>
      </w:pPr>
      <w:r>
        <w:rPr>
          <w:b/>
          <w:color w:val="000080"/>
          <w:sz w:val="32"/>
        </w:rPr>
        <w:t>(</w:t>
      </w:r>
      <w:r>
        <w:rPr>
          <w:b/>
          <w:color w:val="000080"/>
          <w:spacing w:val="-4"/>
          <w:sz w:val="32"/>
        </w:rPr>
        <w:t xml:space="preserve"> </w:t>
      </w:r>
      <w:r>
        <w:rPr>
          <w:b/>
          <w:color w:val="000080"/>
          <w:sz w:val="32"/>
        </w:rPr>
        <w:t>LUČKE</w:t>
      </w:r>
      <w:r>
        <w:rPr>
          <w:b/>
          <w:color w:val="000080"/>
          <w:spacing w:val="-3"/>
          <w:sz w:val="32"/>
        </w:rPr>
        <w:t xml:space="preserve"> </w:t>
      </w:r>
      <w:r>
        <w:rPr>
          <w:b/>
          <w:color w:val="000080"/>
          <w:sz w:val="32"/>
        </w:rPr>
        <w:t>TARIFE)</w:t>
      </w:r>
    </w:p>
    <w:p w14:paraId="7D00BF4E" w14:textId="77777777" w:rsidR="00D65018" w:rsidRDefault="00D65018">
      <w:pPr>
        <w:pStyle w:val="BodyText"/>
        <w:rPr>
          <w:b/>
          <w:sz w:val="34"/>
        </w:rPr>
      </w:pPr>
    </w:p>
    <w:p w14:paraId="20B804B4" w14:textId="77777777" w:rsidR="00D65018" w:rsidRDefault="00D65018">
      <w:pPr>
        <w:pStyle w:val="BodyText"/>
        <w:rPr>
          <w:b/>
          <w:sz w:val="34"/>
        </w:rPr>
      </w:pPr>
    </w:p>
    <w:p w14:paraId="4E99407C" w14:textId="77777777" w:rsidR="00D65018" w:rsidRDefault="00D65018">
      <w:pPr>
        <w:pStyle w:val="BodyText"/>
        <w:rPr>
          <w:b/>
          <w:sz w:val="34"/>
        </w:rPr>
      </w:pPr>
    </w:p>
    <w:p w14:paraId="684BBFBE" w14:textId="77777777" w:rsidR="00D65018" w:rsidRDefault="00D65018">
      <w:pPr>
        <w:pStyle w:val="BodyText"/>
        <w:rPr>
          <w:b/>
          <w:sz w:val="34"/>
        </w:rPr>
      </w:pPr>
    </w:p>
    <w:p w14:paraId="3D07CF0A" w14:textId="77777777" w:rsidR="00D65018" w:rsidRDefault="00D65018">
      <w:pPr>
        <w:pStyle w:val="BodyText"/>
        <w:rPr>
          <w:b/>
          <w:sz w:val="34"/>
        </w:rPr>
      </w:pPr>
    </w:p>
    <w:p w14:paraId="6F9E8580" w14:textId="77777777" w:rsidR="00D65018" w:rsidRDefault="00D65018">
      <w:pPr>
        <w:pStyle w:val="BodyText"/>
        <w:rPr>
          <w:b/>
          <w:sz w:val="46"/>
        </w:rPr>
      </w:pPr>
    </w:p>
    <w:p w14:paraId="2F747BA8" w14:textId="357832A1" w:rsidR="00D65018" w:rsidRDefault="00DD090C">
      <w:pPr>
        <w:pStyle w:val="Heading2"/>
        <w:spacing w:before="1"/>
      </w:pPr>
      <w:r>
        <w:rPr>
          <w:color w:val="000080"/>
        </w:rPr>
        <w:t xml:space="preserve">Split, </w:t>
      </w:r>
      <w:r w:rsidR="00D46CA6">
        <w:rPr>
          <w:color w:val="000080"/>
        </w:rPr>
        <w:t>travanj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20</w:t>
      </w:r>
      <w:r w:rsidR="00D46CA6">
        <w:rPr>
          <w:color w:val="000080"/>
        </w:rPr>
        <w:t>22</w:t>
      </w:r>
      <w:r>
        <w:rPr>
          <w:color w:val="000080"/>
        </w:rPr>
        <w:t>. godine</w:t>
      </w:r>
    </w:p>
    <w:p w14:paraId="22B8B520" w14:textId="77777777" w:rsidR="00D65018" w:rsidRDefault="00D65018">
      <w:pPr>
        <w:sectPr w:rsidR="00D65018">
          <w:footerReference w:type="default" r:id="rId8"/>
          <w:type w:val="continuous"/>
          <w:pgSz w:w="11910" w:h="16840"/>
          <w:pgMar w:top="1600" w:right="1260" w:bottom="1620" w:left="1580" w:header="0" w:footer="1436" w:gutter="0"/>
          <w:pgNumType w:start="1"/>
          <w:cols w:space="720"/>
        </w:sectPr>
      </w:pPr>
    </w:p>
    <w:p w14:paraId="23093EFB" w14:textId="77777777" w:rsidR="00D65018" w:rsidRDefault="00D65018">
      <w:pPr>
        <w:pStyle w:val="BodyText"/>
        <w:rPr>
          <w:b/>
          <w:i/>
        </w:rPr>
      </w:pPr>
    </w:p>
    <w:p w14:paraId="34C1D90F" w14:textId="21F63CFB" w:rsidR="00D65018" w:rsidRDefault="00DD090C">
      <w:pPr>
        <w:pStyle w:val="BodyText"/>
        <w:spacing w:before="90"/>
        <w:ind w:left="121" w:right="217"/>
      </w:pPr>
      <w:r>
        <w:t>Temeljem članka 54. točka 5. Zakona o pomorskom dobru i morskim lukama («Narodne</w:t>
      </w:r>
      <w:r>
        <w:rPr>
          <w:spacing w:val="1"/>
        </w:rPr>
        <w:t xml:space="preserve"> </w:t>
      </w:r>
      <w:r>
        <w:t>novine», br. 158/03; 100/04; 141/06</w:t>
      </w:r>
      <w:r w:rsidR="004F37EB">
        <w:t>,</w:t>
      </w:r>
      <w:r>
        <w:t xml:space="preserve"> 38/09</w:t>
      </w:r>
      <w:r w:rsidR="004F37EB">
        <w:t>, 123/11, 56/16 i 98/19</w:t>
      </w:r>
      <w:r>
        <w:t>) i čl. 19. st. 1. točka 5. Statuta Lučke uprave</w:t>
      </w:r>
      <w:r>
        <w:rPr>
          <w:spacing w:val="1"/>
        </w:rPr>
        <w:t xml:space="preserve"> </w:t>
      </w:r>
      <w:r>
        <w:t>Splitsko - dalmatinske županije («Službeni glasnik Splitsko-dalmatinske županije», br.</w:t>
      </w:r>
      <w:r>
        <w:rPr>
          <w:spacing w:val="1"/>
        </w:rPr>
        <w:t xml:space="preserve"> </w:t>
      </w:r>
      <w:r>
        <w:t xml:space="preserve">6/99; 9/04 i 5/08) Upravno vijeće Lučke uprave Splitsko-dalmatinske županije na svojoj </w:t>
      </w:r>
      <w:r w:rsidR="004F37EB">
        <w:t xml:space="preserve">01. </w:t>
      </w:r>
      <w:r>
        <w:t>sjednici,</w:t>
      </w:r>
      <w:r>
        <w:rPr>
          <w:spacing w:val="-1"/>
        </w:rPr>
        <w:t xml:space="preserve"> </w:t>
      </w:r>
      <w:r>
        <w:t>održanoj dana</w:t>
      </w:r>
      <w:r>
        <w:rPr>
          <w:spacing w:val="-1"/>
        </w:rPr>
        <w:t xml:space="preserve"> </w:t>
      </w:r>
      <w:r w:rsidR="00D46CA6">
        <w:t>05. travanj</w:t>
      </w:r>
      <w:r>
        <w:rPr>
          <w:spacing w:val="-2"/>
        </w:rPr>
        <w:t xml:space="preserve"> </w:t>
      </w:r>
      <w:r>
        <w:t>20</w:t>
      </w:r>
      <w:r w:rsidR="00D46CA6">
        <w:t>22</w:t>
      </w:r>
      <w:r>
        <w:t>.</w:t>
      </w:r>
      <w:r>
        <w:rPr>
          <w:spacing w:val="-1"/>
        </w:rPr>
        <w:t xml:space="preserve"> </w:t>
      </w:r>
      <w:r>
        <w:t>godine,</w:t>
      </w:r>
      <w:r>
        <w:rPr>
          <w:spacing w:val="-2"/>
        </w:rPr>
        <w:t xml:space="preserve"> </w:t>
      </w:r>
      <w:r>
        <w:t>donijelo</w:t>
      </w:r>
      <w:r>
        <w:rPr>
          <w:spacing w:val="-1"/>
        </w:rPr>
        <w:t xml:space="preserve"> </w:t>
      </w:r>
      <w:r>
        <w:t>je:</w:t>
      </w:r>
    </w:p>
    <w:p w14:paraId="0BB0DEEE" w14:textId="77777777" w:rsidR="00D65018" w:rsidRDefault="00D65018">
      <w:pPr>
        <w:pStyle w:val="BodyText"/>
        <w:rPr>
          <w:sz w:val="26"/>
        </w:rPr>
      </w:pPr>
    </w:p>
    <w:p w14:paraId="1B651912" w14:textId="77777777" w:rsidR="00D65018" w:rsidRDefault="00D65018">
      <w:pPr>
        <w:pStyle w:val="BodyText"/>
        <w:spacing w:before="2"/>
        <w:rPr>
          <w:sz w:val="22"/>
        </w:rPr>
      </w:pPr>
    </w:p>
    <w:p w14:paraId="107F7B65" w14:textId="77777777" w:rsidR="00D65018" w:rsidRDefault="00DD090C">
      <w:pPr>
        <w:spacing w:before="1" w:line="344" w:lineRule="exact"/>
        <w:ind w:left="1196" w:right="1227"/>
        <w:jc w:val="center"/>
        <w:rPr>
          <w:b/>
          <w:sz w:val="30"/>
        </w:rPr>
      </w:pPr>
      <w:r>
        <w:rPr>
          <w:b/>
          <w:sz w:val="30"/>
        </w:rPr>
        <w:t>P R A V I L N I K</w:t>
      </w:r>
    </w:p>
    <w:p w14:paraId="05AD797B" w14:textId="77777777" w:rsidR="00D65018" w:rsidRDefault="00DD090C">
      <w:pPr>
        <w:pStyle w:val="Heading1"/>
        <w:ind w:left="191" w:right="224"/>
        <w:jc w:val="center"/>
      </w:pPr>
      <w:r>
        <w:t>O VISINI LUČKIH PRISTOJBI U LUKAMA OTVORENIM ZA JAVNI PROMET</w:t>
      </w:r>
      <w:r>
        <w:rPr>
          <w:spacing w:val="-57"/>
        </w:rPr>
        <w:t xml:space="preserve"> </w:t>
      </w:r>
      <w:r>
        <w:t>ŽUPANIJSKOG</w:t>
      </w:r>
      <w:r>
        <w:rPr>
          <w:spacing w:val="-1"/>
        </w:rPr>
        <w:t xml:space="preserve"> </w:t>
      </w:r>
      <w:r>
        <w:t>I LOKALNOG ZNAČAJA</w:t>
      </w:r>
    </w:p>
    <w:p w14:paraId="6B1A2877" w14:textId="77777777" w:rsidR="00D65018" w:rsidRDefault="00D65018">
      <w:pPr>
        <w:pStyle w:val="BodyText"/>
        <w:rPr>
          <w:b/>
          <w:sz w:val="26"/>
        </w:rPr>
      </w:pPr>
    </w:p>
    <w:p w14:paraId="658F53B1" w14:textId="77777777" w:rsidR="00D65018" w:rsidRDefault="00D65018">
      <w:pPr>
        <w:pStyle w:val="BodyText"/>
        <w:spacing w:before="11"/>
        <w:rPr>
          <w:b/>
          <w:sz w:val="21"/>
        </w:rPr>
      </w:pPr>
    </w:p>
    <w:p w14:paraId="468A8DE2" w14:textId="77777777" w:rsidR="00D65018" w:rsidRDefault="00DD090C">
      <w:pPr>
        <w:pStyle w:val="ListParagraph"/>
        <w:numPr>
          <w:ilvl w:val="0"/>
          <w:numId w:val="8"/>
        </w:numPr>
        <w:tabs>
          <w:tab w:val="left" w:pos="455"/>
        </w:tabs>
        <w:jc w:val="left"/>
        <w:rPr>
          <w:b/>
          <w:sz w:val="24"/>
        </w:rPr>
      </w:pPr>
      <w:r>
        <w:rPr>
          <w:b/>
          <w:sz w:val="24"/>
        </w:rPr>
        <w:t>OPĆE ODREDBE</w:t>
      </w:r>
    </w:p>
    <w:p w14:paraId="4C71F61C" w14:textId="77777777" w:rsidR="00D65018" w:rsidRDefault="00D65018">
      <w:pPr>
        <w:pStyle w:val="BodyText"/>
        <w:rPr>
          <w:b/>
        </w:rPr>
      </w:pPr>
    </w:p>
    <w:p w14:paraId="4AFB764C" w14:textId="77777777" w:rsidR="00D65018" w:rsidRDefault="00DD090C">
      <w:pPr>
        <w:pStyle w:val="Heading2"/>
      </w:pPr>
      <w:r>
        <w:t>Članak</w:t>
      </w:r>
      <w:r>
        <w:rPr>
          <w:spacing w:val="-1"/>
        </w:rPr>
        <w:t xml:space="preserve"> </w:t>
      </w:r>
      <w:r>
        <w:t>1.</w:t>
      </w:r>
    </w:p>
    <w:p w14:paraId="2BF6318E" w14:textId="77777777" w:rsidR="00D65018" w:rsidRDefault="00D65018">
      <w:pPr>
        <w:pStyle w:val="BodyText"/>
        <w:spacing w:before="9"/>
        <w:rPr>
          <w:b/>
          <w:i/>
          <w:sz w:val="23"/>
        </w:rPr>
      </w:pPr>
    </w:p>
    <w:p w14:paraId="1ED7D64D" w14:textId="77777777" w:rsidR="00D65018" w:rsidRDefault="00DD090C">
      <w:pPr>
        <w:pStyle w:val="BodyText"/>
        <w:ind w:left="121" w:right="344"/>
      </w:pPr>
      <w:r>
        <w:t>Ovim Pravilnikom određuju se kriteriji za određivanje pojedninog dijela luke kao i visina</w:t>
      </w:r>
      <w:r>
        <w:rPr>
          <w:spacing w:val="-57"/>
        </w:rPr>
        <w:t xml:space="preserve"> </w:t>
      </w:r>
      <w:r>
        <w:t>lučkih pristojbi koja će se naplaćivati u svim lukama otvorenim za javni promet</w:t>
      </w:r>
      <w:r>
        <w:rPr>
          <w:spacing w:val="1"/>
        </w:rPr>
        <w:t xml:space="preserve"> </w:t>
      </w:r>
      <w:r>
        <w:t>županijskog i lokalnog značaja kojima upravlja Lučka uprava Splitsko-dalmatinske</w:t>
      </w:r>
      <w:r>
        <w:rPr>
          <w:spacing w:val="1"/>
        </w:rPr>
        <w:t xml:space="preserve"> </w:t>
      </w:r>
      <w:r>
        <w:t>županije (u daljnjem</w:t>
      </w:r>
      <w:r>
        <w:rPr>
          <w:spacing w:val="-2"/>
        </w:rPr>
        <w:t xml:space="preserve"> </w:t>
      </w:r>
      <w:r>
        <w:t>tekstu: Lučka uprava).</w:t>
      </w:r>
    </w:p>
    <w:p w14:paraId="594506E9" w14:textId="77777777" w:rsidR="00D65018" w:rsidRDefault="00D65018">
      <w:pPr>
        <w:pStyle w:val="BodyText"/>
        <w:spacing w:before="2"/>
      </w:pPr>
    </w:p>
    <w:p w14:paraId="482708AA" w14:textId="77777777" w:rsidR="00D65018" w:rsidRDefault="00DD090C">
      <w:pPr>
        <w:pStyle w:val="Heading2"/>
      </w:pPr>
      <w:r>
        <w:t>Članak</w:t>
      </w:r>
      <w:r>
        <w:rPr>
          <w:spacing w:val="-1"/>
        </w:rPr>
        <w:t xml:space="preserve"> </w:t>
      </w:r>
      <w:r>
        <w:t>2.</w:t>
      </w:r>
    </w:p>
    <w:p w14:paraId="1C842A71" w14:textId="77777777" w:rsidR="00D65018" w:rsidRDefault="00D65018">
      <w:pPr>
        <w:pStyle w:val="BodyText"/>
        <w:spacing w:before="9"/>
        <w:rPr>
          <w:b/>
          <w:i/>
          <w:sz w:val="27"/>
        </w:rPr>
      </w:pPr>
    </w:p>
    <w:p w14:paraId="155CEBDF" w14:textId="77777777" w:rsidR="00D65018" w:rsidRDefault="00DD090C">
      <w:pPr>
        <w:pStyle w:val="BodyText"/>
        <w:ind w:left="121" w:right="831"/>
      </w:pPr>
      <w:r>
        <w:t>Lučko područje, sidrište luke i privezišta se dijele na operativni dio, komunalni dio i</w:t>
      </w:r>
      <w:r>
        <w:rPr>
          <w:spacing w:val="-57"/>
        </w:rPr>
        <w:t xml:space="preserve"> </w:t>
      </w:r>
      <w:r>
        <w:t>nautički</w:t>
      </w:r>
      <w:r>
        <w:rPr>
          <w:spacing w:val="-2"/>
        </w:rPr>
        <w:t xml:space="preserve"> </w:t>
      </w:r>
      <w:r>
        <w:t>dio</w:t>
      </w:r>
      <w:r>
        <w:rPr>
          <w:spacing w:val="-1"/>
        </w:rPr>
        <w:t xml:space="preserve"> </w:t>
      </w:r>
      <w:r>
        <w:t>luke.</w:t>
      </w:r>
    </w:p>
    <w:p w14:paraId="28D1940B" w14:textId="77777777" w:rsidR="00D65018" w:rsidRDefault="00DD090C">
      <w:pPr>
        <w:pStyle w:val="ListParagraph"/>
        <w:numPr>
          <w:ilvl w:val="0"/>
          <w:numId w:val="7"/>
        </w:numPr>
        <w:tabs>
          <w:tab w:val="left" w:pos="322"/>
        </w:tabs>
        <w:ind w:right="397" w:hanging="241"/>
        <w:rPr>
          <w:sz w:val="24"/>
        </w:rPr>
      </w:pPr>
      <w:r>
        <w:rPr>
          <w:b/>
          <w:i/>
          <w:sz w:val="24"/>
        </w:rPr>
        <w:t xml:space="preserve">operativni dio luke </w:t>
      </w:r>
      <w:r>
        <w:rPr>
          <w:sz w:val="24"/>
        </w:rPr>
        <w:t>je dio luke otvorene za javni promet namijenjen za privez plovila u</w:t>
      </w:r>
      <w:r>
        <w:rPr>
          <w:spacing w:val="-57"/>
          <w:sz w:val="24"/>
        </w:rPr>
        <w:t xml:space="preserve"> </w:t>
      </w:r>
      <w:r>
        <w:rPr>
          <w:sz w:val="24"/>
        </w:rPr>
        <w:t>javnom</w:t>
      </w:r>
      <w:r>
        <w:rPr>
          <w:spacing w:val="-4"/>
          <w:sz w:val="24"/>
        </w:rPr>
        <w:t xml:space="preserve"> </w:t>
      </w:r>
      <w:r>
        <w:rPr>
          <w:sz w:val="24"/>
        </w:rPr>
        <w:t>pomorskom</w:t>
      </w:r>
      <w:r>
        <w:rPr>
          <w:spacing w:val="-4"/>
          <w:sz w:val="24"/>
        </w:rPr>
        <w:t xml:space="preserve"> </w:t>
      </w:r>
      <w:r>
        <w:rPr>
          <w:sz w:val="24"/>
        </w:rPr>
        <w:t>prometu,</w:t>
      </w:r>
      <w:r>
        <w:rPr>
          <w:spacing w:val="-1"/>
          <w:sz w:val="24"/>
        </w:rPr>
        <w:t xml:space="preserve"> </w:t>
      </w:r>
      <w:r>
        <w:rPr>
          <w:sz w:val="24"/>
        </w:rPr>
        <w:t>plovila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povremeni</w:t>
      </w:r>
      <w:r>
        <w:rPr>
          <w:spacing w:val="-2"/>
          <w:sz w:val="24"/>
        </w:rPr>
        <w:t xml:space="preserve"> </w:t>
      </w:r>
      <w:r>
        <w:rPr>
          <w:sz w:val="24"/>
        </w:rPr>
        <w:t>prijevoz</w:t>
      </w:r>
      <w:r>
        <w:rPr>
          <w:spacing w:val="-1"/>
          <w:sz w:val="24"/>
        </w:rPr>
        <w:t xml:space="preserve"> </w:t>
      </w:r>
      <w:r>
        <w:rPr>
          <w:sz w:val="24"/>
        </w:rPr>
        <w:t>putnika,</w:t>
      </w:r>
      <w:r>
        <w:rPr>
          <w:spacing w:val="-3"/>
          <w:sz w:val="24"/>
        </w:rPr>
        <w:t xml:space="preserve"> </w:t>
      </w:r>
      <w:r>
        <w:rPr>
          <w:sz w:val="24"/>
        </w:rPr>
        <w:t>teretnih</w:t>
      </w:r>
      <w:r>
        <w:rPr>
          <w:spacing w:val="-1"/>
          <w:sz w:val="24"/>
        </w:rPr>
        <w:t xml:space="preserve"> </w:t>
      </w:r>
      <w:r>
        <w:rPr>
          <w:sz w:val="24"/>
        </w:rPr>
        <w:t>plovila</w:t>
      </w:r>
    </w:p>
    <w:p w14:paraId="0B292F29" w14:textId="77777777" w:rsidR="00D65018" w:rsidRDefault="00DD090C">
      <w:pPr>
        <w:pStyle w:val="BodyText"/>
        <w:ind w:left="361" w:right="271"/>
      </w:pPr>
      <w:r>
        <w:t>i ostalih plovnih objekata i ribarskih plovila kada obavljaju djelatnost ukrcaja i iskrcaja,</w:t>
      </w:r>
      <w:r>
        <w:rPr>
          <w:spacing w:val="-5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 kojem</w:t>
      </w:r>
      <w:r>
        <w:rPr>
          <w:spacing w:val="-1"/>
        </w:rPr>
        <w:t xml:space="preserve"> </w:t>
      </w:r>
      <w:r>
        <w:t xml:space="preserve">se </w:t>
      </w:r>
      <w:r>
        <w:rPr>
          <w:u w:val="single"/>
        </w:rPr>
        <w:t>naplaćuje</w:t>
      </w:r>
      <w:r>
        <w:rPr>
          <w:spacing w:val="-1"/>
          <w:u w:val="single"/>
        </w:rPr>
        <w:t xml:space="preserve"> </w:t>
      </w:r>
      <w:r>
        <w:rPr>
          <w:u w:val="single"/>
        </w:rPr>
        <w:t>pristojba za</w:t>
      </w:r>
      <w:r>
        <w:rPr>
          <w:spacing w:val="-1"/>
          <w:u w:val="single"/>
        </w:rPr>
        <w:t xml:space="preserve"> </w:t>
      </w:r>
      <w:r>
        <w:rPr>
          <w:u w:val="single"/>
        </w:rPr>
        <w:t>upotrebu</w:t>
      </w:r>
      <w:r>
        <w:rPr>
          <w:spacing w:val="-1"/>
          <w:u w:val="single"/>
        </w:rPr>
        <w:t xml:space="preserve"> </w:t>
      </w:r>
      <w:r>
        <w:rPr>
          <w:u w:val="single"/>
        </w:rPr>
        <w:t>obale</w:t>
      </w:r>
      <w:r>
        <w:rPr>
          <w:spacing w:val="-2"/>
          <w:u w:val="single"/>
        </w:rPr>
        <w:t xml:space="preserve"> </w:t>
      </w:r>
      <w:r>
        <w:rPr>
          <w:u w:val="single"/>
        </w:rPr>
        <w:t>i brodska</w:t>
      </w:r>
      <w:r>
        <w:rPr>
          <w:spacing w:val="-2"/>
          <w:u w:val="single"/>
        </w:rPr>
        <w:t xml:space="preserve"> </w:t>
      </w:r>
      <w:r>
        <w:rPr>
          <w:u w:val="single"/>
        </w:rPr>
        <w:t>ležarina</w:t>
      </w:r>
      <w:r>
        <w:t>;</w:t>
      </w:r>
    </w:p>
    <w:p w14:paraId="4602DE1C" w14:textId="77777777" w:rsidR="00D65018" w:rsidRDefault="00DD090C">
      <w:pPr>
        <w:pStyle w:val="ListParagraph"/>
        <w:numPr>
          <w:ilvl w:val="0"/>
          <w:numId w:val="7"/>
        </w:numPr>
        <w:tabs>
          <w:tab w:val="left" w:pos="322"/>
        </w:tabs>
        <w:ind w:left="361" w:right="420" w:hanging="241"/>
        <w:rPr>
          <w:sz w:val="24"/>
        </w:rPr>
      </w:pPr>
      <w:r>
        <w:rPr>
          <w:b/>
          <w:i/>
          <w:sz w:val="24"/>
        </w:rPr>
        <w:t xml:space="preserve">komunalni dio luke </w:t>
      </w:r>
      <w:r>
        <w:rPr>
          <w:sz w:val="24"/>
        </w:rPr>
        <w:t>je dio luke otvorene za javni promet namijenjen za stalni vez</w:t>
      </w:r>
      <w:r>
        <w:rPr>
          <w:spacing w:val="1"/>
          <w:sz w:val="24"/>
        </w:rPr>
        <w:t xml:space="preserve"> </w:t>
      </w:r>
      <w:r>
        <w:rPr>
          <w:sz w:val="24"/>
        </w:rPr>
        <w:t>plovnog objekta čiji vlasnik ima prebivalište na području jedinice lokalne samouprave</w:t>
      </w:r>
      <w:r>
        <w:rPr>
          <w:spacing w:val="-57"/>
          <w:sz w:val="24"/>
        </w:rPr>
        <w:t xml:space="preserve"> </w:t>
      </w:r>
      <w:r>
        <w:rPr>
          <w:sz w:val="24"/>
        </w:rPr>
        <w:t>ili plovni objekt pretežito boravi na tom području i upisan je u upisnik brodova</w:t>
      </w:r>
      <w:r>
        <w:rPr>
          <w:spacing w:val="1"/>
          <w:sz w:val="24"/>
        </w:rPr>
        <w:t xml:space="preserve"> </w:t>
      </w:r>
      <w:r>
        <w:rPr>
          <w:sz w:val="24"/>
        </w:rPr>
        <w:t>nadležne</w:t>
      </w:r>
      <w:r>
        <w:rPr>
          <w:spacing w:val="-3"/>
          <w:sz w:val="24"/>
        </w:rPr>
        <w:t xml:space="preserve"> </w:t>
      </w:r>
      <w:r>
        <w:rPr>
          <w:sz w:val="24"/>
        </w:rPr>
        <w:t>lučke</w:t>
      </w:r>
      <w:r>
        <w:rPr>
          <w:spacing w:val="-1"/>
          <w:sz w:val="24"/>
        </w:rPr>
        <w:t xml:space="preserve"> </w:t>
      </w:r>
      <w:r>
        <w:rPr>
          <w:sz w:val="24"/>
        </w:rPr>
        <w:t>kapetanije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očevidnik brodica</w:t>
      </w:r>
      <w:r>
        <w:rPr>
          <w:spacing w:val="-1"/>
          <w:sz w:val="24"/>
        </w:rPr>
        <w:t xml:space="preserve"> </w:t>
      </w:r>
      <w:r>
        <w:rPr>
          <w:sz w:val="24"/>
        </w:rPr>
        <w:t>nadležne</w:t>
      </w:r>
      <w:r>
        <w:rPr>
          <w:spacing w:val="-3"/>
          <w:sz w:val="24"/>
        </w:rPr>
        <w:t xml:space="preserve"> </w:t>
      </w:r>
      <w:r>
        <w:rPr>
          <w:sz w:val="24"/>
        </w:rPr>
        <w:t>lučke kapetanije</w:t>
      </w:r>
      <w:r>
        <w:rPr>
          <w:spacing w:val="-1"/>
          <w:sz w:val="24"/>
        </w:rPr>
        <w:t xml:space="preserve"> </w:t>
      </w:r>
      <w:r>
        <w:rPr>
          <w:sz w:val="24"/>
        </w:rPr>
        <w:t>ili ispostave</w:t>
      </w:r>
    </w:p>
    <w:p w14:paraId="770FA412" w14:textId="77777777" w:rsidR="00D65018" w:rsidRDefault="00DD090C">
      <w:pPr>
        <w:pStyle w:val="BodyText"/>
        <w:ind w:left="361" w:right="271"/>
      </w:pPr>
      <w:r>
        <w:t>i za korištenje kojeg se zaključuje ugovor o stalnom vezu s lučkom upravom i na kojem</w:t>
      </w:r>
      <w:r>
        <w:rPr>
          <w:spacing w:val="-5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 pravilu ne obavljaju gospodarske aktivnosti;</w:t>
      </w:r>
    </w:p>
    <w:p w14:paraId="2E1646D1" w14:textId="77777777" w:rsidR="00D65018" w:rsidRDefault="00DD090C">
      <w:pPr>
        <w:pStyle w:val="ListParagraph"/>
        <w:numPr>
          <w:ilvl w:val="0"/>
          <w:numId w:val="7"/>
        </w:numPr>
        <w:tabs>
          <w:tab w:val="left" w:pos="322"/>
        </w:tabs>
        <w:ind w:left="361" w:right="182" w:hanging="241"/>
        <w:rPr>
          <w:sz w:val="24"/>
        </w:rPr>
      </w:pPr>
      <w:r>
        <w:rPr>
          <w:b/>
          <w:i/>
          <w:sz w:val="24"/>
        </w:rPr>
        <w:t xml:space="preserve">nautički dio luke </w:t>
      </w:r>
      <w:r>
        <w:rPr>
          <w:sz w:val="24"/>
        </w:rPr>
        <w:t xml:space="preserve">je dio luke namijenjen za privez nautičkih plovila u kojem se </w:t>
      </w:r>
      <w:r>
        <w:rPr>
          <w:sz w:val="24"/>
          <w:u w:val="single"/>
        </w:rPr>
        <w:t>naplaćuje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pristojba za vez;</w:t>
      </w:r>
    </w:p>
    <w:p w14:paraId="27A79891" w14:textId="77777777" w:rsidR="00D65018" w:rsidRPr="00DE3AAD" w:rsidRDefault="00DD090C">
      <w:pPr>
        <w:pStyle w:val="ListParagraph"/>
        <w:numPr>
          <w:ilvl w:val="0"/>
          <w:numId w:val="7"/>
        </w:numPr>
        <w:tabs>
          <w:tab w:val="left" w:pos="322"/>
        </w:tabs>
        <w:spacing w:before="1"/>
        <w:ind w:left="322"/>
        <w:rPr>
          <w:sz w:val="24"/>
          <w:lang w:val="de-DE"/>
        </w:rPr>
      </w:pPr>
      <w:r w:rsidRPr="00DE3AAD">
        <w:rPr>
          <w:b/>
          <w:i/>
          <w:sz w:val="24"/>
          <w:lang w:val="de-DE"/>
        </w:rPr>
        <w:t>dnevni</w:t>
      </w:r>
      <w:r w:rsidRPr="00DE3AAD">
        <w:rPr>
          <w:b/>
          <w:i/>
          <w:spacing w:val="-2"/>
          <w:sz w:val="24"/>
          <w:lang w:val="de-DE"/>
        </w:rPr>
        <w:t xml:space="preserve"> </w:t>
      </w:r>
      <w:r w:rsidRPr="00DE3AAD">
        <w:rPr>
          <w:b/>
          <w:i/>
          <w:sz w:val="24"/>
          <w:lang w:val="de-DE"/>
        </w:rPr>
        <w:t>ili</w:t>
      </w:r>
      <w:r w:rsidRPr="00DE3AAD">
        <w:rPr>
          <w:b/>
          <w:i/>
          <w:spacing w:val="-1"/>
          <w:sz w:val="24"/>
          <w:lang w:val="de-DE"/>
        </w:rPr>
        <w:t xml:space="preserve"> </w:t>
      </w:r>
      <w:r w:rsidRPr="00DE3AAD">
        <w:rPr>
          <w:b/>
          <w:i/>
          <w:sz w:val="24"/>
          <w:lang w:val="de-DE"/>
        </w:rPr>
        <w:t>tranzitni</w:t>
      </w:r>
      <w:r w:rsidRPr="00DE3AAD">
        <w:rPr>
          <w:b/>
          <w:i/>
          <w:spacing w:val="-1"/>
          <w:sz w:val="24"/>
          <w:lang w:val="de-DE"/>
        </w:rPr>
        <w:t xml:space="preserve"> </w:t>
      </w:r>
      <w:r w:rsidRPr="00DE3AAD">
        <w:rPr>
          <w:b/>
          <w:i/>
          <w:sz w:val="24"/>
          <w:lang w:val="de-DE"/>
        </w:rPr>
        <w:t>vez</w:t>
      </w:r>
      <w:r w:rsidRPr="00DE3AAD">
        <w:rPr>
          <w:b/>
          <w:i/>
          <w:spacing w:val="-3"/>
          <w:sz w:val="24"/>
          <w:lang w:val="de-DE"/>
        </w:rPr>
        <w:t xml:space="preserve"> </w:t>
      </w:r>
      <w:r w:rsidRPr="00DE3AAD">
        <w:rPr>
          <w:sz w:val="24"/>
          <w:lang w:val="de-DE"/>
        </w:rPr>
        <w:t>je vez</w:t>
      </w:r>
      <w:r w:rsidRPr="00DE3AAD">
        <w:rPr>
          <w:spacing w:val="-1"/>
          <w:sz w:val="24"/>
          <w:lang w:val="de-DE"/>
        </w:rPr>
        <w:t xml:space="preserve"> </w:t>
      </w:r>
      <w:r w:rsidRPr="00DE3AAD">
        <w:rPr>
          <w:sz w:val="24"/>
          <w:lang w:val="de-DE"/>
        </w:rPr>
        <w:t>na nautičkom</w:t>
      </w:r>
      <w:r w:rsidRPr="00DE3AAD">
        <w:rPr>
          <w:spacing w:val="-2"/>
          <w:sz w:val="24"/>
          <w:lang w:val="de-DE"/>
        </w:rPr>
        <w:t xml:space="preserve"> </w:t>
      </w:r>
      <w:r w:rsidRPr="00DE3AAD">
        <w:rPr>
          <w:sz w:val="24"/>
          <w:lang w:val="de-DE"/>
        </w:rPr>
        <w:t>dijelu luke;</w:t>
      </w:r>
    </w:p>
    <w:p w14:paraId="6394C7F1" w14:textId="77777777" w:rsidR="00D65018" w:rsidRPr="00DE3AAD" w:rsidRDefault="00DD090C">
      <w:pPr>
        <w:pStyle w:val="ListParagraph"/>
        <w:numPr>
          <w:ilvl w:val="0"/>
          <w:numId w:val="7"/>
        </w:numPr>
        <w:tabs>
          <w:tab w:val="left" w:pos="322"/>
        </w:tabs>
        <w:ind w:left="361" w:right="489" w:hanging="241"/>
        <w:rPr>
          <w:sz w:val="24"/>
          <w:lang w:val="de-DE"/>
        </w:rPr>
      </w:pPr>
      <w:r w:rsidRPr="00DE3AAD">
        <w:rPr>
          <w:b/>
          <w:i/>
          <w:sz w:val="24"/>
          <w:lang w:val="de-DE"/>
        </w:rPr>
        <w:t xml:space="preserve">zimovanjem u luci </w:t>
      </w:r>
      <w:r w:rsidRPr="00DE3AAD">
        <w:rPr>
          <w:sz w:val="24"/>
          <w:lang w:val="de-DE"/>
        </w:rPr>
        <w:t>se smatra neprekinuti boravak plovila izvan nautičke sezone u luci</w:t>
      </w:r>
      <w:r w:rsidRPr="00DE3AAD">
        <w:rPr>
          <w:spacing w:val="-57"/>
          <w:sz w:val="24"/>
          <w:lang w:val="de-DE"/>
        </w:rPr>
        <w:t xml:space="preserve"> </w:t>
      </w:r>
      <w:r w:rsidRPr="00DE3AAD">
        <w:rPr>
          <w:sz w:val="24"/>
          <w:lang w:val="de-DE"/>
        </w:rPr>
        <w:t>na</w:t>
      </w:r>
      <w:r w:rsidRPr="00DE3AAD">
        <w:rPr>
          <w:spacing w:val="-1"/>
          <w:sz w:val="24"/>
          <w:lang w:val="de-DE"/>
        </w:rPr>
        <w:t xml:space="preserve"> </w:t>
      </w:r>
      <w:r w:rsidRPr="00DE3AAD">
        <w:rPr>
          <w:sz w:val="24"/>
          <w:lang w:val="de-DE"/>
        </w:rPr>
        <w:t>temelju sklopljenog ugovora o</w:t>
      </w:r>
      <w:r w:rsidRPr="00DE3AAD">
        <w:rPr>
          <w:spacing w:val="-2"/>
          <w:sz w:val="24"/>
          <w:lang w:val="de-DE"/>
        </w:rPr>
        <w:t xml:space="preserve"> </w:t>
      </w:r>
      <w:r w:rsidRPr="00DE3AAD">
        <w:rPr>
          <w:sz w:val="24"/>
          <w:lang w:val="de-DE"/>
        </w:rPr>
        <w:t>zimskom</w:t>
      </w:r>
      <w:r w:rsidRPr="00DE3AAD">
        <w:rPr>
          <w:spacing w:val="-3"/>
          <w:sz w:val="24"/>
          <w:lang w:val="de-DE"/>
        </w:rPr>
        <w:t xml:space="preserve"> </w:t>
      </w:r>
      <w:r w:rsidRPr="00DE3AAD">
        <w:rPr>
          <w:sz w:val="24"/>
          <w:lang w:val="de-DE"/>
        </w:rPr>
        <w:t>vezu s Lučkom upravom;</w:t>
      </w:r>
    </w:p>
    <w:p w14:paraId="5DC75D83" w14:textId="77777777" w:rsidR="00D65018" w:rsidRPr="00DE3AAD" w:rsidRDefault="00DD090C">
      <w:pPr>
        <w:pStyle w:val="ListParagraph"/>
        <w:numPr>
          <w:ilvl w:val="0"/>
          <w:numId w:val="7"/>
        </w:numPr>
        <w:tabs>
          <w:tab w:val="left" w:pos="322"/>
        </w:tabs>
        <w:ind w:right="508" w:hanging="241"/>
        <w:rPr>
          <w:sz w:val="24"/>
          <w:lang w:val="de-DE"/>
        </w:rPr>
      </w:pPr>
      <w:r w:rsidRPr="00DE3AAD">
        <w:rPr>
          <w:b/>
          <w:i/>
          <w:sz w:val="24"/>
          <w:lang w:val="de-DE"/>
        </w:rPr>
        <w:t xml:space="preserve">sidrište luke </w:t>
      </w:r>
      <w:r w:rsidRPr="00DE3AAD">
        <w:rPr>
          <w:sz w:val="24"/>
          <w:lang w:val="de-DE"/>
        </w:rPr>
        <w:t>je dio morskog akvatorija namijenjen za sigurno sidrenje i koji može biti</w:t>
      </w:r>
      <w:r w:rsidRPr="00DE3AAD">
        <w:rPr>
          <w:spacing w:val="-57"/>
          <w:sz w:val="24"/>
          <w:lang w:val="de-DE"/>
        </w:rPr>
        <w:t xml:space="preserve"> </w:t>
      </w:r>
      <w:r w:rsidRPr="00DE3AAD">
        <w:rPr>
          <w:sz w:val="24"/>
          <w:lang w:val="de-DE"/>
        </w:rPr>
        <w:t>opremljen</w:t>
      </w:r>
      <w:r w:rsidRPr="00DE3AAD">
        <w:rPr>
          <w:spacing w:val="-1"/>
          <w:sz w:val="24"/>
          <w:lang w:val="de-DE"/>
        </w:rPr>
        <w:t xml:space="preserve"> </w:t>
      </w:r>
      <w:r w:rsidRPr="00DE3AAD">
        <w:rPr>
          <w:sz w:val="24"/>
          <w:lang w:val="de-DE"/>
        </w:rPr>
        <w:t>napravama za vez ili bez naprava.</w:t>
      </w:r>
    </w:p>
    <w:p w14:paraId="445B592F" w14:textId="77777777" w:rsidR="00D65018" w:rsidRPr="00DE3AAD" w:rsidRDefault="00D65018">
      <w:pPr>
        <w:pStyle w:val="BodyText"/>
        <w:spacing w:before="11"/>
        <w:rPr>
          <w:sz w:val="23"/>
          <w:lang w:val="de-DE"/>
        </w:rPr>
      </w:pPr>
    </w:p>
    <w:p w14:paraId="7F793DCE" w14:textId="77777777" w:rsidR="00D65018" w:rsidRPr="00DE3AAD" w:rsidRDefault="00DD090C">
      <w:pPr>
        <w:pStyle w:val="BodyText"/>
        <w:ind w:left="121" w:right="461"/>
        <w:jc w:val="both"/>
        <w:rPr>
          <w:lang w:val="de-DE"/>
        </w:rPr>
      </w:pPr>
      <w:r w:rsidRPr="00DE3AAD">
        <w:rPr>
          <w:lang w:val="de-DE"/>
        </w:rPr>
        <w:t>Cijeneći gospodarski interes i konkurentnost luke, Lučka uprava može za pojedinu luku</w:t>
      </w:r>
      <w:r w:rsidRPr="00DE3AAD">
        <w:rPr>
          <w:spacing w:val="1"/>
          <w:lang w:val="de-DE"/>
        </w:rPr>
        <w:t xml:space="preserve"> </w:t>
      </w:r>
      <w:r w:rsidRPr="00DE3AAD">
        <w:rPr>
          <w:lang w:val="de-DE"/>
        </w:rPr>
        <w:t>i/ili korisnika luke dogovoriti drugačiji i/ili paušalni iznos lučkih pristojbi što se regulira</w:t>
      </w:r>
      <w:r w:rsidRPr="00DE3AAD">
        <w:rPr>
          <w:spacing w:val="-57"/>
          <w:lang w:val="de-DE"/>
        </w:rPr>
        <w:t xml:space="preserve"> </w:t>
      </w:r>
      <w:r w:rsidRPr="00DE3AAD">
        <w:rPr>
          <w:lang w:val="de-DE"/>
        </w:rPr>
        <w:t>posebnim</w:t>
      </w:r>
      <w:r w:rsidRPr="00DE3AAD">
        <w:rPr>
          <w:spacing w:val="-3"/>
          <w:lang w:val="de-DE"/>
        </w:rPr>
        <w:t xml:space="preserve"> </w:t>
      </w:r>
      <w:r w:rsidRPr="00DE3AAD">
        <w:rPr>
          <w:lang w:val="de-DE"/>
        </w:rPr>
        <w:t>ugovorom</w:t>
      </w:r>
      <w:r w:rsidRPr="00DE3AAD">
        <w:rPr>
          <w:spacing w:val="-2"/>
          <w:lang w:val="de-DE"/>
        </w:rPr>
        <w:t xml:space="preserve"> </w:t>
      </w:r>
      <w:r w:rsidRPr="00DE3AAD">
        <w:rPr>
          <w:lang w:val="de-DE"/>
        </w:rPr>
        <w:t>odnosno odlukom</w:t>
      </w:r>
      <w:r w:rsidRPr="00DE3AAD">
        <w:rPr>
          <w:spacing w:val="-3"/>
          <w:lang w:val="de-DE"/>
        </w:rPr>
        <w:t xml:space="preserve"> </w:t>
      </w:r>
      <w:r w:rsidRPr="00DE3AAD">
        <w:rPr>
          <w:lang w:val="de-DE"/>
        </w:rPr>
        <w:t>Upravnog vijeća</w:t>
      </w:r>
      <w:r w:rsidRPr="00DE3AAD">
        <w:rPr>
          <w:spacing w:val="-1"/>
          <w:lang w:val="de-DE"/>
        </w:rPr>
        <w:t xml:space="preserve"> </w:t>
      </w:r>
      <w:r w:rsidRPr="00DE3AAD">
        <w:rPr>
          <w:lang w:val="de-DE"/>
        </w:rPr>
        <w:t>Lučke uprave.</w:t>
      </w:r>
    </w:p>
    <w:p w14:paraId="694510F4" w14:textId="77777777" w:rsidR="00D65018" w:rsidRPr="00DE3AAD" w:rsidRDefault="00D65018">
      <w:pPr>
        <w:jc w:val="both"/>
        <w:rPr>
          <w:lang w:val="de-DE"/>
        </w:rPr>
        <w:sectPr w:rsidR="00D65018" w:rsidRPr="00DE3AAD">
          <w:pgSz w:w="11910" w:h="16840"/>
          <w:pgMar w:top="1600" w:right="1260" w:bottom="1680" w:left="1580" w:header="0" w:footer="1436" w:gutter="0"/>
          <w:cols w:space="720"/>
        </w:sectPr>
      </w:pPr>
    </w:p>
    <w:p w14:paraId="19A84A11" w14:textId="77777777" w:rsidR="00D65018" w:rsidRDefault="00DD090C">
      <w:pPr>
        <w:pStyle w:val="Heading1"/>
        <w:numPr>
          <w:ilvl w:val="0"/>
          <w:numId w:val="8"/>
        </w:numPr>
        <w:tabs>
          <w:tab w:val="left" w:pos="429"/>
        </w:tabs>
        <w:spacing w:before="92"/>
        <w:ind w:left="428" w:hanging="308"/>
        <w:jc w:val="left"/>
      </w:pPr>
      <w:r>
        <w:lastRenderedPageBreak/>
        <w:t>LUČKE PRISTOJBE</w:t>
      </w:r>
    </w:p>
    <w:p w14:paraId="682E3774" w14:textId="77777777" w:rsidR="00D65018" w:rsidRDefault="00D65018">
      <w:pPr>
        <w:pStyle w:val="BodyText"/>
        <w:rPr>
          <w:b/>
          <w:sz w:val="20"/>
        </w:rPr>
      </w:pPr>
    </w:p>
    <w:p w14:paraId="50124FB5" w14:textId="77777777" w:rsidR="00D65018" w:rsidRDefault="00D65018">
      <w:pPr>
        <w:pStyle w:val="BodyText"/>
        <w:spacing w:before="2"/>
        <w:rPr>
          <w:b/>
          <w:sz w:val="20"/>
        </w:rPr>
      </w:pPr>
    </w:p>
    <w:p w14:paraId="6988A22D" w14:textId="77777777" w:rsidR="00D65018" w:rsidRDefault="00DD090C">
      <w:pPr>
        <w:pStyle w:val="Heading2"/>
        <w:spacing w:before="90"/>
      </w:pPr>
      <w:r>
        <w:t>Članak</w:t>
      </w:r>
      <w:r>
        <w:rPr>
          <w:spacing w:val="-1"/>
        </w:rPr>
        <w:t xml:space="preserve"> </w:t>
      </w:r>
      <w:r>
        <w:t>3.</w:t>
      </w:r>
    </w:p>
    <w:p w14:paraId="39C286DE" w14:textId="77777777" w:rsidR="00D65018" w:rsidRDefault="00D65018">
      <w:pPr>
        <w:pStyle w:val="BodyText"/>
        <w:spacing w:before="1"/>
        <w:rPr>
          <w:b/>
          <w:i/>
          <w:sz w:val="16"/>
        </w:rPr>
      </w:pPr>
    </w:p>
    <w:p w14:paraId="76BCC96A" w14:textId="77777777" w:rsidR="00D65018" w:rsidRDefault="00DD090C">
      <w:pPr>
        <w:spacing w:before="90"/>
        <w:ind w:left="121"/>
        <w:rPr>
          <w:i/>
          <w:sz w:val="24"/>
        </w:rPr>
      </w:pPr>
      <w:r>
        <w:rPr>
          <w:i/>
          <w:sz w:val="24"/>
        </w:rPr>
        <w:t>Lučke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pristojbe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su:</w:t>
      </w:r>
    </w:p>
    <w:p w14:paraId="4387CE62" w14:textId="77777777" w:rsidR="00D65018" w:rsidRDefault="00D65018">
      <w:pPr>
        <w:pStyle w:val="BodyText"/>
        <w:spacing w:before="1"/>
        <w:rPr>
          <w:i/>
        </w:rPr>
      </w:pPr>
    </w:p>
    <w:p w14:paraId="4C056E93" w14:textId="77777777" w:rsidR="00D65018" w:rsidRDefault="00DD090C">
      <w:pPr>
        <w:pStyle w:val="ListParagraph"/>
        <w:numPr>
          <w:ilvl w:val="1"/>
          <w:numId w:val="8"/>
        </w:numPr>
        <w:tabs>
          <w:tab w:val="left" w:pos="783"/>
        </w:tabs>
        <w:rPr>
          <w:b/>
          <w:sz w:val="24"/>
        </w:rPr>
      </w:pPr>
      <w:r>
        <w:rPr>
          <w:b/>
          <w:sz w:val="24"/>
        </w:rPr>
        <w:t>pristojba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upotrebu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obale,</w:t>
      </w:r>
    </w:p>
    <w:p w14:paraId="076FE99A" w14:textId="77777777" w:rsidR="00D65018" w:rsidRDefault="00DD090C">
      <w:pPr>
        <w:pStyle w:val="ListParagraph"/>
        <w:numPr>
          <w:ilvl w:val="1"/>
          <w:numId w:val="8"/>
        </w:numPr>
        <w:tabs>
          <w:tab w:val="left" w:pos="783"/>
        </w:tabs>
        <w:ind w:hanging="302"/>
        <w:rPr>
          <w:b/>
          <w:sz w:val="24"/>
        </w:rPr>
      </w:pPr>
      <w:r>
        <w:rPr>
          <w:b/>
          <w:sz w:val="24"/>
        </w:rPr>
        <w:t>brodska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ležarina,</w:t>
      </w:r>
    </w:p>
    <w:p w14:paraId="6B617782" w14:textId="77777777" w:rsidR="00D65018" w:rsidRDefault="00DD090C">
      <w:pPr>
        <w:pStyle w:val="ListParagraph"/>
        <w:numPr>
          <w:ilvl w:val="1"/>
          <w:numId w:val="8"/>
        </w:numPr>
        <w:tabs>
          <w:tab w:val="left" w:pos="783"/>
        </w:tabs>
        <w:rPr>
          <w:b/>
          <w:sz w:val="24"/>
        </w:rPr>
      </w:pPr>
      <w:r>
        <w:rPr>
          <w:b/>
          <w:sz w:val="24"/>
        </w:rPr>
        <w:t>pristojba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vez.</w:t>
      </w:r>
    </w:p>
    <w:p w14:paraId="1532A9C5" w14:textId="77777777" w:rsidR="00D65018" w:rsidRDefault="00D65018">
      <w:pPr>
        <w:pStyle w:val="BodyText"/>
        <w:spacing w:before="9"/>
        <w:rPr>
          <w:b/>
          <w:sz w:val="23"/>
        </w:rPr>
      </w:pPr>
    </w:p>
    <w:p w14:paraId="53A7A1A3" w14:textId="77777777" w:rsidR="00D65018" w:rsidRDefault="00DD090C">
      <w:pPr>
        <w:pStyle w:val="BodyText"/>
        <w:ind w:left="107" w:right="584"/>
      </w:pPr>
      <w:r>
        <w:rPr>
          <w:b/>
        </w:rPr>
        <w:t xml:space="preserve">Pristojbu za upotrebu obale </w:t>
      </w:r>
      <w:r>
        <w:t>plaća brod/brodica/jahta/plovni objekt koji koristi luku u</w:t>
      </w:r>
      <w:r>
        <w:rPr>
          <w:spacing w:val="-57"/>
        </w:rPr>
        <w:t xml:space="preserve"> </w:t>
      </w:r>
      <w:r>
        <w:t>svrhu</w:t>
      </w:r>
      <w:r>
        <w:rPr>
          <w:spacing w:val="-2"/>
        </w:rPr>
        <w:t xml:space="preserve"> </w:t>
      </w:r>
      <w:r>
        <w:t>ukrcavanja</w:t>
      </w:r>
      <w:r>
        <w:rPr>
          <w:spacing w:val="-1"/>
        </w:rPr>
        <w:t xml:space="preserve"> </w:t>
      </w:r>
      <w:r>
        <w:t>i/ili</w:t>
      </w:r>
      <w:r>
        <w:rPr>
          <w:spacing w:val="-1"/>
        </w:rPr>
        <w:t xml:space="preserve"> </w:t>
      </w:r>
      <w:r>
        <w:t>iskrcavanja</w:t>
      </w:r>
      <w:r>
        <w:rPr>
          <w:spacing w:val="-2"/>
        </w:rPr>
        <w:t xml:space="preserve"> </w:t>
      </w:r>
      <w:r>
        <w:t>putnika,</w:t>
      </w:r>
      <w:r>
        <w:rPr>
          <w:spacing w:val="-1"/>
        </w:rPr>
        <w:t xml:space="preserve"> </w:t>
      </w:r>
      <w:r>
        <w:t>vozila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tereta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operativnom</w:t>
      </w:r>
      <w:r>
        <w:rPr>
          <w:spacing w:val="-3"/>
        </w:rPr>
        <w:t xml:space="preserve"> </w:t>
      </w:r>
      <w:r>
        <w:t>dijelu</w:t>
      </w:r>
      <w:r>
        <w:rPr>
          <w:spacing w:val="-2"/>
        </w:rPr>
        <w:t xml:space="preserve"> </w:t>
      </w:r>
      <w:r>
        <w:t>luke.</w:t>
      </w:r>
    </w:p>
    <w:p w14:paraId="60F0D775" w14:textId="77777777" w:rsidR="00D65018" w:rsidRDefault="00DD090C">
      <w:pPr>
        <w:pStyle w:val="BodyText"/>
        <w:ind w:left="107" w:right="197"/>
      </w:pPr>
      <w:r>
        <w:t>Pristojba za upotrebu obale na iskrcajnom mjestu za ribarska plovila koja obavljaju</w:t>
      </w:r>
      <w:r>
        <w:rPr>
          <w:spacing w:val="1"/>
        </w:rPr>
        <w:t xml:space="preserve"> </w:t>
      </w:r>
      <w:r>
        <w:t>gospodarski ribolov određuje se u simboličnom iznosu, odnosno najviše 10% od pristojbe</w:t>
      </w:r>
      <w:r>
        <w:rPr>
          <w:spacing w:val="1"/>
        </w:rPr>
        <w:t xml:space="preserve"> </w:t>
      </w:r>
      <w:r>
        <w:t>za upotrebu obale koju plaćaju plovila za prijevoz tereta kada iskrcavaju ostali rasuti teret.</w:t>
      </w:r>
      <w:r>
        <w:rPr>
          <w:spacing w:val="1"/>
        </w:rPr>
        <w:t xml:space="preserve"> </w:t>
      </w:r>
      <w:r>
        <w:rPr>
          <w:b/>
        </w:rPr>
        <w:t xml:space="preserve">Brodsku ležarinu </w:t>
      </w:r>
      <w:r>
        <w:t>plaća brod/brodica/jahta/plovni objekt kad koristi operativni dio obale u</w:t>
      </w:r>
      <w:r>
        <w:rPr>
          <w:spacing w:val="-57"/>
        </w:rPr>
        <w:t xml:space="preserve"> </w:t>
      </w:r>
      <w:r>
        <w:t>bilo koju svrhu, osim radi ukrcavanja ili iskrcavanja putnika, tereta i vozila te osim plovila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javnom</w:t>
      </w:r>
      <w:r>
        <w:rPr>
          <w:spacing w:val="-2"/>
        </w:rPr>
        <w:t xml:space="preserve"> </w:t>
      </w:r>
      <w:r>
        <w:t>pomorskom</w:t>
      </w:r>
      <w:r>
        <w:rPr>
          <w:spacing w:val="-2"/>
        </w:rPr>
        <w:t xml:space="preserve"> </w:t>
      </w:r>
      <w:r>
        <w:t>prijevozu koja</w:t>
      </w:r>
      <w:r>
        <w:rPr>
          <w:spacing w:val="-2"/>
        </w:rPr>
        <w:t xml:space="preserve"> </w:t>
      </w:r>
      <w:r>
        <w:t>su ishodili koncesiju temeljem</w:t>
      </w:r>
      <w:r>
        <w:rPr>
          <w:spacing w:val="-2"/>
        </w:rPr>
        <w:t xml:space="preserve"> </w:t>
      </w:r>
      <w:r>
        <w:t>natječaja.</w:t>
      </w:r>
    </w:p>
    <w:p w14:paraId="12869D44" w14:textId="77777777" w:rsidR="00D65018" w:rsidRDefault="00DD090C">
      <w:pPr>
        <w:pStyle w:val="BodyText"/>
        <w:ind w:left="107" w:right="1331"/>
      </w:pPr>
      <w:r>
        <w:rPr>
          <w:b/>
        </w:rPr>
        <w:t xml:space="preserve">Pristojba za vez </w:t>
      </w:r>
      <w:r>
        <w:t>plaća se za ribarski brod/brodicu, jahte, sportske ili druge</w:t>
      </w:r>
      <w:r>
        <w:rPr>
          <w:spacing w:val="1"/>
        </w:rPr>
        <w:t xml:space="preserve"> </w:t>
      </w:r>
      <w:r>
        <w:t xml:space="preserve">brodove/brodice/plovne objekte na </w:t>
      </w:r>
      <w:r>
        <w:rPr>
          <w:u w:val="single"/>
        </w:rPr>
        <w:t>komunalnom i nautičkom dijelu</w:t>
      </w:r>
      <w:r>
        <w:t xml:space="preserve"> luke prema</w:t>
      </w:r>
      <w:r>
        <w:rPr>
          <w:spacing w:val="-57"/>
        </w:rPr>
        <w:t xml:space="preserve"> </w:t>
      </w:r>
      <w:r>
        <w:t>nedjeljivom</w:t>
      </w:r>
      <w:r>
        <w:rPr>
          <w:spacing w:val="-4"/>
        </w:rPr>
        <w:t xml:space="preserve"> </w:t>
      </w:r>
      <w:r>
        <w:t>dužnom</w:t>
      </w:r>
      <w:r>
        <w:rPr>
          <w:spacing w:val="-3"/>
        </w:rPr>
        <w:t xml:space="preserve"> </w:t>
      </w:r>
      <w:r>
        <w:t>metru</w:t>
      </w:r>
      <w:r>
        <w:rPr>
          <w:spacing w:val="-2"/>
        </w:rPr>
        <w:t xml:space="preserve"> </w:t>
      </w:r>
      <w:r>
        <w:t>broda/brodice/plovnog</w:t>
      </w:r>
      <w:r>
        <w:rPr>
          <w:spacing w:val="-2"/>
        </w:rPr>
        <w:t xml:space="preserve"> </w:t>
      </w:r>
      <w:r>
        <w:t>objekta</w:t>
      </w:r>
      <w:r>
        <w:rPr>
          <w:spacing w:val="-3"/>
        </w:rPr>
        <w:t xml:space="preserve"> </w:t>
      </w:r>
      <w:r>
        <w:t>preko</w:t>
      </w:r>
      <w:r>
        <w:rPr>
          <w:spacing w:val="-2"/>
        </w:rPr>
        <w:t xml:space="preserve"> </w:t>
      </w:r>
      <w:r>
        <w:t>svega.</w:t>
      </w:r>
    </w:p>
    <w:p w14:paraId="514BF38C" w14:textId="77777777" w:rsidR="00D65018" w:rsidRDefault="00D65018">
      <w:pPr>
        <w:pStyle w:val="BodyText"/>
        <w:spacing w:before="2"/>
      </w:pPr>
    </w:p>
    <w:p w14:paraId="69CB2463" w14:textId="77777777" w:rsidR="00D65018" w:rsidRDefault="00DD090C">
      <w:pPr>
        <w:pStyle w:val="Heading2"/>
      </w:pPr>
      <w:r>
        <w:t>Članak</w:t>
      </w:r>
      <w:r>
        <w:rPr>
          <w:spacing w:val="-1"/>
        </w:rPr>
        <w:t xml:space="preserve"> </w:t>
      </w:r>
      <w:r>
        <w:t>4.</w:t>
      </w:r>
    </w:p>
    <w:p w14:paraId="313FE4B3" w14:textId="77777777" w:rsidR="00D65018" w:rsidRDefault="00D65018">
      <w:pPr>
        <w:pStyle w:val="BodyText"/>
        <w:spacing w:before="10"/>
        <w:rPr>
          <w:b/>
          <w:i/>
          <w:sz w:val="23"/>
        </w:rPr>
      </w:pPr>
    </w:p>
    <w:p w14:paraId="7B356EBB" w14:textId="77777777" w:rsidR="00D65018" w:rsidRDefault="00DD090C">
      <w:pPr>
        <w:ind w:left="107"/>
        <w:rPr>
          <w:i/>
          <w:sz w:val="24"/>
        </w:rPr>
      </w:pPr>
      <w:r>
        <w:rPr>
          <w:i/>
          <w:sz w:val="24"/>
        </w:rPr>
        <w:t>KRITERIJI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ODREĐIVANJE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LUČKIH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PRISTOJBI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SU:</w:t>
      </w:r>
    </w:p>
    <w:p w14:paraId="4BE5F59E" w14:textId="77777777" w:rsidR="00D65018" w:rsidRDefault="00D65018">
      <w:pPr>
        <w:pStyle w:val="BodyText"/>
        <w:rPr>
          <w:i/>
        </w:rPr>
      </w:pPr>
    </w:p>
    <w:p w14:paraId="500C87A3" w14:textId="77777777" w:rsidR="00D65018" w:rsidRDefault="00DD090C">
      <w:pPr>
        <w:pStyle w:val="ListParagraph"/>
        <w:numPr>
          <w:ilvl w:val="0"/>
          <w:numId w:val="6"/>
        </w:numPr>
        <w:tabs>
          <w:tab w:val="left" w:pos="841"/>
          <w:tab w:val="left" w:pos="842"/>
        </w:tabs>
        <w:ind w:right="749"/>
        <w:rPr>
          <w:sz w:val="24"/>
        </w:rPr>
      </w:pPr>
      <w:r>
        <w:rPr>
          <w:b/>
          <w:sz w:val="24"/>
        </w:rPr>
        <w:t xml:space="preserve">Pristojba za upotrebu obale za teretne brodove/brodice </w:t>
      </w:r>
      <w:r>
        <w:rPr>
          <w:sz w:val="24"/>
        </w:rPr>
        <w:t>određuje se prema</w:t>
      </w:r>
      <w:r>
        <w:rPr>
          <w:spacing w:val="-57"/>
          <w:sz w:val="24"/>
        </w:rPr>
        <w:t xml:space="preserve"> </w:t>
      </w:r>
      <w:r>
        <w:rPr>
          <w:sz w:val="24"/>
        </w:rPr>
        <w:t>nedjeljivoj toni ukupno ukrcanog/iskrcanog tereta u odnosu na vrstu tereta</w:t>
      </w:r>
      <w:r>
        <w:rPr>
          <w:spacing w:val="1"/>
          <w:sz w:val="24"/>
        </w:rPr>
        <w:t xml:space="preserve"> </w:t>
      </w:r>
      <w:r>
        <w:rPr>
          <w:sz w:val="24"/>
        </w:rPr>
        <w:t>(generalni,</w:t>
      </w:r>
      <w:r>
        <w:rPr>
          <w:spacing w:val="-3"/>
          <w:sz w:val="24"/>
        </w:rPr>
        <w:t xml:space="preserve"> </w:t>
      </w:r>
      <w:r>
        <w:rPr>
          <w:sz w:val="24"/>
        </w:rPr>
        <w:t>rasuti,</w:t>
      </w:r>
      <w:r>
        <w:rPr>
          <w:spacing w:val="-2"/>
          <w:sz w:val="24"/>
        </w:rPr>
        <w:t xml:space="preserve"> </w:t>
      </w:r>
      <w:r>
        <w:rPr>
          <w:sz w:val="24"/>
        </w:rPr>
        <w:t>tekući,</w:t>
      </w:r>
      <w:r>
        <w:rPr>
          <w:spacing w:val="-2"/>
          <w:sz w:val="24"/>
        </w:rPr>
        <w:t xml:space="preserve"> </w:t>
      </w:r>
      <w:r>
        <w:rPr>
          <w:sz w:val="24"/>
        </w:rPr>
        <w:t>itd.),</w:t>
      </w:r>
      <w:r>
        <w:rPr>
          <w:spacing w:val="-1"/>
          <w:sz w:val="24"/>
        </w:rPr>
        <w:t xml:space="preserve"> </w:t>
      </w:r>
      <w:r>
        <w:rPr>
          <w:sz w:val="24"/>
        </w:rPr>
        <w:t>odnosno</w:t>
      </w:r>
      <w:r>
        <w:rPr>
          <w:spacing w:val="-1"/>
          <w:sz w:val="24"/>
        </w:rPr>
        <w:t xml:space="preserve"> </w:t>
      </w:r>
      <w:r>
        <w:rPr>
          <w:sz w:val="24"/>
        </w:rPr>
        <w:t>komada</w:t>
      </w:r>
      <w:r>
        <w:rPr>
          <w:spacing w:val="-1"/>
          <w:sz w:val="24"/>
        </w:rPr>
        <w:t xml:space="preserve"> </w:t>
      </w:r>
      <w:r>
        <w:rPr>
          <w:sz w:val="24"/>
        </w:rPr>
        <w:t>tereta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teretnih</w:t>
      </w:r>
      <w:r>
        <w:rPr>
          <w:spacing w:val="-1"/>
          <w:sz w:val="24"/>
        </w:rPr>
        <w:t xml:space="preserve"> </w:t>
      </w:r>
      <w:r>
        <w:rPr>
          <w:sz w:val="24"/>
        </w:rPr>
        <w:t>vozila.</w:t>
      </w:r>
    </w:p>
    <w:p w14:paraId="0BBC5EDF" w14:textId="77777777" w:rsidR="00D65018" w:rsidRDefault="00DD090C">
      <w:pPr>
        <w:pStyle w:val="ListParagraph"/>
        <w:numPr>
          <w:ilvl w:val="0"/>
          <w:numId w:val="6"/>
        </w:numPr>
        <w:tabs>
          <w:tab w:val="left" w:pos="841"/>
          <w:tab w:val="left" w:pos="842"/>
        </w:tabs>
        <w:spacing w:before="5" w:line="237" w:lineRule="auto"/>
        <w:ind w:right="261"/>
        <w:rPr>
          <w:sz w:val="24"/>
        </w:rPr>
      </w:pPr>
      <w:r>
        <w:rPr>
          <w:b/>
          <w:sz w:val="24"/>
        </w:rPr>
        <w:t>Pristojba za upotrebu obale za plovila za povremeni prijevoz putnika i jahte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koje prevoze putnike </w:t>
      </w:r>
      <w:r>
        <w:rPr>
          <w:sz w:val="24"/>
        </w:rPr>
        <w:t>određuje se prema nedjeljivom dužnom metru plovila preko</w:t>
      </w:r>
      <w:r>
        <w:rPr>
          <w:spacing w:val="-57"/>
          <w:sz w:val="24"/>
        </w:rPr>
        <w:t xml:space="preserve"> </w:t>
      </w:r>
      <w:r>
        <w:rPr>
          <w:sz w:val="24"/>
        </w:rPr>
        <w:t>svega.</w:t>
      </w:r>
    </w:p>
    <w:p w14:paraId="54903EA4" w14:textId="77777777" w:rsidR="00D65018" w:rsidRDefault="00DD090C">
      <w:pPr>
        <w:pStyle w:val="ListParagraph"/>
        <w:numPr>
          <w:ilvl w:val="0"/>
          <w:numId w:val="6"/>
        </w:numPr>
        <w:tabs>
          <w:tab w:val="left" w:pos="841"/>
          <w:tab w:val="left" w:pos="842"/>
        </w:tabs>
        <w:spacing w:before="2"/>
        <w:ind w:right="614"/>
        <w:rPr>
          <w:sz w:val="24"/>
        </w:rPr>
      </w:pPr>
      <w:r>
        <w:rPr>
          <w:sz w:val="24"/>
        </w:rPr>
        <w:t>Pristojba za upotrebu obale može se ugovoriti s Lučkom upravom u paušalnom</w:t>
      </w:r>
      <w:r>
        <w:rPr>
          <w:spacing w:val="-57"/>
          <w:sz w:val="24"/>
        </w:rPr>
        <w:t xml:space="preserve"> </w:t>
      </w:r>
      <w:r>
        <w:rPr>
          <w:sz w:val="24"/>
        </w:rPr>
        <w:t>iznosu</w:t>
      </w:r>
      <w:r>
        <w:rPr>
          <w:spacing w:val="-1"/>
          <w:sz w:val="24"/>
        </w:rPr>
        <w:t xml:space="preserve"> </w:t>
      </w:r>
      <w:r>
        <w:rPr>
          <w:sz w:val="24"/>
        </w:rPr>
        <w:t>za plovila koja obavljaju povremeni prijevoz putnika.</w:t>
      </w:r>
    </w:p>
    <w:p w14:paraId="3CC00B2C" w14:textId="77777777" w:rsidR="00D65018" w:rsidRDefault="00DD090C">
      <w:pPr>
        <w:pStyle w:val="ListParagraph"/>
        <w:numPr>
          <w:ilvl w:val="0"/>
          <w:numId w:val="6"/>
        </w:numPr>
        <w:tabs>
          <w:tab w:val="left" w:pos="841"/>
          <w:tab w:val="left" w:pos="842"/>
        </w:tabs>
        <w:spacing w:before="4" w:line="237" w:lineRule="auto"/>
        <w:ind w:right="180"/>
        <w:rPr>
          <w:sz w:val="24"/>
        </w:rPr>
      </w:pPr>
      <w:r>
        <w:rPr>
          <w:b/>
          <w:sz w:val="24"/>
        </w:rPr>
        <w:t>Pristojba za upotrebu obale za brodove koji obavljaju javni pomorski prijevoz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određuje se prema ukrcanom putniku i vozilu odnosno postotak od iznosa putne</w:t>
      </w:r>
      <w:r>
        <w:rPr>
          <w:spacing w:val="1"/>
          <w:sz w:val="24"/>
        </w:rPr>
        <w:t xml:space="preserve"> </w:t>
      </w:r>
      <w:r>
        <w:rPr>
          <w:sz w:val="24"/>
        </w:rPr>
        <w:t>isprave</w:t>
      </w:r>
      <w:r>
        <w:rPr>
          <w:spacing w:val="-1"/>
          <w:sz w:val="24"/>
        </w:rPr>
        <w:t xml:space="preserve"> </w:t>
      </w:r>
      <w:r>
        <w:rPr>
          <w:sz w:val="24"/>
        </w:rPr>
        <w:t>za brodove u lokalnom</w:t>
      </w:r>
      <w:r>
        <w:rPr>
          <w:spacing w:val="-2"/>
          <w:sz w:val="24"/>
        </w:rPr>
        <w:t xml:space="preserve"> </w:t>
      </w:r>
      <w:r>
        <w:rPr>
          <w:sz w:val="24"/>
        </w:rPr>
        <w:t>putničkom</w:t>
      </w:r>
      <w:r>
        <w:rPr>
          <w:spacing w:val="-2"/>
          <w:sz w:val="24"/>
        </w:rPr>
        <w:t xml:space="preserve"> </w:t>
      </w:r>
      <w:r>
        <w:rPr>
          <w:sz w:val="24"/>
        </w:rPr>
        <w:t>prometu.</w:t>
      </w:r>
    </w:p>
    <w:p w14:paraId="2E79588C" w14:textId="77777777" w:rsidR="00D65018" w:rsidRDefault="00DD090C">
      <w:pPr>
        <w:pStyle w:val="ListParagraph"/>
        <w:numPr>
          <w:ilvl w:val="0"/>
          <w:numId w:val="6"/>
        </w:numPr>
        <w:tabs>
          <w:tab w:val="left" w:pos="841"/>
          <w:tab w:val="left" w:pos="842"/>
        </w:tabs>
        <w:spacing w:before="3"/>
        <w:ind w:right="547"/>
        <w:rPr>
          <w:sz w:val="24"/>
        </w:rPr>
      </w:pPr>
      <w:r>
        <w:rPr>
          <w:b/>
          <w:sz w:val="24"/>
        </w:rPr>
        <w:t xml:space="preserve">Brodska ležarina </w:t>
      </w:r>
      <w:r>
        <w:rPr>
          <w:sz w:val="24"/>
        </w:rPr>
        <w:t>se određuje prema nedjeljivom danu od 24 sata i nedjeljivom</w:t>
      </w:r>
      <w:r>
        <w:rPr>
          <w:spacing w:val="-57"/>
          <w:sz w:val="24"/>
        </w:rPr>
        <w:t xml:space="preserve"> </w:t>
      </w:r>
      <w:r>
        <w:rPr>
          <w:sz w:val="24"/>
        </w:rPr>
        <w:t>metru</w:t>
      </w:r>
      <w:r>
        <w:rPr>
          <w:spacing w:val="-1"/>
          <w:sz w:val="24"/>
        </w:rPr>
        <w:t xml:space="preserve"> </w:t>
      </w:r>
      <w:r>
        <w:rPr>
          <w:sz w:val="24"/>
        </w:rPr>
        <w:t>dužine broda/brodice/jahte/plovnog</w:t>
      </w:r>
      <w:r>
        <w:rPr>
          <w:spacing w:val="-1"/>
          <w:sz w:val="24"/>
        </w:rPr>
        <w:t xml:space="preserve"> </w:t>
      </w:r>
      <w:r>
        <w:rPr>
          <w:sz w:val="24"/>
        </w:rPr>
        <w:t>objekta preko svega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0046CA3B" w14:textId="77777777" w:rsidR="00D65018" w:rsidRDefault="00DD090C">
      <w:pPr>
        <w:pStyle w:val="ListParagraph"/>
        <w:numPr>
          <w:ilvl w:val="1"/>
          <w:numId w:val="6"/>
        </w:numPr>
        <w:tabs>
          <w:tab w:val="left" w:pos="1561"/>
          <w:tab w:val="left" w:pos="1562"/>
        </w:tabs>
        <w:ind w:right="281"/>
        <w:rPr>
          <w:sz w:val="24"/>
        </w:rPr>
      </w:pPr>
      <w:r>
        <w:rPr>
          <w:sz w:val="24"/>
        </w:rPr>
        <w:t>kada</w:t>
      </w:r>
      <w:r>
        <w:rPr>
          <w:spacing w:val="1"/>
          <w:sz w:val="24"/>
        </w:rPr>
        <w:t xml:space="preserve"> </w:t>
      </w:r>
      <w:r>
        <w:rPr>
          <w:sz w:val="24"/>
        </w:rPr>
        <w:t>istekne vrijeme predviđenom Pravilnikom o redu u luci za obavljanje</w:t>
      </w:r>
      <w:r>
        <w:rPr>
          <w:spacing w:val="-57"/>
          <w:sz w:val="24"/>
        </w:rPr>
        <w:t xml:space="preserve"> </w:t>
      </w:r>
      <w:r>
        <w:rPr>
          <w:sz w:val="24"/>
        </w:rPr>
        <w:t>lučke</w:t>
      </w:r>
      <w:r>
        <w:rPr>
          <w:spacing w:val="-2"/>
          <w:sz w:val="24"/>
        </w:rPr>
        <w:t xml:space="preserve"> </w:t>
      </w:r>
      <w:r>
        <w:rPr>
          <w:sz w:val="24"/>
        </w:rPr>
        <w:t>operacije,</w:t>
      </w:r>
    </w:p>
    <w:p w14:paraId="36C8E4F8" w14:textId="77777777" w:rsidR="00D65018" w:rsidRDefault="00DD090C">
      <w:pPr>
        <w:pStyle w:val="ListParagraph"/>
        <w:numPr>
          <w:ilvl w:val="1"/>
          <w:numId w:val="6"/>
        </w:numPr>
        <w:tabs>
          <w:tab w:val="left" w:pos="1561"/>
          <w:tab w:val="left" w:pos="1562"/>
        </w:tabs>
        <w:ind w:right="489"/>
        <w:rPr>
          <w:sz w:val="24"/>
        </w:rPr>
      </w:pPr>
      <w:r>
        <w:rPr>
          <w:sz w:val="24"/>
        </w:rPr>
        <w:t>kada brod koristi luku u neku drugu svrhu (npr. opskrba vodom, strujom,</w:t>
      </w:r>
      <w:r>
        <w:rPr>
          <w:spacing w:val="-57"/>
          <w:sz w:val="24"/>
        </w:rPr>
        <w:t xml:space="preserve"> </w:t>
      </w:r>
      <w:r>
        <w:rPr>
          <w:sz w:val="24"/>
        </w:rPr>
        <w:t>gorivom,</w:t>
      </w:r>
      <w:r>
        <w:rPr>
          <w:spacing w:val="-1"/>
          <w:sz w:val="24"/>
        </w:rPr>
        <w:t xml:space="preserve"> </w:t>
      </w:r>
      <w:r>
        <w:rPr>
          <w:sz w:val="24"/>
        </w:rPr>
        <w:t>itd.)</w:t>
      </w:r>
    </w:p>
    <w:p w14:paraId="5404C607" w14:textId="77777777" w:rsidR="00D65018" w:rsidRDefault="00D65018">
      <w:pPr>
        <w:rPr>
          <w:sz w:val="24"/>
        </w:rPr>
        <w:sectPr w:rsidR="00D65018">
          <w:pgSz w:w="11910" w:h="16840"/>
          <w:pgMar w:top="1600" w:right="1260" w:bottom="1680" w:left="1580" w:header="0" w:footer="1436" w:gutter="0"/>
          <w:cols w:space="720"/>
        </w:sectPr>
      </w:pPr>
    </w:p>
    <w:p w14:paraId="562DCACA" w14:textId="77777777" w:rsidR="00D65018" w:rsidRDefault="00DD090C">
      <w:pPr>
        <w:pStyle w:val="Heading2"/>
        <w:spacing w:before="92"/>
      </w:pPr>
      <w:r>
        <w:lastRenderedPageBreak/>
        <w:t>Članak</w:t>
      </w:r>
      <w:r>
        <w:rPr>
          <w:spacing w:val="-1"/>
        </w:rPr>
        <w:t xml:space="preserve"> </w:t>
      </w:r>
      <w:r>
        <w:t>5.</w:t>
      </w:r>
    </w:p>
    <w:p w14:paraId="35C995D4" w14:textId="77777777" w:rsidR="00D65018" w:rsidRDefault="00D65018">
      <w:pPr>
        <w:pStyle w:val="BodyText"/>
        <w:spacing w:before="9"/>
        <w:rPr>
          <w:b/>
          <w:i/>
          <w:sz w:val="23"/>
        </w:rPr>
      </w:pPr>
    </w:p>
    <w:p w14:paraId="1185B5D1" w14:textId="77777777" w:rsidR="00D65018" w:rsidRDefault="00DD090C">
      <w:pPr>
        <w:pStyle w:val="BodyText"/>
        <w:ind w:left="107"/>
      </w:pPr>
      <w:r>
        <w:t>Kada</w:t>
      </w:r>
      <w:r>
        <w:rPr>
          <w:spacing w:val="-4"/>
        </w:rPr>
        <w:t xml:space="preserve"> </w:t>
      </w:r>
      <w:r>
        <w:t>brod/brodica/jahta/plovni</w:t>
      </w:r>
      <w:r>
        <w:rPr>
          <w:spacing w:val="-3"/>
        </w:rPr>
        <w:t xml:space="preserve"> </w:t>
      </w:r>
      <w:r>
        <w:t>objekt</w:t>
      </w:r>
      <w:r>
        <w:rPr>
          <w:spacing w:val="-4"/>
        </w:rPr>
        <w:t xml:space="preserve"> </w:t>
      </w:r>
      <w:r>
        <w:t>koristi</w:t>
      </w:r>
      <w:r>
        <w:rPr>
          <w:spacing w:val="-3"/>
        </w:rPr>
        <w:t xml:space="preserve"> </w:t>
      </w:r>
      <w:r>
        <w:t>sidrište</w:t>
      </w:r>
      <w:r>
        <w:rPr>
          <w:spacing w:val="-4"/>
        </w:rPr>
        <w:t xml:space="preserve"> </w:t>
      </w:r>
      <w:r>
        <w:t>luke:</w:t>
      </w:r>
    </w:p>
    <w:p w14:paraId="519CD78F" w14:textId="77777777" w:rsidR="00D65018" w:rsidRDefault="00DD090C">
      <w:pPr>
        <w:pStyle w:val="ListParagraph"/>
        <w:numPr>
          <w:ilvl w:val="0"/>
          <w:numId w:val="5"/>
        </w:numPr>
        <w:tabs>
          <w:tab w:val="left" w:pos="384"/>
        </w:tabs>
        <w:rPr>
          <w:sz w:val="24"/>
        </w:rPr>
      </w:pPr>
      <w:r>
        <w:rPr>
          <w:sz w:val="24"/>
        </w:rPr>
        <w:t>uređeno</w:t>
      </w:r>
      <w:r>
        <w:rPr>
          <w:spacing w:val="-1"/>
          <w:sz w:val="24"/>
        </w:rPr>
        <w:t xml:space="preserve"> </w:t>
      </w:r>
      <w:r>
        <w:rPr>
          <w:sz w:val="24"/>
        </w:rPr>
        <w:t>napravama</w:t>
      </w:r>
      <w:r>
        <w:rPr>
          <w:spacing w:val="-1"/>
          <w:sz w:val="24"/>
        </w:rPr>
        <w:t xml:space="preserve"> </w:t>
      </w:r>
      <w:r>
        <w:rPr>
          <w:sz w:val="24"/>
        </w:rPr>
        <w:t>za vez</w:t>
      </w:r>
      <w:r>
        <w:rPr>
          <w:spacing w:val="-1"/>
          <w:sz w:val="24"/>
        </w:rPr>
        <w:t xml:space="preserve"> </w:t>
      </w:r>
      <w:r>
        <w:rPr>
          <w:sz w:val="24"/>
        </w:rPr>
        <w:t>plaća</w:t>
      </w:r>
      <w:r>
        <w:rPr>
          <w:spacing w:val="-1"/>
          <w:sz w:val="24"/>
        </w:rPr>
        <w:t xml:space="preserve"> </w:t>
      </w:r>
      <w:r>
        <w:rPr>
          <w:sz w:val="24"/>
        </w:rPr>
        <w:t>pristojbu za</w:t>
      </w:r>
      <w:r>
        <w:rPr>
          <w:spacing w:val="-1"/>
          <w:sz w:val="24"/>
        </w:rPr>
        <w:t xml:space="preserve"> </w:t>
      </w:r>
      <w:r>
        <w:rPr>
          <w:sz w:val="24"/>
        </w:rPr>
        <w:t>vez umanjenu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30%,</w:t>
      </w:r>
    </w:p>
    <w:p w14:paraId="0906717A" w14:textId="77777777" w:rsidR="00D65018" w:rsidRDefault="00DD090C">
      <w:pPr>
        <w:pStyle w:val="ListParagraph"/>
        <w:numPr>
          <w:ilvl w:val="0"/>
          <w:numId w:val="5"/>
        </w:numPr>
        <w:tabs>
          <w:tab w:val="left" w:pos="383"/>
        </w:tabs>
        <w:ind w:left="382"/>
        <w:rPr>
          <w:sz w:val="24"/>
        </w:rPr>
      </w:pPr>
      <w:r>
        <w:rPr>
          <w:sz w:val="24"/>
        </w:rPr>
        <w:t>bez</w:t>
      </w:r>
      <w:r>
        <w:rPr>
          <w:spacing w:val="-1"/>
          <w:sz w:val="24"/>
        </w:rPr>
        <w:t xml:space="preserve"> </w:t>
      </w:r>
      <w:r>
        <w:rPr>
          <w:sz w:val="24"/>
        </w:rPr>
        <w:t>naprava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vez plaća</w:t>
      </w:r>
      <w:r>
        <w:rPr>
          <w:spacing w:val="-1"/>
          <w:sz w:val="24"/>
        </w:rPr>
        <w:t xml:space="preserve"> </w:t>
      </w:r>
      <w:r>
        <w:rPr>
          <w:sz w:val="24"/>
        </w:rPr>
        <w:t>pristojbu</w:t>
      </w:r>
      <w:r>
        <w:rPr>
          <w:spacing w:val="-2"/>
          <w:sz w:val="24"/>
        </w:rPr>
        <w:t xml:space="preserve"> </w:t>
      </w:r>
      <w:r>
        <w:rPr>
          <w:sz w:val="24"/>
        </w:rPr>
        <w:t>za vez</w:t>
      </w:r>
      <w:r>
        <w:rPr>
          <w:spacing w:val="-1"/>
          <w:sz w:val="24"/>
        </w:rPr>
        <w:t xml:space="preserve"> </w:t>
      </w:r>
      <w:r>
        <w:rPr>
          <w:sz w:val="24"/>
        </w:rPr>
        <w:t>umanjenu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50%.</w:t>
      </w:r>
    </w:p>
    <w:p w14:paraId="573C17B5" w14:textId="77777777" w:rsidR="00D65018" w:rsidRDefault="00DD090C">
      <w:pPr>
        <w:pStyle w:val="BodyText"/>
        <w:ind w:left="121" w:right="707"/>
        <w:jc w:val="both"/>
      </w:pPr>
      <w:r>
        <w:t>Kada brod/brodica/jahta/plovni objekt koristi sidrište komunalnog odnosno nautičkog</w:t>
      </w:r>
      <w:r>
        <w:rPr>
          <w:spacing w:val="-57"/>
        </w:rPr>
        <w:t xml:space="preserve"> </w:t>
      </w:r>
      <w:r>
        <w:t>dijela luke plaća iznose iz stavka 1. ovoga članka u odnosu na iznose na komunalnom</w:t>
      </w:r>
      <w:r>
        <w:rPr>
          <w:spacing w:val="-57"/>
        </w:rPr>
        <w:t xml:space="preserve"> </w:t>
      </w:r>
      <w:r>
        <w:t>odnosno nautičkom</w:t>
      </w:r>
      <w:r>
        <w:rPr>
          <w:spacing w:val="-2"/>
        </w:rPr>
        <w:t xml:space="preserve"> </w:t>
      </w:r>
      <w:r>
        <w:t>dijelu luke.</w:t>
      </w:r>
    </w:p>
    <w:p w14:paraId="3766520C" w14:textId="77777777" w:rsidR="00D65018" w:rsidRDefault="00D65018">
      <w:pPr>
        <w:pStyle w:val="BodyText"/>
        <w:spacing w:before="3"/>
      </w:pPr>
    </w:p>
    <w:p w14:paraId="6B666149" w14:textId="77777777" w:rsidR="00D65018" w:rsidRDefault="00DD090C">
      <w:pPr>
        <w:pStyle w:val="Heading2"/>
      </w:pPr>
      <w:r>
        <w:t>Članak</w:t>
      </w:r>
      <w:r>
        <w:rPr>
          <w:spacing w:val="-1"/>
        </w:rPr>
        <w:t xml:space="preserve"> </w:t>
      </w:r>
      <w:r>
        <w:t>6.</w:t>
      </w:r>
    </w:p>
    <w:p w14:paraId="51AF1FEF" w14:textId="77777777" w:rsidR="00D65018" w:rsidRDefault="00D65018">
      <w:pPr>
        <w:pStyle w:val="BodyText"/>
        <w:spacing w:before="9"/>
        <w:rPr>
          <w:b/>
          <w:i/>
          <w:sz w:val="23"/>
        </w:rPr>
      </w:pPr>
    </w:p>
    <w:p w14:paraId="4668FBC0" w14:textId="77777777" w:rsidR="00D65018" w:rsidRDefault="00DD090C">
      <w:pPr>
        <w:pStyle w:val="BodyText"/>
        <w:ind w:left="121" w:right="417"/>
      </w:pPr>
      <w:r>
        <w:t>Plovni objekt, odnosno njegov ovlašteni agent koji obavljaju prijevoz putnika, vozila ili</w:t>
      </w:r>
      <w:r>
        <w:rPr>
          <w:spacing w:val="1"/>
        </w:rPr>
        <w:t xml:space="preserve"> </w:t>
      </w:r>
      <w:r>
        <w:t>roba, dužni su Lučkoj upravi promptno dati točne podatke o ukrcanim i iskrcanim</w:t>
      </w:r>
      <w:r>
        <w:rPr>
          <w:spacing w:val="1"/>
        </w:rPr>
        <w:t xml:space="preserve"> </w:t>
      </w:r>
      <w:r>
        <w:t>putnicima, vozilima i teretu. Ukoliko takve podatke ne daju ili ako podaci ne budu točni,</w:t>
      </w:r>
      <w:r>
        <w:rPr>
          <w:spacing w:val="-57"/>
        </w:rPr>
        <w:t xml:space="preserve"> </w:t>
      </w:r>
      <w:r>
        <w:t>pristojba</w:t>
      </w:r>
      <w:r>
        <w:rPr>
          <w:spacing w:val="-2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naplatiti</w:t>
      </w:r>
      <w:r>
        <w:rPr>
          <w:spacing w:val="-1"/>
        </w:rPr>
        <w:t xml:space="preserve"> </w:t>
      </w:r>
      <w:r>
        <w:t>prema</w:t>
      </w:r>
      <w:r>
        <w:rPr>
          <w:spacing w:val="-1"/>
        </w:rPr>
        <w:t xml:space="preserve"> </w:t>
      </w:r>
      <w:r>
        <w:t>punom kapacitetu plovnog</w:t>
      </w:r>
      <w:r>
        <w:rPr>
          <w:spacing w:val="-1"/>
        </w:rPr>
        <w:t xml:space="preserve"> </w:t>
      </w:r>
      <w:r>
        <w:t>objekta.</w:t>
      </w:r>
    </w:p>
    <w:p w14:paraId="448ECC1E" w14:textId="77777777" w:rsidR="00D65018" w:rsidRDefault="00D65018">
      <w:pPr>
        <w:pStyle w:val="BodyText"/>
        <w:spacing w:before="2"/>
      </w:pPr>
    </w:p>
    <w:p w14:paraId="35396CCC" w14:textId="77777777" w:rsidR="00D65018" w:rsidRDefault="00DD090C">
      <w:pPr>
        <w:pStyle w:val="Heading2"/>
      </w:pPr>
      <w:r>
        <w:t>Članak</w:t>
      </w:r>
      <w:r>
        <w:rPr>
          <w:spacing w:val="-1"/>
        </w:rPr>
        <w:t xml:space="preserve"> </w:t>
      </w:r>
      <w:r>
        <w:t>7.</w:t>
      </w:r>
    </w:p>
    <w:p w14:paraId="770F960A" w14:textId="77777777" w:rsidR="00D65018" w:rsidRDefault="00D65018">
      <w:pPr>
        <w:pStyle w:val="BodyText"/>
        <w:spacing w:before="8"/>
        <w:rPr>
          <w:b/>
          <w:i/>
          <w:sz w:val="23"/>
        </w:rPr>
      </w:pPr>
    </w:p>
    <w:p w14:paraId="2BFBE5DC" w14:textId="77777777" w:rsidR="00D65018" w:rsidRDefault="00DD090C">
      <w:pPr>
        <w:pStyle w:val="BodyText"/>
        <w:ind w:left="121" w:right="991"/>
      </w:pPr>
      <w:r>
        <w:t>Lučke pristojbe ne plaća plovni objekt koji koristi luku za vrijeme akcije traganja i</w:t>
      </w:r>
      <w:r>
        <w:rPr>
          <w:spacing w:val="-57"/>
        </w:rPr>
        <w:t xml:space="preserve"> </w:t>
      </w:r>
      <w:r>
        <w:t>spašavanja.</w:t>
      </w:r>
    </w:p>
    <w:p w14:paraId="79ADF5DF" w14:textId="77777777" w:rsidR="00D65018" w:rsidRDefault="00DD090C">
      <w:pPr>
        <w:pStyle w:val="BodyText"/>
        <w:ind w:left="121" w:right="1444"/>
      </w:pPr>
      <w:r>
        <w:t>Brodsku ležarinu ne plaća plovni objekt koji zbog lošeg vremena ima zabranu</w:t>
      </w:r>
      <w:r>
        <w:rPr>
          <w:spacing w:val="-57"/>
        </w:rPr>
        <w:t xml:space="preserve"> </w:t>
      </w:r>
      <w:r>
        <w:t>isplovljavanja</w:t>
      </w:r>
      <w:r>
        <w:rPr>
          <w:spacing w:val="-1"/>
        </w:rPr>
        <w:t xml:space="preserve"> </w:t>
      </w:r>
      <w:r>
        <w:t>izdanu od nadležne Lučke kapetanije.</w:t>
      </w:r>
    </w:p>
    <w:p w14:paraId="21BE5AC2" w14:textId="77777777" w:rsidR="00D65018" w:rsidRDefault="00D65018">
      <w:pPr>
        <w:pStyle w:val="BodyText"/>
        <w:rPr>
          <w:sz w:val="26"/>
        </w:rPr>
      </w:pPr>
    </w:p>
    <w:p w14:paraId="1EAC89F0" w14:textId="77777777" w:rsidR="00D65018" w:rsidRDefault="00D65018">
      <w:pPr>
        <w:pStyle w:val="BodyText"/>
        <w:spacing w:before="3"/>
        <w:rPr>
          <w:sz w:val="22"/>
        </w:rPr>
      </w:pPr>
    </w:p>
    <w:p w14:paraId="5C347E46" w14:textId="77777777" w:rsidR="00D65018" w:rsidRDefault="00DD090C">
      <w:pPr>
        <w:pStyle w:val="Heading1"/>
        <w:numPr>
          <w:ilvl w:val="0"/>
          <w:numId w:val="8"/>
        </w:numPr>
        <w:tabs>
          <w:tab w:val="left" w:pos="582"/>
        </w:tabs>
        <w:ind w:left="581" w:hanging="461"/>
        <w:jc w:val="left"/>
      </w:pPr>
      <w:r>
        <w:t>KATEGORIZACIJA</w:t>
      </w:r>
      <w:r>
        <w:rPr>
          <w:spacing w:val="-6"/>
        </w:rPr>
        <w:t xml:space="preserve"> </w:t>
      </w:r>
      <w:r>
        <w:t>LUKA</w:t>
      </w:r>
    </w:p>
    <w:p w14:paraId="64DD2536" w14:textId="77777777" w:rsidR="00D65018" w:rsidRDefault="00D65018">
      <w:pPr>
        <w:pStyle w:val="BodyText"/>
        <w:rPr>
          <w:b/>
          <w:sz w:val="26"/>
        </w:rPr>
      </w:pPr>
    </w:p>
    <w:p w14:paraId="12E96408" w14:textId="77777777" w:rsidR="00D65018" w:rsidRDefault="00D65018">
      <w:pPr>
        <w:pStyle w:val="BodyText"/>
        <w:rPr>
          <w:b/>
          <w:sz w:val="22"/>
        </w:rPr>
      </w:pPr>
    </w:p>
    <w:p w14:paraId="1EAF5176" w14:textId="77777777" w:rsidR="00D65018" w:rsidRDefault="00DD090C">
      <w:pPr>
        <w:pStyle w:val="Heading2"/>
      </w:pPr>
      <w:r>
        <w:t>Članak</w:t>
      </w:r>
      <w:r>
        <w:rPr>
          <w:spacing w:val="-1"/>
        </w:rPr>
        <w:t xml:space="preserve"> </w:t>
      </w:r>
      <w:r>
        <w:t>8.</w:t>
      </w:r>
    </w:p>
    <w:p w14:paraId="46D4EB71" w14:textId="77777777" w:rsidR="00D65018" w:rsidRDefault="00D65018">
      <w:pPr>
        <w:pStyle w:val="BodyText"/>
        <w:spacing w:before="9"/>
        <w:rPr>
          <w:b/>
          <w:i/>
          <w:sz w:val="23"/>
        </w:rPr>
      </w:pPr>
    </w:p>
    <w:p w14:paraId="71592424" w14:textId="77777777" w:rsidR="00D65018" w:rsidRDefault="00DD090C">
      <w:pPr>
        <w:pStyle w:val="BodyText"/>
        <w:ind w:left="121"/>
        <w:jc w:val="both"/>
      </w:pPr>
      <w:r>
        <w:t>Luke</w:t>
      </w:r>
      <w:r>
        <w:rPr>
          <w:spacing w:val="-1"/>
        </w:rPr>
        <w:t xml:space="preserve"> </w:t>
      </w:r>
      <w:r>
        <w:t>otvorene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javni</w:t>
      </w:r>
      <w:r>
        <w:rPr>
          <w:spacing w:val="-1"/>
        </w:rPr>
        <w:t xml:space="preserve"> </w:t>
      </w:r>
      <w:r>
        <w:t>promet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nadležnosti</w:t>
      </w:r>
      <w:r>
        <w:rPr>
          <w:spacing w:val="-1"/>
        </w:rPr>
        <w:t xml:space="preserve"> </w:t>
      </w:r>
      <w:r>
        <w:t>Lučke</w:t>
      </w:r>
      <w:r>
        <w:rPr>
          <w:spacing w:val="-1"/>
        </w:rPr>
        <w:t xml:space="preserve"> </w:t>
      </w:r>
      <w:r>
        <w:t>uprave</w:t>
      </w:r>
      <w:r>
        <w:rPr>
          <w:spacing w:val="-1"/>
        </w:rPr>
        <w:t xml:space="preserve"> </w:t>
      </w:r>
      <w:r>
        <w:t>kategoriziraju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:</w:t>
      </w:r>
    </w:p>
    <w:p w14:paraId="03CC6DF8" w14:textId="77777777" w:rsidR="00D65018" w:rsidRDefault="00D65018">
      <w:pPr>
        <w:pStyle w:val="BodyText"/>
      </w:pPr>
    </w:p>
    <w:p w14:paraId="54A3845B" w14:textId="77777777" w:rsidR="00D65018" w:rsidRDefault="00DD090C">
      <w:pPr>
        <w:pStyle w:val="ListParagraph"/>
        <w:numPr>
          <w:ilvl w:val="0"/>
          <w:numId w:val="4"/>
        </w:numPr>
        <w:tabs>
          <w:tab w:val="left" w:pos="841"/>
          <w:tab w:val="left" w:pos="842"/>
        </w:tabs>
        <w:ind w:hanging="361"/>
        <w:rPr>
          <w:sz w:val="24"/>
        </w:rPr>
      </w:pPr>
      <w:r>
        <w:rPr>
          <w:sz w:val="24"/>
        </w:rPr>
        <w:t>LUKE</w:t>
      </w:r>
      <w:r>
        <w:rPr>
          <w:spacing w:val="-5"/>
          <w:sz w:val="24"/>
        </w:rPr>
        <w:t xml:space="preserve"> </w:t>
      </w:r>
      <w:r>
        <w:rPr>
          <w:sz w:val="24"/>
        </w:rPr>
        <w:t>I.</w:t>
      </w:r>
      <w:r>
        <w:rPr>
          <w:spacing w:val="-5"/>
          <w:sz w:val="24"/>
        </w:rPr>
        <w:t xml:space="preserve"> </w:t>
      </w:r>
      <w:r>
        <w:rPr>
          <w:sz w:val="24"/>
        </w:rPr>
        <w:t>KATEGORIJE,</w:t>
      </w:r>
    </w:p>
    <w:p w14:paraId="201978EB" w14:textId="77777777" w:rsidR="00D65018" w:rsidRDefault="00DD090C">
      <w:pPr>
        <w:pStyle w:val="ListParagraph"/>
        <w:numPr>
          <w:ilvl w:val="0"/>
          <w:numId w:val="4"/>
        </w:numPr>
        <w:tabs>
          <w:tab w:val="left" w:pos="841"/>
          <w:tab w:val="left" w:pos="842"/>
        </w:tabs>
        <w:ind w:hanging="361"/>
        <w:rPr>
          <w:sz w:val="24"/>
        </w:rPr>
      </w:pPr>
      <w:r>
        <w:rPr>
          <w:sz w:val="24"/>
        </w:rPr>
        <w:t>LUKE</w:t>
      </w:r>
      <w:r>
        <w:rPr>
          <w:spacing w:val="-4"/>
          <w:sz w:val="24"/>
        </w:rPr>
        <w:t xml:space="preserve"> </w:t>
      </w:r>
      <w:r>
        <w:rPr>
          <w:sz w:val="24"/>
        </w:rPr>
        <w:t>II.</w:t>
      </w:r>
      <w:r>
        <w:rPr>
          <w:spacing w:val="-5"/>
          <w:sz w:val="24"/>
        </w:rPr>
        <w:t xml:space="preserve"> </w:t>
      </w:r>
      <w:r>
        <w:rPr>
          <w:sz w:val="24"/>
        </w:rPr>
        <w:t>KATEGORIJE,</w:t>
      </w:r>
    </w:p>
    <w:p w14:paraId="0C408B64" w14:textId="77777777" w:rsidR="00D65018" w:rsidRDefault="00DD090C">
      <w:pPr>
        <w:pStyle w:val="ListParagraph"/>
        <w:numPr>
          <w:ilvl w:val="0"/>
          <w:numId w:val="4"/>
        </w:numPr>
        <w:tabs>
          <w:tab w:val="left" w:pos="841"/>
          <w:tab w:val="left" w:pos="842"/>
        </w:tabs>
        <w:ind w:hanging="361"/>
        <w:rPr>
          <w:b/>
          <w:sz w:val="24"/>
        </w:rPr>
      </w:pPr>
      <w:r>
        <w:rPr>
          <w:sz w:val="24"/>
        </w:rPr>
        <w:t>LUKE</w:t>
      </w:r>
      <w:r>
        <w:rPr>
          <w:spacing w:val="-5"/>
          <w:sz w:val="24"/>
        </w:rPr>
        <w:t xml:space="preserve"> </w:t>
      </w:r>
      <w:r>
        <w:rPr>
          <w:sz w:val="24"/>
        </w:rPr>
        <w:t>III.</w:t>
      </w:r>
      <w:r>
        <w:rPr>
          <w:spacing w:val="-5"/>
          <w:sz w:val="24"/>
        </w:rPr>
        <w:t xml:space="preserve"> </w:t>
      </w:r>
      <w:r>
        <w:rPr>
          <w:sz w:val="24"/>
        </w:rPr>
        <w:t>KATEGORIJE</w:t>
      </w:r>
      <w:r>
        <w:rPr>
          <w:b/>
          <w:sz w:val="24"/>
        </w:rPr>
        <w:t>.</w:t>
      </w:r>
    </w:p>
    <w:p w14:paraId="233041C3" w14:textId="77777777" w:rsidR="00D65018" w:rsidRDefault="00D65018">
      <w:pPr>
        <w:pStyle w:val="BodyText"/>
        <w:rPr>
          <w:b/>
        </w:rPr>
      </w:pPr>
    </w:p>
    <w:p w14:paraId="0D57A5CB" w14:textId="77777777" w:rsidR="00D65018" w:rsidRDefault="00DD090C">
      <w:pPr>
        <w:pStyle w:val="BodyText"/>
        <w:ind w:left="121"/>
        <w:jc w:val="both"/>
      </w:pPr>
      <w:r>
        <w:t>Lučka</w:t>
      </w:r>
      <w:r>
        <w:rPr>
          <w:spacing w:val="-1"/>
        </w:rPr>
        <w:t xml:space="preserve"> </w:t>
      </w:r>
      <w:r>
        <w:t>uprava pridržava pravo</w:t>
      </w:r>
      <w:r>
        <w:rPr>
          <w:spacing w:val="-1"/>
        </w:rPr>
        <w:t xml:space="preserve"> </w:t>
      </w:r>
      <w:r>
        <w:t>izmjene kategorizacije luka.</w:t>
      </w:r>
    </w:p>
    <w:p w14:paraId="768008F3" w14:textId="77777777" w:rsidR="00D65018" w:rsidRDefault="00D65018">
      <w:pPr>
        <w:pStyle w:val="BodyText"/>
        <w:spacing w:before="3" w:after="1"/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2591"/>
        <w:gridCol w:w="2632"/>
        <w:gridCol w:w="2748"/>
      </w:tblGrid>
      <w:tr w:rsidR="00D65018" w14:paraId="321FCC21" w14:textId="77777777">
        <w:trPr>
          <w:trHeight w:val="551"/>
        </w:trPr>
        <w:tc>
          <w:tcPr>
            <w:tcW w:w="859" w:type="dxa"/>
            <w:shd w:val="clear" w:color="auto" w:fill="9A9AFF"/>
          </w:tcPr>
          <w:p w14:paraId="28E458ED" w14:textId="77777777" w:rsidR="00D65018" w:rsidRDefault="00DD090C">
            <w:pPr>
              <w:pStyle w:val="TableParagraph"/>
              <w:spacing w:line="229" w:lineRule="exact"/>
              <w:ind w:left="88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LUKE</w:t>
            </w:r>
          </w:p>
        </w:tc>
        <w:tc>
          <w:tcPr>
            <w:tcW w:w="2591" w:type="dxa"/>
            <w:shd w:val="clear" w:color="auto" w:fill="9A9AFF"/>
          </w:tcPr>
          <w:p w14:paraId="5B343F4F" w14:textId="77777777" w:rsidR="00D65018" w:rsidRDefault="00DD090C">
            <w:pPr>
              <w:pStyle w:val="TableParagraph"/>
              <w:spacing w:line="275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KATEGORIJA</w:t>
            </w:r>
          </w:p>
        </w:tc>
        <w:tc>
          <w:tcPr>
            <w:tcW w:w="2632" w:type="dxa"/>
            <w:shd w:val="clear" w:color="auto" w:fill="9A9AFF"/>
          </w:tcPr>
          <w:p w14:paraId="7E6D90EA" w14:textId="77777777" w:rsidR="00D65018" w:rsidRDefault="00DD090C">
            <w:pPr>
              <w:pStyle w:val="TableParagraph"/>
              <w:spacing w:line="275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KATEGORIJA</w:t>
            </w:r>
          </w:p>
        </w:tc>
        <w:tc>
          <w:tcPr>
            <w:tcW w:w="2748" w:type="dxa"/>
            <w:shd w:val="clear" w:color="auto" w:fill="9A9AFF"/>
          </w:tcPr>
          <w:p w14:paraId="4C5D4B55" w14:textId="77777777" w:rsidR="00D65018" w:rsidRDefault="00DD090C">
            <w:pPr>
              <w:pStyle w:val="TableParagraph"/>
              <w:spacing w:line="275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III.KATEGORIJA</w:t>
            </w:r>
          </w:p>
        </w:tc>
      </w:tr>
      <w:tr w:rsidR="00D65018" w14:paraId="6DB67C52" w14:textId="77777777">
        <w:trPr>
          <w:trHeight w:val="276"/>
        </w:trPr>
        <w:tc>
          <w:tcPr>
            <w:tcW w:w="859" w:type="dxa"/>
          </w:tcPr>
          <w:p w14:paraId="08E6D613" w14:textId="77777777" w:rsidR="00D65018" w:rsidRDefault="00DD090C">
            <w:pPr>
              <w:pStyle w:val="TableParagraph"/>
              <w:spacing w:line="257" w:lineRule="exact"/>
              <w:ind w:left="88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591" w:type="dxa"/>
          </w:tcPr>
          <w:p w14:paraId="1AAF4057" w14:textId="77777777" w:rsidR="00D65018" w:rsidRDefault="00DD090C">
            <w:pPr>
              <w:pStyle w:val="TableParagraph"/>
              <w:spacing w:line="257" w:lineRule="exact"/>
              <w:ind w:left="526"/>
              <w:rPr>
                <w:sz w:val="24"/>
              </w:rPr>
            </w:pPr>
            <w:r>
              <w:rPr>
                <w:sz w:val="24"/>
              </w:rPr>
              <w:t>Bol</w:t>
            </w:r>
          </w:p>
        </w:tc>
        <w:tc>
          <w:tcPr>
            <w:tcW w:w="2632" w:type="dxa"/>
          </w:tcPr>
          <w:p w14:paraId="50440E3D" w14:textId="77777777" w:rsidR="00D65018" w:rsidRDefault="00DD090C">
            <w:pPr>
              <w:pStyle w:val="TableParagraph"/>
              <w:spacing w:line="257" w:lineRule="exact"/>
              <w:ind w:left="406"/>
              <w:rPr>
                <w:sz w:val="24"/>
              </w:rPr>
            </w:pPr>
            <w:r>
              <w:rPr>
                <w:sz w:val="24"/>
              </w:rPr>
              <w:t>Baška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Voda</w:t>
            </w:r>
          </w:p>
        </w:tc>
        <w:tc>
          <w:tcPr>
            <w:tcW w:w="2748" w:type="dxa"/>
          </w:tcPr>
          <w:p w14:paraId="5DE322AF" w14:textId="77777777" w:rsidR="00D65018" w:rsidRDefault="00DD090C">
            <w:pPr>
              <w:pStyle w:val="TableParagraph"/>
              <w:spacing w:line="257" w:lineRule="exact"/>
              <w:ind w:left="407"/>
              <w:rPr>
                <w:sz w:val="24"/>
              </w:rPr>
            </w:pPr>
            <w:r>
              <w:rPr>
                <w:sz w:val="24"/>
              </w:rPr>
              <w:t>Arbanija</w:t>
            </w:r>
          </w:p>
        </w:tc>
      </w:tr>
      <w:tr w:rsidR="00D65018" w14:paraId="7A6F6AB8" w14:textId="77777777">
        <w:trPr>
          <w:trHeight w:val="275"/>
        </w:trPr>
        <w:tc>
          <w:tcPr>
            <w:tcW w:w="859" w:type="dxa"/>
          </w:tcPr>
          <w:p w14:paraId="0CCC5372" w14:textId="77777777" w:rsidR="00D65018" w:rsidRDefault="00DD090C">
            <w:pPr>
              <w:pStyle w:val="TableParagraph"/>
              <w:spacing w:line="256" w:lineRule="exact"/>
              <w:ind w:left="88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591" w:type="dxa"/>
          </w:tcPr>
          <w:p w14:paraId="15AA076C" w14:textId="77777777" w:rsidR="00D65018" w:rsidRDefault="00DD090C">
            <w:pPr>
              <w:pStyle w:val="TableParagraph"/>
              <w:spacing w:line="256" w:lineRule="exact"/>
              <w:ind w:left="526"/>
              <w:rPr>
                <w:sz w:val="24"/>
              </w:rPr>
            </w:pPr>
            <w:r>
              <w:rPr>
                <w:sz w:val="24"/>
              </w:rPr>
              <w:t>Hvar</w:t>
            </w:r>
          </w:p>
        </w:tc>
        <w:tc>
          <w:tcPr>
            <w:tcW w:w="2632" w:type="dxa"/>
          </w:tcPr>
          <w:p w14:paraId="36EB66E4" w14:textId="77777777" w:rsidR="00D65018" w:rsidRDefault="00DD090C">
            <w:pPr>
              <w:pStyle w:val="TableParagraph"/>
              <w:spacing w:line="256" w:lineRule="exact"/>
              <w:ind w:left="406"/>
              <w:rPr>
                <w:sz w:val="24"/>
              </w:rPr>
            </w:pPr>
            <w:r>
              <w:rPr>
                <w:sz w:val="24"/>
              </w:rPr>
              <w:t>Bobovišće</w:t>
            </w:r>
          </w:p>
        </w:tc>
        <w:tc>
          <w:tcPr>
            <w:tcW w:w="2748" w:type="dxa"/>
          </w:tcPr>
          <w:p w14:paraId="7FD71C8E" w14:textId="77777777" w:rsidR="00D65018" w:rsidRDefault="00DD090C">
            <w:pPr>
              <w:pStyle w:val="TableParagraph"/>
              <w:spacing w:line="256" w:lineRule="exact"/>
              <w:ind w:left="406"/>
              <w:rPr>
                <w:sz w:val="24"/>
              </w:rPr>
            </w:pPr>
            <w:r>
              <w:rPr>
                <w:sz w:val="24"/>
              </w:rPr>
              <w:t>Drvenik</w:t>
            </w:r>
          </w:p>
        </w:tc>
      </w:tr>
      <w:tr w:rsidR="00D65018" w14:paraId="651C9E04" w14:textId="77777777">
        <w:trPr>
          <w:trHeight w:val="275"/>
        </w:trPr>
        <w:tc>
          <w:tcPr>
            <w:tcW w:w="859" w:type="dxa"/>
          </w:tcPr>
          <w:p w14:paraId="1F5E0DDB" w14:textId="77777777" w:rsidR="00D65018" w:rsidRDefault="00DD090C">
            <w:pPr>
              <w:pStyle w:val="TableParagraph"/>
              <w:spacing w:line="256" w:lineRule="exact"/>
              <w:ind w:left="88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591" w:type="dxa"/>
          </w:tcPr>
          <w:p w14:paraId="76464B85" w14:textId="77777777" w:rsidR="00D65018" w:rsidRDefault="00DD090C">
            <w:pPr>
              <w:pStyle w:val="TableParagraph"/>
              <w:spacing w:line="256" w:lineRule="exact"/>
              <w:ind w:left="526"/>
              <w:rPr>
                <w:sz w:val="24"/>
              </w:rPr>
            </w:pPr>
            <w:r>
              <w:rPr>
                <w:sz w:val="24"/>
              </w:rPr>
              <w:t>Komiža</w:t>
            </w:r>
          </w:p>
        </w:tc>
        <w:tc>
          <w:tcPr>
            <w:tcW w:w="2632" w:type="dxa"/>
          </w:tcPr>
          <w:p w14:paraId="01CC19AB" w14:textId="77777777" w:rsidR="00D65018" w:rsidRDefault="00DD090C">
            <w:pPr>
              <w:pStyle w:val="TableParagraph"/>
              <w:spacing w:line="256" w:lineRule="exact"/>
              <w:ind w:left="405"/>
              <w:rPr>
                <w:sz w:val="24"/>
              </w:rPr>
            </w:pPr>
            <w:r>
              <w:rPr>
                <w:sz w:val="24"/>
              </w:rPr>
              <w:t>Brela-Soline</w:t>
            </w:r>
          </w:p>
        </w:tc>
        <w:tc>
          <w:tcPr>
            <w:tcW w:w="2748" w:type="dxa"/>
          </w:tcPr>
          <w:p w14:paraId="0E015B6A" w14:textId="77777777" w:rsidR="00D65018" w:rsidRDefault="00DD090C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Drvenik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</w:p>
        </w:tc>
      </w:tr>
      <w:tr w:rsidR="00D65018" w14:paraId="470DBA49" w14:textId="77777777">
        <w:trPr>
          <w:trHeight w:val="276"/>
        </w:trPr>
        <w:tc>
          <w:tcPr>
            <w:tcW w:w="859" w:type="dxa"/>
          </w:tcPr>
          <w:p w14:paraId="15E6EC40" w14:textId="77777777" w:rsidR="00D65018" w:rsidRDefault="00DD090C">
            <w:pPr>
              <w:pStyle w:val="TableParagraph"/>
              <w:spacing w:line="257" w:lineRule="exact"/>
              <w:ind w:left="88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591" w:type="dxa"/>
          </w:tcPr>
          <w:p w14:paraId="57022333" w14:textId="77777777" w:rsidR="00D65018" w:rsidRDefault="00DD090C">
            <w:pPr>
              <w:pStyle w:val="TableParagraph"/>
              <w:spacing w:line="257" w:lineRule="exact"/>
              <w:ind w:left="526"/>
              <w:rPr>
                <w:sz w:val="24"/>
              </w:rPr>
            </w:pPr>
            <w:r>
              <w:rPr>
                <w:sz w:val="24"/>
              </w:rPr>
              <w:t>Makarska</w:t>
            </w:r>
          </w:p>
        </w:tc>
        <w:tc>
          <w:tcPr>
            <w:tcW w:w="2632" w:type="dxa"/>
          </w:tcPr>
          <w:p w14:paraId="080D2E1A" w14:textId="77777777" w:rsidR="00D65018" w:rsidRDefault="00DD090C">
            <w:pPr>
              <w:pStyle w:val="TableParagraph"/>
              <w:spacing w:line="257" w:lineRule="exact"/>
              <w:ind w:left="404"/>
              <w:rPr>
                <w:sz w:val="24"/>
              </w:rPr>
            </w:pPr>
            <w:r>
              <w:rPr>
                <w:sz w:val="24"/>
              </w:rPr>
              <w:t>Gradac</w:t>
            </w:r>
          </w:p>
        </w:tc>
        <w:tc>
          <w:tcPr>
            <w:tcW w:w="2748" w:type="dxa"/>
          </w:tcPr>
          <w:p w14:paraId="7CAE555D" w14:textId="77777777" w:rsidR="00D65018" w:rsidRDefault="00DD090C">
            <w:pPr>
              <w:pStyle w:val="TableParagraph"/>
              <w:spacing w:line="257" w:lineRule="exact"/>
              <w:ind w:left="404"/>
              <w:rPr>
                <w:sz w:val="24"/>
              </w:rPr>
            </w:pPr>
            <w:r>
              <w:rPr>
                <w:sz w:val="24"/>
              </w:rPr>
              <w:t>Drvenik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Veli</w:t>
            </w:r>
          </w:p>
        </w:tc>
      </w:tr>
      <w:tr w:rsidR="00D65018" w14:paraId="3F19DE5C" w14:textId="77777777">
        <w:trPr>
          <w:trHeight w:val="275"/>
        </w:trPr>
        <w:tc>
          <w:tcPr>
            <w:tcW w:w="859" w:type="dxa"/>
          </w:tcPr>
          <w:p w14:paraId="74B052C4" w14:textId="77777777" w:rsidR="00D65018" w:rsidRDefault="00DD090C">
            <w:pPr>
              <w:pStyle w:val="TableParagraph"/>
              <w:spacing w:line="256" w:lineRule="exact"/>
              <w:ind w:left="88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591" w:type="dxa"/>
          </w:tcPr>
          <w:p w14:paraId="2B6417A6" w14:textId="77777777" w:rsidR="00D65018" w:rsidRDefault="00DD090C">
            <w:pPr>
              <w:pStyle w:val="TableParagraph"/>
              <w:spacing w:line="256" w:lineRule="exact"/>
              <w:ind w:left="526"/>
              <w:rPr>
                <w:sz w:val="24"/>
              </w:rPr>
            </w:pPr>
            <w:r>
              <w:rPr>
                <w:sz w:val="24"/>
              </w:rPr>
              <w:t>Stari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Grad</w:t>
            </w:r>
          </w:p>
        </w:tc>
        <w:tc>
          <w:tcPr>
            <w:tcW w:w="2632" w:type="dxa"/>
          </w:tcPr>
          <w:p w14:paraId="39EC0B41" w14:textId="77777777" w:rsidR="00D65018" w:rsidRDefault="00DD090C">
            <w:pPr>
              <w:pStyle w:val="TableParagraph"/>
              <w:spacing w:line="256" w:lineRule="exact"/>
              <w:ind w:left="405"/>
              <w:rPr>
                <w:sz w:val="24"/>
              </w:rPr>
            </w:pPr>
            <w:r>
              <w:rPr>
                <w:sz w:val="24"/>
              </w:rPr>
              <w:t>Jelsa</w:t>
            </w:r>
          </w:p>
        </w:tc>
        <w:tc>
          <w:tcPr>
            <w:tcW w:w="2748" w:type="dxa"/>
          </w:tcPr>
          <w:p w14:paraId="2F788F30" w14:textId="77777777" w:rsidR="00D65018" w:rsidRDefault="00DD090C">
            <w:pPr>
              <w:pStyle w:val="TableParagraph"/>
              <w:spacing w:line="256" w:lineRule="exact"/>
              <w:ind w:left="405"/>
              <w:rPr>
                <w:sz w:val="24"/>
              </w:rPr>
            </w:pPr>
            <w:r>
              <w:rPr>
                <w:sz w:val="24"/>
              </w:rPr>
              <w:t>Igrane</w:t>
            </w:r>
          </w:p>
        </w:tc>
      </w:tr>
      <w:tr w:rsidR="00D65018" w14:paraId="403F2A97" w14:textId="77777777">
        <w:trPr>
          <w:trHeight w:val="275"/>
        </w:trPr>
        <w:tc>
          <w:tcPr>
            <w:tcW w:w="859" w:type="dxa"/>
          </w:tcPr>
          <w:p w14:paraId="5E74328E" w14:textId="77777777" w:rsidR="00D65018" w:rsidRDefault="00DD090C">
            <w:pPr>
              <w:pStyle w:val="TableParagraph"/>
              <w:spacing w:line="256" w:lineRule="exact"/>
              <w:ind w:left="88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591" w:type="dxa"/>
          </w:tcPr>
          <w:p w14:paraId="2AC46833" w14:textId="77777777" w:rsidR="00D65018" w:rsidRDefault="00DD090C">
            <w:pPr>
              <w:pStyle w:val="TableParagraph"/>
              <w:spacing w:line="256" w:lineRule="exact"/>
              <w:ind w:left="526"/>
              <w:rPr>
                <w:sz w:val="24"/>
              </w:rPr>
            </w:pPr>
            <w:r>
              <w:rPr>
                <w:sz w:val="24"/>
              </w:rPr>
              <w:t>Supetar</w:t>
            </w:r>
          </w:p>
        </w:tc>
        <w:tc>
          <w:tcPr>
            <w:tcW w:w="2632" w:type="dxa"/>
          </w:tcPr>
          <w:p w14:paraId="4BDE349C" w14:textId="77777777" w:rsidR="00D65018" w:rsidRDefault="00DD090C">
            <w:pPr>
              <w:pStyle w:val="TableParagraph"/>
              <w:spacing w:line="256" w:lineRule="exact"/>
              <w:ind w:left="406"/>
              <w:rPr>
                <w:sz w:val="24"/>
              </w:rPr>
            </w:pPr>
            <w:r>
              <w:rPr>
                <w:sz w:val="24"/>
              </w:rPr>
              <w:t>Marina</w:t>
            </w:r>
          </w:p>
        </w:tc>
        <w:tc>
          <w:tcPr>
            <w:tcW w:w="2748" w:type="dxa"/>
          </w:tcPr>
          <w:p w14:paraId="26951479" w14:textId="77777777" w:rsidR="00D65018" w:rsidRDefault="00DD090C">
            <w:pPr>
              <w:pStyle w:val="TableParagraph"/>
              <w:spacing w:line="256" w:lineRule="exact"/>
              <w:ind w:left="405"/>
              <w:rPr>
                <w:sz w:val="24"/>
              </w:rPr>
            </w:pPr>
            <w:r>
              <w:rPr>
                <w:sz w:val="24"/>
              </w:rPr>
              <w:t>Kaštel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Lukšić</w:t>
            </w:r>
          </w:p>
        </w:tc>
      </w:tr>
      <w:tr w:rsidR="00D65018" w14:paraId="6A5FDE57" w14:textId="77777777">
        <w:trPr>
          <w:trHeight w:val="276"/>
        </w:trPr>
        <w:tc>
          <w:tcPr>
            <w:tcW w:w="859" w:type="dxa"/>
          </w:tcPr>
          <w:p w14:paraId="5251CB61" w14:textId="77777777" w:rsidR="00D65018" w:rsidRDefault="00DD090C">
            <w:pPr>
              <w:pStyle w:val="TableParagraph"/>
              <w:spacing w:line="257" w:lineRule="exact"/>
              <w:ind w:left="88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591" w:type="dxa"/>
          </w:tcPr>
          <w:p w14:paraId="26F430FD" w14:textId="77777777" w:rsidR="00D65018" w:rsidRDefault="00DD090C">
            <w:pPr>
              <w:pStyle w:val="TableParagraph"/>
              <w:spacing w:line="257" w:lineRule="exact"/>
              <w:ind w:left="527"/>
              <w:rPr>
                <w:sz w:val="24"/>
              </w:rPr>
            </w:pPr>
            <w:r>
              <w:rPr>
                <w:sz w:val="24"/>
              </w:rPr>
              <w:t>Trogir</w:t>
            </w:r>
          </w:p>
        </w:tc>
        <w:tc>
          <w:tcPr>
            <w:tcW w:w="2632" w:type="dxa"/>
          </w:tcPr>
          <w:p w14:paraId="01083135" w14:textId="77777777" w:rsidR="00D65018" w:rsidRDefault="00DD090C">
            <w:pPr>
              <w:pStyle w:val="TableParagraph"/>
              <w:spacing w:line="257" w:lineRule="exact"/>
              <w:ind w:left="408"/>
              <w:rPr>
                <w:sz w:val="24"/>
              </w:rPr>
            </w:pPr>
            <w:r>
              <w:rPr>
                <w:sz w:val="24"/>
              </w:rPr>
              <w:t>Maslinica</w:t>
            </w:r>
          </w:p>
        </w:tc>
        <w:tc>
          <w:tcPr>
            <w:tcW w:w="2748" w:type="dxa"/>
          </w:tcPr>
          <w:p w14:paraId="325462D2" w14:textId="77777777" w:rsidR="00D65018" w:rsidRDefault="00DD090C">
            <w:pPr>
              <w:pStyle w:val="TableParagraph"/>
              <w:spacing w:line="257" w:lineRule="exact"/>
              <w:ind w:left="409"/>
              <w:rPr>
                <w:sz w:val="24"/>
              </w:rPr>
            </w:pPr>
            <w:r>
              <w:rPr>
                <w:sz w:val="24"/>
              </w:rPr>
              <w:t>Kaštel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Kambelovac</w:t>
            </w:r>
          </w:p>
        </w:tc>
      </w:tr>
      <w:tr w:rsidR="00D65018" w14:paraId="574AAFCF" w14:textId="77777777">
        <w:trPr>
          <w:trHeight w:val="275"/>
        </w:trPr>
        <w:tc>
          <w:tcPr>
            <w:tcW w:w="859" w:type="dxa"/>
          </w:tcPr>
          <w:p w14:paraId="7AE1A2F4" w14:textId="77777777" w:rsidR="00D65018" w:rsidRDefault="00DD090C">
            <w:pPr>
              <w:pStyle w:val="TableParagraph"/>
              <w:spacing w:line="256" w:lineRule="exact"/>
              <w:ind w:left="88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591" w:type="dxa"/>
          </w:tcPr>
          <w:p w14:paraId="3D357003" w14:textId="77777777" w:rsidR="00D65018" w:rsidRDefault="00DD090C">
            <w:pPr>
              <w:pStyle w:val="TableParagraph"/>
              <w:spacing w:line="256" w:lineRule="exact"/>
              <w:ind w:left="526"/>
              <w:rPr>
                <w:sz w:val="24"/>
              </w:rPr>
            </w:pPr>
            <w:r>
              <w:rPr>
                <w:sz w:val="24"/>
              </w:rPr>
              <w:t>Vis</w:t>
            </w:r>
          </w:p>
        </w:tc>
        <w:tc>
          <w:tcPr>
            <w:tcW w:w="2632" w:type="dxa"/>
          </w:tcPr>
          <w:p w14:paraId="46170938" w14:textId="77777777" w:rsidR="00D65018" w:rsidRDefault="00DD090C">
            <w:pPr>
              <w:pStyle w:val="TableParagraph"/>
              <w:spacing w:line="256" w:lineRule="exact"/>
              <w:ind w:left="406"/>
              <w:rPr>
                <w:sz w:val="24"/>
              </w:rPr>
            </w:pPr>
            <w:r>
              <w:rPr>
                <w:sz w:val="24"/>
              </w:rPr>
              <w:t>Milna</w:t>
            </w:r>
          </w:p>
        </w:tc>
        <w:tc>
          <w:tcPr>
            <w:tcW w:w="2748" w:type="dxa"/>
          </w:tcPr>
          <w:p w14:paraId="7CC972EC" w14:textId="77777777" w:rsidR="00D65018" w:rsidRDefault="00DD090C">
            <w:pPr>
              <w:pStyle w:val="TableParagraph"/>
              <w:spacing w:line="256" w:lineRule="exact"/>
              <w:ind w:left="406"/>
              <w:rPr>
                <w:sz w:val="24"/>
              </w:rPr>
            </w:pPr>
            <w:r>
              <w:rPr>
                <w:sz w:val="24"/>
              </w:rPr>
              <w:t>Kaštel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Gomilica</w:t>
            </w:r>
          </w:p>
        </w:tc>
      </w:tr>
      <w:tr w:rsidR="00D65018" w14:paraId="638BFDAF" w14:textId="77777777">
        <w:trPr>
          <w:trHeight w:val="276"/>
        </w:trPr>
        <w:tc>
          <w:tcPr>
            <w:tcW w:w="859" w:type="dxa"/>
          </w:tcPr>
          <w:p w14:paraId="67477D93" w14:textId="77777777" w:rsidR="00D65018" w:rsidRDefault="00DD090C">
            <w:pPr>
              <w:pStyle w:val="TableParagraph"/>
              <w:spacing w:line="257" w:lineRule="exact"/>
              <w:ind w:left="88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2591" w:type="dxa"/>
          </w:tcPr>
          <w:p w14:paraId="3CA96764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2632" w:type="dxa"/>
          </w:tcPr>
          <w:p w14:paraId="49F02BE3" w14:textId="77777777" w:rsidR="00D65018" w:rsidRDefault="00DD090C">
            <w:pPr>
              <w:pStyle w:val="TableParagraph"/>
              <w:spacing w:line="257" w:lineRule="exact"/>
              <w:ind w:left="406"/>
              <w:rPr>
                <w:sz w:val="24"/>
              </w:rPr>
            </w:pPr>
            <w:r>
              <w:rPr>
                <w:sz w:val="24"/>
              </w:rPr>
              <w:t>Omiš</w:t>
            </w:r>
          </w:p>
        </w:tc>
        <w:tc>
          <w:tcPr>
            <w:tcW w:w="2748" w:type="dxa"/>
          </w:tcPr>
          <w:p w14:paraId="1DD08506" w14:textId="77777777" w:rsidR="00D65018" w:rsidRDefault="00DD090C">
            <w:pPr>
              <w:pStyle w:val="TableParagraph"/>
              <w:spacing w:line="257" w:lineRule="exact"/>
              <w:ind w:left="406"/>
              <w:rPr>
                <w:sz w:val="24"/>
              </w:rPr>
            </w:pPr>
            <w:r>
              <w:rPr>
                <w:sz w:val="24"/>
              </w:rPr>
              <w:t>Kaštel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Stari</w:t>
            </w:r>
          </w:p>
        </w:tc>
      </w:tr>
    </w:tbl>
    <w:p w14:paraId="0C901FDC" w14:textId="77777777" w:rsidR="00D65018" w:rsidRDefault="00D65018">
      <w:pPr>
        <w:spacing w:line="257" w:lineRule="exact"/>
        <w:rPr>
          <w:sz w:val="24"/>
        </w:rPr>
        <w:sectPr w:rsidR="00D65018">
          <w:pgSz w:w="11910" w:h="16840"/>
          <w:pgMar w:top="1600" w:right="1260" w:bottom="1680" w:left="1580" w:header="0" w:footer="1436" w:gutter="0"/>
          <w:cols w:space="720"/>
        </w:sectPr>
      </w:pPr>
    </w:p>
    <w:p w14:paraId="1022E303" w14:textId="77777777" w:rsidR="00D65018" w:rsidRDefault="00D65018">
      <w:pPr>
        <w:pStyle w:val="BodyText"/>
        <w:spacing w:before="1"/>
        <w:rPr>
          <w:sz w:val="8"/>
        </w:r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2591"/>
        <w:gridCol w:w="2632"/>
        <w:gridCol w:w="2748"/>
      </w:tblGrid>
      <w:tr w:rsidR="00D65018" w14:paraId="6761D7A7" w14:textId="77777777">
        <w:trPr>
          <w:trHeight w:val="275"/>
        </w:trPr>
        <w:tc>
          <w:tcPr>
            <w:tcW w:w="859" w:type="dxa"/>
          </w:tcPr>
          <w:p w14:paraId="256BA463" w14:textId="77777777" w:rsidR="00D65018" w:rsidRDefault="00DD090C">
            <w:pPr>
              <w:pStyle w:val="TableParagraph"/>
              <w:spacing w:line="256" w:lineRule="exact"/>
              <w:ind w:right="2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2591" w:type="dxa"/>
          </w:tcPr>
          <w:p w14:paraId="2D8E2995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2632" w:type="dxa"/>
          </w:tcPr>
          <w:p w14:paraId="41DDF4C6" w14:textId="77777777" w:rsidR="00D65018" w:rsidRDefault="00DD090C">
            <w:pPr>
              <w:pStyle w:val="TableParagraph"/>
              <w:spacing w:line="256" w:lineRule="exact"/>
              <w:ind w:left="406"/>
              <w:rPr>
                <w:sz w:val="24"/>
              </w:rPr>
            </w:pPr>
            <w:r>
              <w:rPr>
                <w:sz w:val="24"/>
              </w:rPr>
              <w:t>Povlja</w:t>
            </w:r>
          </w:p>
        </w:tc>
        <w:tc>
          <w:tcPr>
            <w:tcW w:w="2748" w:type="dxa"/>
          </w:tcPr>
          <w:p w14:paraId="7B0419E1" w14:textId="77777777" w:rsidR="00D65018" w:rsidRDefault="00DD090C">
            <w:pPr>
              <w:pStyle w:val="TableParagraph"/>
              <w:spacing w:line="256" w:lineRule="exact"/>
              <w:ind w:left="406"/>
              <w:rPr>
                <w:sz w:val="24"/>
              </w:rPr>
            </w:pPr>
            <w:r>
              <w:rPr>
                <w:sz w:val="24"/>
              </w:rPr>
              <w:t>Kaštel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Sućurac</w:t>
            </w:r>
          </w:p>
        </w:tc>
      </w:tr>
      <w:tr w:rsidR="00D65018" w14:paraId="60999A59" w14:textId="77777777">
        <w:trPr>
          <w:trHeight w:val="275"/>
        </w:trPr>
        <w:tc>
          <w:tcPr>
            <w:tcW w:w="859" w:type="dxa"/>
          </w:tcPr>
          <w:p w14:paraId="2F9B18E1" w14:textId="77777777" w:rsidR="00D65018" w:rsidRDefault="00DD090C">
            <w:pPr>
              <w:pStyle w:val="TableParagraph"/>
              <w:spacing w:line="256" w:lineRule="exact"/>
              <w:ind w:right="2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2591" w:type="dxa"/>
          </w:tcPr>
          <w:p w14:paraId="6C164933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2632" w:type="dxa"/>
          </w:tcPr>
          <w:p w14:paraId="2E032516" w14:textId="77777777" w:rsidR="00D65018" w:rsidRDefault="00DD090C">
            <w:pPr>
              <w:pStyle w:val="TableParagraph"/>
              <w:spacing w:line="256" w:lineRule="exact"/>
              <w:ind w:left="406"/>
              <w:rPr>
                <w:sz w:val="24"/>
              </w:rPr>
            </w:pPr>
            <w:r>
              <w:rPr>
                <w:sz w:val="24"/>
              </w:rPr>
              <w:t>Pučišća</w:t>
            </w:r>
          </w:p>
        </w:tc>
        <w:tc>
          <w:tcPr>
            <w:tcW w:w="2748" w:type="dxa"/>
          </w:tcPr>
          <w:p w14:paraId="49B284B3" w14:textId="77777777" w:rsidR="00D65018" w:rsidRDefault="00DD090C">
            <w:pPr>
              <w:pStyle w:val="TableParagraph"/>
              <w:spacing w:line="256" w:lineRule="exact"/>
              <w:ind w:left="406"/>
              <w:rPr>
                <w:sz w:val="24"/>
              </w:rPr>
            </w:pPr>
            <w:r>
              <w:rPr>
                <w:sz w:val="24"/>
              </w:rPr>
              <w:t>Krilo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Jesenice</w:t>
            </w:r>
          </w:p>
        </w:tc>
      </w:tr>
      <w:tr w:rsidR="00D65018" w14:paraId="146BE153" w14:textId="77777777">
        <w:trPr>
          <w:trHeight w:val="276"/>
        </w:trPr>
        <w:tc>
          <w:tcPr>
            <w:tcW w:w="859" w:type="dxa"/>
          </w:tcPr>
          <w:p w14:paraId="7FC32191" w14:textId="77777777" w:rsidR="00D65018" w:rsidRDefault="00DD090C">
            <w:pPr>
              <w:pStyle w:val="TableParagraph"/>
              <w:spacing w:line="257" w:lineRule="exact"/>
              <w:ind w:right="2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2591" w:type="dxa"/>
          </w:tcPr>
          <w:p w14:paraId="7BEBC4B0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2632" w:type="dxa"/>
          </w:tcPr>
          <w:p w14:paraId="1EE58E73" w14:textId="77777777" w:rsidR="00D65018" w:rsidRDefault="00DD090C">
            <w:pPr>
              <w:pStyle w:val="TableParagraph"/>
              <w:spacing w:line="257" w:lineRule="exact"/>
              <w:ind w:left="407"/>
              <w:rPr>
                <w:sz w:val="24"/>
              </w:rPr>
            </w:pPr>
            <w:r>
              <w:rPr>
                <w:sz w:val="24"/>
              </w:rPr>
              <w:t>Splitska</w:t>
            </w:r>
          </w:p>
        </w:tc>
        <w:tc>
          <w:tcPr>
            <w:tcW w:w="2748" w:type="dxa"/>
          </w:tcPr>
          <w:p w14:paraId="679684A7" w14:textId="77777777" w:rsidR="00D65018" w:rsidRDefault="00DD090C">
            <w:pPr>
              <w:pStyle w:val="TableParagraph"/>
              <w:spacing w:line="257" w:lineRule="exact"/>
              <w:ind w:left="408"/>
              <w:rPr>
                <w:sz w:val="24"/>
              </w:rPr>
            </w:pPr>
            <w:r>
              <w:rPr>
                <w:sz w:val="24"/>
              </w:rPr>
              <w:t>Mimice</w:t>
            </w:r>
          </w:p>
        </w:tc>
      </w:tr>
      <w:tr w:rsidR="00D65018" w14:paraId="43E9DA82" w14:textId="77777777">
        <w:trPr>
          <w:trHeight w:val="275"/>
        </w:trPr>
        <w:tc>
          <w:tcPr>
            <w:tcW w:w="859" w:type="dxa"/>
          </w:tcPr>
          <w:p w14:paraId="09AFDACA" w14:textId="77777777" w:rsidR="00D65018" w:rsidRDefault="00DD090C">
            <w:pPr>
              <w:pStyle w:val="TableParagraph"/>
              <w:spacing w:line="256" w:lineRule="exact"/>
              <w:ind w:right="2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2591" w:type="dxa"/>
          </w:tcPr>
          <w:p w14:paraId="3A691C40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2632" w:type="dxa"/>
          </w:tcPr>
          <w:p w14:paraId="6D6D84CF" w14:textId="77777777" w:rsidR="00D65018" w:rsidRDefault="00DD090C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Stomorska</w:t>
            </w:r>
          </w:p>
        </w:tc>
        <w:tc>
          <w:tcPr>
            <w:tcW w:w="2748" w:type="dxa"/>
          </w:tcPr>
          <w:p w14:paraId="1D8CF6EE" w14:textId="77777777" w:rsidR="00D65018" w:rsidRDefault="00DD090C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Mirca</w:t>
            </w:r>
          </w:p>
        </w:tc>
      </w:tr>
      <w:tr w:rsidR="00D65018" w14:paraId="61243DE9" w14:textId="77777777">
        <w:trPr>
          <w:trHeight w:val="275"/>
        </w:trPr>
        <w:tc>
          <w:tcPr>
            <w:tcW w:w="859" w:type="dxa"/>
          </w:tcPr>
          <w:p w14:paraId="7D708317" w14:textId="77777777" w:rsidR="00D65018" w:rsidRDefault="00DD090C">
            <w:pPr>
              <w:pStyle w:val="TableParagraph"/>
              <w:spacing w:line="256" w:lineRule="exact"/>
              <w:ind w:right="2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2591" w:type="dxa"/>
          </w:tcPr>
          <w:p w14:paraId="60620FB3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2632" w:type="dxa"/>
          </w:tcPr>
          <w:p w14:paraId="2D013A18" w14:textId="77777777" w:rsidR="00D65018" w:rsidRDefault="00DD090C">
            <w:pPr>
              <w:pStyle w:val="TableParagraph"/>
              <w:spacing w:line="256" w:lineRule="exact"/>
              <w:ind w:left="406"/>
              <w:rPr>
                <w:sz w:val="24"/>
              </w:rPr>
            </w:pPr>
            <w:r>
              <w:rPr>
                <w:sz w:val="24"/>
              </w:rPr>
              <w:t>Sućuraj</w:t>
            </w:r>
          </w:p>
        </w:tc>
        <w:tc>
          <w:tcPr>
            <w:tcW w:w="2748" w:type="dxa"/>
          </w:tcPr>
          <w:p w14:paraId="231E6C0F" w14:textId="77777777" w:rsidR="00D65018" w:rsidRDefault="00DD090C">
            <w:pPr>
              <w:pStyle w:val="TableParagraph"/>
              <w:spacing w:line="256" w:lineRule="exact"/>
              <w:ind w:left="406"/>
              <w:rPr>
                <w:sz w:val="24"/>
              </w:rPr>
            </w:pPr>
            <w:r>
              <w:rPr>
                <w:sz w:val="24"/>
              </w:rPr>
              <w:t>Nečujam</w:t>
            </w:r>
          </w:p>
        </w:tc>
      </w:tr>
      <w:tr w:rsidR="00D65018" w14:paraId="004BB7B5" w14:textId="77777777">
        <w:trPr>
          <w:trHeight w:val="276"/>
        </w:trPr>
        <w:tc>
          <w:tcPr>
            <w:tcW w:w="859" w:type="dxa"/>
          </w:tcPr>
          <w:p w14:paraId="4667F1E7" w14:textId="77777777" w:rsidR="00D65018" w:rsidRDefault="00DD090C">
            <w:pPr>
              <w:pStyle w:val="TableParagraph"/>
              <w:spacing w:line="257" w:lineRule="exact"/>
              <w:ind w:right="2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2591" w:type="dxa"/>
          </w:tcPr>
          <w:p w14:paraId="1CB81817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2632" w:type="dxa"/>
          </w:tcPr>
          <w:p w14:paraId="5D80F6C8" w14:textId="77777777" w:rsidR="00D65018" w:rsidRDefault="00DD090C">
            <w:pPr>
              <w:pStyle w:val="TableParagraph"/>
              <w:spacing w:line="257" w:lineRule="exact"/>
              <w:ind w:left="406"/>
              <w:rPr>
                <w:sz w:val="24"/>
              </w:rPr>
            </w:pPr>
            <w:r>
              <w:rPr>
                <w:sz w:val="24"/>
              </w:rPr>
              <w:t>Vrboska</w:t>
            </w:r>
          </w:p>
        </w:tc>
        <w:tc>
          <w:tcPr>
            <w:tcW w:w="2748" w:type="dxa"/>
          </w:tcPr>
          <w:p w14:paraId="37883AFC" w14:textId="77777777" w:rsidR="00D65018" w:rsidRDefault="00DD090C">
            <w:pPr>
              <w:pStyle w:val="TableParagraph"/>
              <w:spacing w:line="257" w:lineRule="exact"/>
              <w:ind w:left="407"/>
              <w:rPr>
                <w:sz w:val="24"/>
              </w:rPr>
            </w:pPr>
            <w:r>
              <w:rPr>
                <w:sz w:val="24"/>
              </w:rPr>
              <w:t>Podgora</w:t>
            </w:r>
          </w:p>
        </w:tc>
      </w:tr>
      <w:tr w:rsidR="00D65018" w14:paraId="29AA7548" w14:textId="77777777">
        <w:trPr>
          <w:trHeight w:val="275"/>
        </w:trPr>
        <w:tc>
          <w:tcPr>
            <w:tcW w:w="859" w:type="dxa"/>
          </w:tcPr>
          <w:p w14:paraId="73D34C47" w14:textId="77777777" w:rsidR="00D65018" w:rsidRDefault="00DD090C">
            <w:pPr>
              <w:pStyle w:val="TableParagraph"/>
              <w:spacing w:line="256" w:lineRule="exact"/>
              <w:ind w:right="2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2591" w:type="dxa"/>
          </w:tcPr>
          <w:p w14:paraId="0C224279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2632" w:type="dxa"/>
          </w:tcPr>
          <w:p w14:paraId="195CD56E" w14:textId="77777777" w:rsidR="00D65018" w:rsidRDefault="00DD090C">
            <w:pPr>
              <w:pStyle w:val="TableParagraph"/>
              <w:spacing w:line="256" w:lineRule="exact"/>
              <w:ind w:left="406"/>
              <w:rPr>
                <w:sz w:val="24"/>
              </w:rPr>
            </w:pPr>
            <w:r>
              <w:rPr>
                <w:sz w:val="24"/>
              </w:rPr>
              <w:t>Postira</w:t>
            </w:r>
          </w:p>
        </w:tc>
        <w:tc>
          <w:tcPr>
            <w:tcW w:w="2748" w:type="dxa"/>
          </w:tcPr>
          <w:p w14:paraId="19749CA7" w14:textId="77777777" w:rsidR="00D65018" w:rsidRDefault="00DD090C">
            <w:pPr>
              <w:pStyle w:val="TableParagraph"/>
              <w:spacing w:line="256" w:lineRule="exact"/>
              <w:ind w:left="405"/>
              <w:rPr>
                <w:sz w:val="24"/>
              </w:rPr>
            </w:pPr>
            <w:r>
              <w:rPr>
                <w:sz w:val="24"/>
              </w:rPr>
              <w:t>Pisak</w:t>
            </w:r>
          </w:p>
        </w:tc>
      </w:tr>
      <w:tr w:rsidR="00D65018" w14:paraId="05F67C5D" w14:textId="77777777">
        <w:trPr>
          <w:trHeight w:val="275"/>
        </w:trPr>
        <w:tc>
          <w:tcPr>
            <w:tcW w:w="859" w:type="dxa"/>
          </w:tcPr>
          <w:p w14:paraId="0B6210FE" w14:textId="77777777" w:rsidR="00D65018" w:rsidRDefault="00DD090C">
            <w:pPr>
              <w:pStyle w:val="TableParagraph"/>
              <w:spacing w:line="256" w:lineRule="exact"/>
              <w:ind w:right="2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2591" w:type="dxa"/>
          </w:tcPr>
          <w:p w14:paraId="4C329ED7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2632" w:type="dxa"/>
          </w:tcPr>
          <w:p w14:paraId="4D046B48" w14:textId="77777777" w:rsidR="00D65018" w:rsidRDefault="00DD090C">
            <w:pPr>
              <w:pStyle w:val="TableParagraph"/>
              <w:spacing w:line="256" w:lineRule="exact"/>
              <w:ind w:left="406"/>
              <w:rPr>
                <w:sz w:val="24"/>
              </w:rPr>
            </w:pPr>
            <w:r>
              <w:rPr>
                <w:sz w:val="24"/>
              </w:rPr>
              <w:t>Rogač</w:t>
            </w:r>
          </w:p>
        </w:tc>
        <w:tc>
          <w:tcPr>
            <w:tcW w:w="2748" w:type="dxa"/>
          </w:tcPr>
          <w:p w14:paraId="3D948671" w14:textId="77777777" w:rsidR="00D65018" w:rsidRDefault="00DD090C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Seget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Donji</w:t>
            </w:r>
          </w:p>
        </w:tc>
      </w:tr>
      <w:tr w:rsidR="00D65018" w14:paraId="39F88A41" w14:textId="77777777">
        <w:trPr>
          <w:trHeight w:val="276"/>
        </w:trPr>
        <w:tc>
          <w:tcPr>
            <w:tcW w:w="859" w:type="dxa"/>
          </w:tcPr>
          <w:p w14:paraId="5C0DB10F" w14:textId="77777777" w:rsidR="00D65018" w:rsidRDefault="00DD090C">
            <w:pPr>
              <w:pStyle w:val="TableParagraph"/>
              <w:spacing w:line="257" w:lineRule="exact"/>
              <w:ind w:right="2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2591" w:type="dxa"/>
          </w:tcPr>
          <w:p w14:paraId="144E6BE9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2632" w:type="dxa"/>
          </w:tcPr>
          <w:p w14:paraId="1F8E8CDC" w14:textId="77777777" w:rsidR="00D65018" w:rsidRDefault="00DD090C">
            <w:pPr>
              <w:pStyle w:val="TableParagraph"/>
              <w:spacing w:line="257" w:lineRule="exact"/>
              <w:ind w:left="406"/>
              <w:rPr>
                <w:sz w:val="24"/>
              </w:rPr>
            </w:pPr>
            <w:r>
              <w:rPr>
                <w:sz w:val="24"/>
              </w:rPr>
              <w:t>Stobreč</w:t>
            </w:r>
          </w:p>
        </w:tc>
        <w:tc>
          <w:tcPr>
            <w:tcW w:w="2748" w:type="dxa"/>
          </w:tcPr>
          <w:p w14:paraId="3ABE84C7" w14:textId="77777777" w:rsidR="00D65018" w:rsidRDefault="00DD090C">
            <w:pPr>
              <w:pStyle w:val="TableParagraph"/>
              <w:spacing w:line="257" w:lineRule="exact"/>
              <w:ind w:left="405"/>
              <w:rPr>
                <w:sz w:val="24"/>
              </w:rPr>
            </w:pPr>
            <w:r>
              <w:rPr>
                <w:sz w:val="24"/>
              </w:rPr>
              <w:t>Slatine</w:t>
            </w:r>
          </w:p>
        </w:tc>
      </w:tr>
      <w:tr w:rsidR="00D65018" w14:paraId="0298DBCE" w14:textId="77777777">
        <w:trPr>
          <w:trHeight w:val="275"/>
        </w:trPr>
        <w:tc>
          <w:tcPr>
            <w:tcW w:w="859" w:type="dxa"/>
          </w:tcPr>
          <w:p w14:paraId="0EDCAFCA" w14:textId="77777777" w:rsidR="00D65018" w:rsidRDefault="00DD090C">
            <w:pPr>
              <w:pStyle w:val="TableParagraph"/>
              <w:spacing w:line="256" w:lineRule="exact"/>
              <w:ind w:right="2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2591" w:type="dxa"/>
          </w:tcPr>
          <w:p w14:paraId="4350997F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2632" w:type="dxa"/>
          </w:tcPr>
          <w:p w14:paraId="061D710F" w14:textId="77777777" w:rsidR="00D65018" w:rsidRDefault="00DD090C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Sumartin</w:t>
            </w:r>
          </w:p>
        </w:tc>
        <w:tc>
          <w:tcPr>
            <w:tcW w:w="2748" w:type="dxa"/>
          </w:tcPr>
          <w:p w14:paraId="328710B6" w14:textId="77777777" w:rsidR="00D65018" w:rsidRDefault="00DD090C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Sutivan</w:t>
            </w:r>
          </w:p>
        </w:tc>
      </w:tr>
      <w:tr w:rsidR="00D65018" w14:paraId="0DACB56D" w14:textId="77777777">
        <w:trPr>
          <w:trHeight w:val="275"/>
        </w:trPr>
        <w:tc>
          <w:tcPr>
            <w:tcW w:w="859" w:type="dxa"/>
          </w:tcPr>
          <w:p w14:paraId="3D351E77" w14:textId="77777777" w:rsidR="00D65018" w:rsidRDefault="00DD090C">
            <w:pPr>
              <w:pStyle w:val="TableParagraph"/>
              <w:spacing w:line="256" w:lineRule="exact"/>
              <w:ind w:right="2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2591" w:type="dxa"/>
          </w:tcPr>
          <w:p w14:paraId="39DE90A7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2632" w:type="dxa"/>
          </w:tcPr>
          <w:p w14:paraId="2A6023D9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2748" w:type="dxa"/>
          </w:tcPr>
          <w:p w14:paraId="454BF2C1" w14:textId="77777777" w:rsidR="00D65018" w:rsidRDefault="00DD090C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Vinišće</w:t>
            </w:r>
          </w:p>
        </w:tc>
      </w:tr>
      <w:tr w:rsidR="00D65018" w14:paraId="08731E12" w14:textId="77777777">
        <w:trPr>
          <w:trHeight w:val="276"/>
        </w:trPr>
        <w:tc>
          <w:tcPr>
            <w:tcW w:w="859" w:type="dxa"/>
          </w:tcPr>
          <w:p w14:paraId="35B8CBDF" w14:textId="77777777" w:rsidR="00D65018" w:rsidRDefault="00DD090C">
            <w:pPr>
              <w:pStyle w:val="TableParagraph"/>
              <w:spacing w:line="257" w:lineRule="exact"/>
              <w:ind w:right="2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2591" w:type="dxa"/>
          </w:tcPr>
          <w:p w14:paraId="0D720979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2632" w:type="dxa"/>
          </w:tcPr>
          <w:p w14:paraId="6AE22A2A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2748" w:type="dxa"/>
          </w:tcPr>
          <w:p w14:paraId="01788AD7" w14:textId="77777777" w:rsidR="00D65018" w:rsidRDefault="00DD090C">
            <w:pPr>
              <w:pStyle w:val="TableParagraph"/>
              <w:spacing w:line="257" w:lineRule="exact"/>
              <w:ind w:left="406"/>
              <w:rPr>
                <w:sz w:val="24"/>
              </w:rPr>
            </w:pPr>
            <w:r>
              <w:rPr>
                <w:sz w:val="24"/>
              </w:rPr>
              <w:t>Vira</w:t>
            </w:r>
          </w:p>
        </w:tc>
      </w:tr>
      <w:tr w:rsidR="00D65018" w14:paraId="6765BF6E" w14:textId="77777777">
        <w:trPr>
          <w:trHeight w:val="275"/>
        </w:trPr>
        <w:tc>
          <w:tcPr>
            <w:tcW w:w="859" w:type="dxa"/>
          </w:tcPr>
          <w:p w14:paraId="4355425A" w14:textId="77777777" w:rsidR="00D65018" w:rsidRDefault="00DD090C">
            <w:pPr>
              <w:pStyle w:val="TableParagraph"/>
              <w:spacing w:line="256" w:lineRule="exact"/>
              <w:ind w:right="2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2591" w:type="dxa"/>
          </w:tcPr>
          <w:p w14:paraId="38DF434F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2632" w:type="dxa"/>
          </w:tcPr>
          <w:p w14:paraId="6826104D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2748" w:type="dxa"/>
          </w:tcPr>
          <w:p w14:paraId="174C5BAD" w14:textId="77777777" w:rsidR="00D65018" w:rsidRDefault="00DD090C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Vranjic</w:t>
            </w:r>
          </w:p>
        </w:tc>
      </w:tr>
      <w:tr w:rsidR="00D65018" w14:paraId="4E8C69E1" w14:textId="77777777">
        <w:trPr>
          <w:trHeight w:val="275"/>
        </w:trPr>
        <w:tc>
          <w:tcPr>
            <w:tcW w:w="859" w:type="dxa"/>
          </w:tcPr>
          <w:p w14:paraId="456DD905" w14:textId="77777777" w:rsidR="00D65018" w:rsidRDefault="00DD090C">
            <w:pPr>
              <w:pStyle w:val="TableParagraph"/>
              <w:spacing w:line="256" w:lineRule="exact"/>
              <w:ind w:right="2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2591" w:type="dxa"/>
          </w:tcPr>
          <w:p w14:paraId="222B6A89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2632" w:type="dxa"/>
          </w:tcPr>
          <w:p w14:paraId="76A2DBD0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2748" w:type="dxa"/>
          </w:tcPr>
          <w:p w14:paraId="60D7B6CB" w14:textId="77777777" w:rsidR="00D65018" w:rsidRDefault="00DD090C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Zaostrog</w:t>
            </w:r>
          </w:p>
        </w:tc>
      </w:tr>
      <w:tr w:rsidR="00D65018" w14:paraId="243EACE8" w14:textId="77777777">
        <w:trPr>
          <w:trHeight w:val="276"/>
        </w:trPr>
        <w:tc>
          <w:tcPr>
            <w:tcW w:w="859" w:type="dxa"/>
          </w:tcPr>
          <w:p w14:paraId="7BC6B84C" w14:textId="77777777" w:rsidR="00D65018" w:rsidRDefault="00DD090C">
            <w:pPr>
              <w:pStyle w:val="TableParagraph"/>
              <w:spacing w:line="257" w:lineRule="exact"/>
              <w:ind w:right="2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</w:p>
        </w:tc>
        <w:tc>
          <w:tcPr>
            <w:tcW w:w="2591" w:type="dxa"/>
          </w:tcPr>
          <w:p w14:paraId="11993A77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2632" w:type="dxa"/>
          </w:tcPr>
          <w:p w14:paraId="3E64AEA3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2748" w:type="dxa"/>
          </w:tcPr>
          <w:p w14:paraId="378C8107" w14:textId="77777777" w:rsidR="00D65018" w:rsidRDefault="00DD090C">
            <w:pPr>
              <w:pStyle w:val="TableParagraph"/>
              <w:spacing w:line="257" w:lineRule="exact"/>
              <w:ind w:left="407"/>
              <w:rPr>
                <w:sz w:val="24"/>
              </w:rPr>
            </w:pPr>
            <w:r>
              <w:rPr>
                <w:sz w:val="24"/>
              </w:rPr>
              <w:t>Živogošće</w:t>
            </w:r>
          </w:p>
        </w:tc>
      </w:tr>
    </w:tbl>
    <w:p w14:paraId="137BFF13" w14:textId="77777777" w:rsidR="00D65018" w:rsidRDefault="00D65018">
      <w:pPr>
        <w:pStyle w:val="BodyText"/>
        <w:rPr>
          <w:sz w:val="20"/>
        </w:rPr>
      </w:pPr>
    </w:p>
    <w:p w14:paraId="16F5379F" w14:textId="77777777" w:rsidR="00D65018" w:rsidRDefault="00D65018">
      <w:pPr>
        <w:pStyle w:val="BodyText"/>
        <w:spacing w:before="11"/>
        <w:rPr>
          <w:sz w:val="20"/>
        </w:rPr>
      </w:pPr>
    </w:p>
    <w:p w14:paraId="58639FAF" w14:textId="77777777" w:rsidR="00D65018" w:rsidRDefault="00DD090C">
      <w:pPr>
        <w:pStyle w:val="Heading1"/>
        <w:numPr>
          <w:ilvl w:val="0"/>
          <w:numId w:val="8"/>
        </w:numPr>
        <w:tabs>
          <w:tab w:val="left" w:pos="1201"/>
          <w:tab w:val="left" w:pos="1202"/>
        </w:tabs>
        <w:spacing w:before="90"/>
        <w:ind w:left="1201" w:hanging="721"/>
        <w:jc w:val="left"/>
      </w:pPr>
      <w:r>
        <w:t>PRISTOJBE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UPOTREBU</w:t>
      </w:r>
      <w:r>
        <w:rPr>
          <w:spacing w:val="-6"/>
        </w:rPr>
        <w:t xml:space="preserve"> </w:t>
      </w:r>
      <w:r>
        <w:t>OBALE</w:t>
      </w:r>
    </w:p>
    <w:p w14:paraId="00F1DD03" w14:textId="77777777" w:rsidR="00D65018" w:rsidRDefault="00D65018">
      <w:pPr>
        <w:pStyle w:val="BodyText"/>
        <w:rPr>
          <w:b/>
          <w:sz w:val="26"/>
        </w:rPr>
      </w:pPr>
    </w:p>
    <w:p w14:paraId="59B866CC" w14:textId="77777777" w:rsidR="00D65018" w:rsidRDefault="00D65018">
      <w:pPr>
        <w:pStyle w:val="BodyText"/>
        <w:rPr>
          <w:b/>
          <w:sz w:val="22"/>
        </w:rPr>
      </w:pPr>
    </w:p>
    <w:p w14:paraId="124C8E7C" w14:textId="77777777" w:rsidR="00D65018" w:rsidRDefault="00DD090C">
      <w:pPr>
        <w:ind w:left="116" w:right="1229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9.</w:t>
      </w:r>
    </w:p>
    <w:p w14:paraId="1E02D8FB" w14:textId="77777777" w:rsidR="00D65018" w:rsidRDefault="00D65018">
      <w:pPr>
        <w:pStyle w:val="BodyText"/>
        <w:spacing w:before="9"/>
        <w:rPr>
          <w:b/>
          <w:sz w:val="23"/>
        </w:rPr>
      </w:pPr>
    </w:p>
    <w:p w14:paraId="6E4AD5EB" w14:textId="77777777" w:rsidR="00D65018" w:rsidRDefault="00DD090C">
      <w:pPr>
        <w:pStyle w:val="BodyText"/>
        <w:ind w:left="121"/>
      </w:pPr>
      <w:r>
        <w:t>Pristojbe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upotrebu</w:t>
      </w:r>
      <w:r>
        <w:rPr>
          <w:spacing w:val="-2"/>
        </w:rPr>
        <w:t xml:space="preserve"> </w:t>
      </w:r>
      <w:r>
        <w:t>obale</w:t>
      </w:r>
      <w:r>
        <w:rPr>
          <w:spacing w:val="-2"/>
        </w:rPr>
        <w:t xml:space="preserve"> </w:t>
      </w:r>
      <w:r>
        <w:t>utvrđuju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sljedećim</w:t>
      </w:r>
      <w:r>
        <w:rPr>
          <w:spacing w:val="-2"/>
        </w:rPr>
        <w:t xml:space="preserve"> </w:t>
      </w:r>
      <w:r>
        <w:t>iznosima:</w:t>
      </w:r>
    </w:p>
    <w:p w14:paraId="47FD962D" w14:textId="77777777" w:rsidR="00D65018" w:rsidRDefault="00D65018">
      <w:pPr>
        <w:pStyle w:val="BodyText"/>
        <w:spacing w:before="2"/>
      </w:pPr>
    </w:p>
    <w:p w14:paraId="66771549" w14:textId="77777777" w:rsidR="00D65018" w:rsidRDefault="00DD090C">
      <w:pPr>
        <w:pStyle w:val="Heading1"/>
        <w:numPr>
          <w:ilvl w:val="0"/>
          <w:numId w:val="3"/>
        </w:numPr>
        <w:tabs>
          <w:tab w:val="left" w:pos="362"/>
        </w:tabs>
        <w:ind w:hanging="241"/>
      </w:pPr>
      <w:r>
        <w:t>MEĐUNARODNI</w:t>
      </w:r>
      <w:r>
        <w:rPr>
          <w:spacing w:val="-3"/>
        </w:rPr>
        <w:t xml:space="preserve"> </w:t>
      </w:r>
      <w:r>
        <w:t>(LINIJSKI)</w:t>
      </w:r>
      <w:r>
        <w:rPr>
          <w:spacing w:val="-3"/>
        </w:rPr>
        <w:t xml:space="preserve"> </w:t>
      </w:r>
      <w:r>
        <w:t>PUTNIČKI</w:t>
      </w:r>
      <w:r>
        <w:rPr>
          <w:spacing w:val="-2"/>
        </w:rPr>
        <w:t xml:space="preserve"> </w:t>
      </w:r>
      <w:r>
        <w:t>PROMET</w:t>
      </w:r>
    </w:p>
    <w:p w14:paraId="017882AA" w14:textId="77777777" w:rsidR="00D65018" w:rsidRDefault="00D65018">
      <w:pPr>
        <w:pStyle w:val="BodyText"/>
        <w:spacing w:before="9"/>
        <w:rPr>
          <w:b/>
          <w:sz w:val="23"/>
        </w:rPr>
      </w:pPr>
    </w:p>
    <w:p w14:paraId="073971E1" w14:textId="77777777" w:rsidR="00D65018" w:rsidRDefault="00DD090C">
      <w:pPr>
        <w:ind w:left="181"/>
        <w:rPr>
          <w:sz w:val="24"/>
        </w:rPr>
      </w:pPr>
      <w:r>
        <w:rPr>
          <w:sz w:val="24"/>
        </w:rPr>
        <w:t>TABLICA I.:</w:t>
      </w:r>
    </w:p>
    <w:p w14:paraId="41D2681B" w14:textId="77777777" w:rsidR="00D65018" w:rsidRDefault="00D65018">
      <w:pPr>
        <w:pStyle w:val="BodyText"/>
        <w:spacing w:before="3" w:after="1"/>
        <w:rPr>
          <w:sz w:val="21"/>
        </w:rPr>
      </w:pPr>
    </w:p>
    <w:tbl>
      <w:tblPr>
        <w:tblStyle w:val="TableNormal1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3094"/>
        <w:gridCol w:w="1614"/>
      </w:tblGrid>
      <w:tr w:rsidR="00D65018" w14:paraId="66671812" w14:textId="77777777">
        <w:trPr>
          <w:trHeight w:val="956"/>
        </w:trPr>
        <w:tc>
          <w:tcPr>
            <w:tcW w:w="2714" w:type="dxa"/>
            <w:shd w:val="clear" w:color="auto" w:fill="9A9AFF"/>
          </w:tcPr>
          <w:p w14:paraId="3FF0AEF6" w14:textId="77777777" w:rsidR="00D65018" w:rsidRDefault="00D65018">
            <w:pPr>
              <w:pStyle w:val="TableParagraph"/>
              <w:spacing w:before="10"/>
              <w:rPr>
                <w:sz w:val="20"/>
              </w:rPr>
            </w:pPr>
          </w:p>
          <w:p w14:paraId="0F74D8C1" w14:textId="77777777" w:rsidR="00D65018" w:rsidRDefault="00DD090C">
            <w:pPr>
              <w:pStyle w:val="TableParagraph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STAVKA</w:t>
            </w:r>
          </w:p>
        </w:tc>
        <w:tc>
          <w:tcPr>
            <w:tcW w:w="3094" w:type="dxa"/>
            <w:shd w:val="clear" w:color="auto" w:fill="9A9AFF"/>
          </w:tcPr>
          <w:p w14:paraId="10AC1F3C" w14:textId="77777777" w:rsidR="00D65018" w:rsidRDefault="00D65018">
            <w:pPr>
              <w:pStyle w:val="TableParagraph"/>
              <w:spacing w:before="10"/>
              <w:rPr>
                <w:sz w:val="20"/>
              </w:rPr>
            </w:pPr>
          </w:p>
          <w:p w14:paraId="36370056" w14:textId="77777777" w:rsidR="00D65018" w:rsidRDefault="00DD090C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OSNOVA</w:t>
            </w:r>
          </w:p>
        </w:tc>
        <w:tc>
          <w:tcPr>
            <w:tcW w:w="1614" w:type="dxa"/>
            <w:shd w:val="clear" w:color="auto" w:fill="9A9AFF"/>
          </w:tcPr>
          <w:p w14:paraId="7714BE47" w14:textId="77777777" w:rsidR="00D65018" w:rsidRDefault="00D65018">
            <w:pPr>
              <w:pStyle w:val="TableParagraph"/>
              <w:spacing w:before="10"/>
              <w:rPr>
                <w:sz w:val="20"/>
              </w:rPr>
            </w:pPr>
          </w:p>
          <w:p w14:paraId="71D49E3B" w14:textId="77777777" w:rsidR="00D65018" w:rsidRDefault="00DD090C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IZNOS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</w:p>
          <w:p w14:paraId="04C721C4" w14:textId="77777777" w:rsidR="00D65018" w:rsidRDefault="00DD090C">
            <w:pPr>
              <w:pStyle w:val="TableParagraph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kunama</w:t>
            </w:r>
          </w:p>
        </w:tc>
      </w:tr>
      <w:tr w:rsidR="00D65018" w14:paraId="5D4A869C" w14:textId="77777777">
        <w:trPr>
          <w:trHeight w:val="552"/>
        </w:trPr>
        <w:tc>
          <w:tcPr>
            <w:tcW w:w="2714" w:type="dxa"/>
          </w:tcPr>
          <w:p w14:paraId="1C134967" w14:textId="77777777" w:rsidR="00D65018" w:rsidRDefault="00D65018">
            <w:pPr>
              <w:pStyle w:val="TableParagraph"/>
              <w:spacing w:before="10"/>
              <w:rPr>
                <w:sz w:val="23"/>
              </w:rPr>
            </w:pPr>
          </w:p>
          <w:p w14:paraId="2AF3A63F" w14:textId="77777777" w:rsidR="00D65018" w:rsidRDefault="00DD090C"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z w:val="21"/>
              </w:rPr>
              <w:t>Putnik</w:t>
            </w:r>
          </w:p>
        </w:tc>
        <w:tc>
          <w:tcPr>
            <w:tcW w:w="3094" w:type="dxa"/>
          </w:tcPr>
          <w:p w14:paraId="603D90B5" w14:textId="77777777" w:rsidR="00D65018" w:rsidRDefault="00DD090C">
            <w:pPr>
              <w:pStyle w:val="TableParagraph"/>
              <w:spacing w:before="154"/>
              <w:ind w:left="106"/>
              <w:rPr>
                <w:sz w:val="21"/>
              </w:rPr>
            </w:pPr>
            <w:r>
              <w:rPr>
                <w:sz w:val="21"/>
              </w:rPr>
              <w:t>po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broju</w:t>
            </w:r>
          </w:p>
        </w:tc>
        <w:tc>
          <w:tcPr>
            <w:tcW w:w="1614" w:type="dxa"/>
          </w:tcPr>
          <w:p w14:paraId="34E55715" w14:textId="77777777" w:rsidR="00D65018" w:rsidRDefault="00DD090C">
            <w:pPr>
              <w:pStyle w:val="TableParagraph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12,00</w:t>
            </w:r>
          </w:p>
        </w:tc>
      </w:tr>
      <w:tr w:rsidR="00D65018" w14:paraId="0891D40C" w14:textId="77777777">
        <w:trPr>
          <w:trHeight w:val="538"/>
        </w:trPr>
        <w:tc>
          <w:tcPr>
            <w:tcW w:w="2714" w:type="dxa"/>
          </w:tcPr>
          <w:p w14:paraId="0F1B018A" w14:textId="77777777" w:rsidR="00D65018" w:rsidRDefault="00D65018">
            <w:pPr>
              <w:pStyle w:val="TableParagraph"/>
              <w:spacing w:before="3"/>
              <w:rPr>
                <w:sz w:val="23"/>
              </w:rPr>
            </w:pPr>
          </w:p>
          <w:p w14:paraId="1A16D012" w14:textId="77777777" w:rsidR="00D65018" w:rsidRDefault="00DD090C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Osobni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automobil</w:t>
            </w:r>
          </w:p>
        </w:tc>
        <w:tc>
          <w:tcPr>
            <w:tcW w:w="3094" w:type="dxa"/>
          </w:tcPr>
          <w:p w14:paraId="7838FA35" w14:textId="77777777" w:rsidR="00D65018" w:rsidRDefault="00DD090C">
            <w:pPr>
              <w:pStyle w:val="TableParagraph"/>
              <w:spacing w:before="147"/>
              <w:ind w:left="106"/>
              <w:rPr>
                <w:sz w:val="21"/>
              </w:rPr>
            </w:pPr>
            <w:r>
              <w:rPr>
                <w:sz w:val="21"/>
              </w:rPr>
              <w:t>po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komadu - broju</w:t>
            </w:r>
          </w:p>
        </w:tc>
        <w:tc>
          <w:tcPr>
            <w:tcW w:w="1614" w:type="dxa"/>
          </w:tcPr>
          <w:p w14:paraId="3CE3C1E2" w14:textId="77777777" w:rsidR="00D65018" w:rsidRDefault="00DD090C">
            <w:pPr>
              <w:pStyle w:val="TableParagraph"/>
              <w:spacing w:before="147"/>
              <w:ind w:left="108"/>
              <w:rPr>
                <w:sz w:val="21"/>
              </w:rPr>
            </w:pPr>
            <w:r>
              <w:rPr>
                <w:sz w:val="21"/>
              </w:rPr>
              <w:t>12,50</w:t>
            </w:r>
          </w:p>
        </w:tc>
      </w:tr>
      <w:tr w:rsidR="00D65018" w14:paraId="6CC1F13D" w14:textId="77777777">
        <w:trPr>
          <w:trHeight w:val="552"/>
        </w:trPr>
        <w:tc>
          <w:tcPr>
            <w:tcW w:w="2714" w:type="dxa"/>
          </w:tcPr>
          <w:p w14:paraId="5D8074C6" w14:textId="77777777" w:rsidR="00D65018" w:rsidRDefault="00D65018">
            <w:pPr>
              <w:pStyle w:val="TableParagraph"/>
              <w:spacing w:before="9"/>
              <w:rPr>
                <w:sz w:val="23"/>
              </w:rPr>
            </w:pPr>
          </w:p>
          <w:p w14:paraId="240CB469" w14:textId="77777777" w:rsidR="00D65018" w:rsidRDefault="00DD090C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Motocikl,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skuter,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moped</w:t>
            </w:r>
          </w:p>
        </w:tc>
        <w:tc>
          <w:tcPr>
            <w:tcW w:w="3094" w:type="dxa"/>
          </w:tcPr>
          <w:p w14:paraId="1671E9E0" w14:textId="77777777" w:rsidR="00D65018" w:rsidRDefault="00DD090C">
            <w:pPr>
              <w:pStyle w:val="TableParagraph"/>
              <w:spacing w:before="154"/>
              <w:ind w:left="106"/>
              <w:rPr>
                <w:sz w:val="21"/>
              </w:rPr>
            </w:pPr>
            <w:r>
              <w:rPr>
                <w:sz w:val="21"/>
              </w:rPr>
              <w:t>po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komadu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broju</w:t>
            </w:r>
          </w:p>
        </w:tc>
        <w:tc>
          <w:tcPr>
            <w:tcW w:w="1614" w:type="dxa"/>
          </w:tcPr>
          <w:p w14:paraId="2B260606" w14:textId="77777777" w:rsidR="00D65018" w:rsidRDefault="00DD090C">
            <w:pPr>
              <w:pStyle w:val="TableParagraph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7,50</w:t>
            </w:r>
          </w:p>
        </w:tc>
      </w:tr>
      <w:tr w:rsidR="00D65018" w14:paraId="37D63A8A" w14:textId="77777777">
        <w:trPr>
          <w:trHeight w:val="538"/>
        </w:trPr>
        <w:tc>
          <w:tcPr>
            <w:tcW w:w="2714" w:type="dxa"/>
          </w:tcPr>
          <w:p w14:paraId="6750A1ED" w14:textId="77777777" w:rsidR="00D65018" w:rsidRDefault="00DD090C">
            <w:pPr>
              <w:pStyle w:val="TableParagraph"/>
              <w:spacing w:before="25"/>
              <w:ind w:left="106" w:right="647"/>
              <w:rPr>
                <w:sz w:val="21"/>
              </w:rPr>
            </w:pPr>
            <w:r>
              <w:rPr>
                <w:sz w:val="21"/>
              </w:rPr>
              <w:t>Motocikl s prikolicom,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prtljažna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kolica</w:t>
            </w:r>
          </w:p>
        </w:tc>
        <w:tc>
          <w:tcPr>
            <w:tcW w:w="3094" w:type="dxa"/>
          </w:tcPr>
          <w:p w14:paraId="1B60E92D" w14:textId="77777777" w:rsidR="00D65018" w:rsidRDefault="00DD090C">
            <w:pPr>
              <w:pStyle w:val="TableParagraph"/>
              <w:spacing w:before="147"/>
              <w:ind w:left="106"/>
              <w:rPr>
                <w:sz w:val="21"/>
              </w:rPr>
            </w:pPr>
            <w:r>
              <w:rPr>
                <w:sz w:val="21"/>
              </w:rPr>
              <w:t>po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komadu - broju</w:t>
            </w:r>
          </w:p>
        </w:tc>
        <w:tc>
          <w:tcPr>
            <w:tcW w:w="1614" w:type="dxa"/>
          </w:tcPr>
          <w:p w14:paraId="6FDE2249" w14:textId="77777777" w:rsidR="00D65018" w:rsidRDefault="00DD090C">
            <w:pPr>
              <w:pStyle w:val="TableParagraph"/>
              <w:spacing w:before="147"/>
              <w:ind w:left="108"/>
              <w:rPr>
                <w:sz w:val="21"/>
              </w:rPr>
            </w:pPr>
            <w:r>
              <w:rPr>
                <w:sz w:val="21"/>
              </w:rPr>
              <w:t>14,00</w:t>
            </w:r>
          </w:p>
        </w:tc>
      </w:tr>
      <w:tr w:rsidR="00D65018" w14:paraId="6977C5DA" w14:textId="77777777">
        <w:trPr>
          <w:trHeight w:val="821"/>
        </w:trPr>
        <w:tc>
          <w:tcPr>
            <w:tcW w:w="2714" w:type="dxa"/>
          </w:tcPr>
          <w:p w14:paraId="309088E4" w14:textId="77777777" w:rsidR="00D65018" w:rsidRDefault="00DD090C">
            <w:pPr>
              <w:pStyle w:val="TableParagraph"/>
              <w:spacing w:before="167"/>
              <w:ind w:left="106" w:right="163"/>
              <w:rPr>
                <w:sz w:val="21"/>
              </w:rPr>
            </w:pPr>
            <w:r>
              <w:rPr>
                <w:sz w:val="21"/>
              </w:rPr>
              <w:t>Kombi, kamp kućica, trajler,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karavan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dužine</w:t>
            </w:r>
          </w:p>
        </w:tc>
        <w:tc>
          <w:tcPr>
            <w:tcW w:w="3094" w:type="dxa"/>
          </w:tcPr>
          <w:p w14:paraId="33E0549E" w14:textId="77777777" w:rsidR="00D65018" w:rsidRDefault="00D65018">
            <w:pPr>
              <w:pStyle w:val="TableParagraph"/>
              <w:spacing w:before="1"/>
              <w:rPr>
                <w:sz w:val="25"/>
              </w:rPr>
            </w:pPr>
          </w:p>
          <w:p w14:paraId="401AF74F" w14:textId="77777777" w:rsidR="00D65018" w:rsidRDefault="00DD090C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po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komadu - broju</w:t>
            </w:r>
          </w:p>
        </w:tc>
        <w:tc>
          <w:tcPr>
            <w:tcW w:w="1614" w:type="dxa"/>
          </w:tcPr>
          <w:p w14:paraId="658E573B" w14:textId="77777777" w:rsidR="00D65018" w:rsidRDefault="00D65018">
            <w:pPr>
              <w:pStyle w:val="TableParagraph"/>
              <w:spacing w:before="1"/>
              <w:rPr>
                <w:sz w:val="25"/>
              </w:rPr>
            </w:pPr>
          </w:p>
          <w:p w14:paraId="20B561DB" w14:textId="77777777" w:rsidR="00D65018" w:rsidRDefault="00DD090C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17,00</w:t>
            </w:r>
          </w:p>
        </w:tc>
      </w:tr>
      <w:tr w:rsidR="00D65018" w14:paraId="3444DCC4" w14:textId="77777777">
        <w:trPr>
          <w:trHeight w:val="821"/>
        </w:trPr>
        <w:tc>
          <w:tcPr>
            <w:tcW w:w="2714" w:type="dxa"/>
          </w:tcPr>
          <w:p w14:paraId="32EE3E59" w14:textId="77777777" w:rsidR="00D65018" w:rsidRPr="00DE3AAD" w:rsidRDefault="00DD090C">
            <w:pPr>
              <w:pStyle w:val="TableParagraph"/>
              <w:spacing w:before="167"/>
              <w:ind w:left="106" w:right="163"/>
              <w:rPr>
                <w:sz w:val="21"/>
                <w:lang w:val="de-DE"/>
              </w:rPr>
            </w:pPr>
            <w:r w:rsidRPr="00DE3AAD">
              <w:rPr>
                <w:sz w:val="21"/>
                <w:lang w:val="de-DE"/>
              </w:rPr>
              <w:t>Kombi, kamp kućica, trajler,</w:t>
            </w:r>
            <w:r w:rsidRPr="00DE3AAD">
              <w:rPr>
                <w:spacing w:val="-50"/>
                <w:sz w:val="21"/>
                <w:lang w:val="de-DE"/>
              </w:rPr>
              <w:t xml:space="preserve"> </w:t>
            </w:r>
            <w:r w:rsidRPr="00DE3AAD">
              <w:rPr>
                <w:sz w:val="21"/>
                <w:lang w:val="de-DE"/>
              </w:rPr>
              <w:t>karavan</w:t>
            </w:r>
            <w:r w:rsidRPr="00DE3AAD">
              <w:rPr>
                <w:spacing w:val="-2"/>
                <w:sz w:val="21"/>
                <w:lang w:val="de-DE"/>
              </w:rPr>
              <w:t xml:space="preserve"> </w:t>
            </w:r>
            <w:r w:rsidRPr="00DE3AAD">
              <w:rPr>
                <w:sz w:val="21"/>
                <w:lang w:val="de-DE"/>
              </w:rPr>
              <w:t>–</w:t>
            </w:r>
            <w:r w:rsidRPr="00DE3AAD">
              <w:rPr>
                <w:spacing w:val="-1"/>
                <w:sz w:val="21"/>
                <w:lang w:val="de-DE"/>
              </w:rPr>
              <w:t xml:space="preserve"> </w:t>
            </w:r>
            <w:r w:rsidRPr="00DE3AAD">
              <w:rPr>
                <w:sz w:val="21"/>
                <w:lang w:val="de-DE"/>
              </w:rPr>
              <w:t>preko</w:t>
            </w:r>
            <w:r w:rsidRPr="00DE3AAD">
              <w:rPr>
                <w:spacing w:val="-2"/>
                <w:sz w:val="21"/>
                <w:lang w:val="de-DE"/>
              </w:rPr>
              <w:t xml:space="preserve"> </w:t>
            </w:r>
            <w:r w:rsidRPr="00DE3AAD">
              <w:rPr>
                <w:sz w:val="21"/>
                <w:lang w:val="de-DE"/>
              </w:rPr>
              <w:t>5 m</w:t>
            </w:r>
            <w:r w:rsidRPr="00DE3AAD">
              <w:rPr>
                <w:spacing w:val="-4"/>
                <w:sz w:val="21"/>
                <w:lang w:val="de-DE"/>
              </w:rPr>
              <w:t xml:space="preserve"> </w:t>
            </w:r>
            <w:r w:rsidRPr="00DE3AAD">
              <w:rPr>
                <w:sz w:val="21"/>
                <w:lang w:val="de-DE"/>
              </w:rPr>
              <w:t>dužine</w:t>
            </w:r>
          </w:p>
        </w:tc>
        <w:tc>
          <w:tcPr>
            <w:tcW w:w="3094" w:type="dxa"/>
          </w:tcPr>
          <w:p w14:paraId="78DAA35C" w14:textId="77777777" w:rsidR="00D65018" w:rsidRPr="00DE3AAD" w:rsidRDefault="00D65018">
            <w:pPr>
              <w:pStyle w:val="TableParagraph"/>
              <w:spacing w:before="1"/>
              <w:rPr>
                <w:sz w:val="25"/>
                <w:lang w:val="de-DE"/>
              </w:rPr>
            </w:pPr>
          </w:p>
          <w:p w14:paraId="76BA081D" w14:textId="77777777" w:rsidR="00D65018" w:rsidRDefault="00DD090C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po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komadu - broju</w:t>
            </w:r>
          </w:p>
        </w:tc>
        <w:tc>
          <w:tcPr>
            <w:tcW w:w="1614" w:type="dxa"/>
          </w:tcPr>
          <w:p w14:paraId="59D63EF0" w14:textId="77777777" w:rsidR="00D65018" w:rsidRDefault="00D65018">
            <w:pPr>
              <w:pStyle w:val="TableParagraph"/>
              <w:spacing w:before="1"/>
              <w:rPr>
                <w:sz w:val="25"/>
              </w:rPr>
            </w:pPr>
          </w:p>
          <w:p w14:paraId="0B396784" w14:textId="77777777" w:rsidR="00D65018" w:rsidRDefault="00DD090C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18,00</w:t>
            </w:r>
          </w:p>
        </w:tc>
      </w:tr>
      <w:tr w:rsidR="00D65018" w14:paraId="6B9A59E8" w14:textId="77777777">
        <w:trPr>
          <w:trHeight w:val="538"/>
        </w:trPr>
        <w:tc>
          <w:tcPr>
            <w:tcW w:w="2714" w:type="dxa"/>
          </w:tcPr>
          <w:p w14:paraId="50D60C51" w14:textId="77777777" w:rsidR="00D65018" w:rsidRDefault="00D65018">
            <w:pPr>
              <w:pStyle w:val="TableParagraph"/>
              <w:spacing w:before="3"/>
              <w:rPr>
                <w:sz w:val="23"/>
              </w:rPr>
            </w:pPr>
          </w:p>
          <w:p w14:paraId="3EA35359" w14:textId="77777777" w:rsidR="00D65018" w:rsidRDefault="00DD090C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Autobus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30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mjesta</w:t>
            </w:r>
          </w:p>
        </w:tc>
        <w:tc>
          <w:tcPr>
            <w:tcW w:w="3094" w:type="dxa"/>
          </w:tcPr>
          <w:p w14:paraId="1AC14198" w14:textId="77777777" w:rsidR="00D65018" w:rsidRDefault="00DD090C">
            <w:pPr>
              <w:pStyle w:val="TableParagraph"/>
              <w:spacing w:before="147"/>
              <w:ind w:left="106"/>
              <w:rPr>
                <w:sz w:val="21"/>
              </w:rPr>
            </w:pPr>
            <w:r>
              <w:rPr>
                <w:sz w:val="21"/>
              </w:rPr>
              <w:t>po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komadu - broju</w:t>
            </w:r>
          </w:p>
        </w:tc>
        <w:tc>
          <w:tcPr>
            <w:tcW w:w="1614" w:type="dxa"/>
          </w:tcPr>
          <w:p w14:paraId="02FE29E8" w14:textId="77777777" w:rsidR="00D65018" w:rsidRDefault="00DD090C">
            <w:pPr>
              <w:pStyle w:val="TableParagraph"/>
              <w:spacing w:before="147"/>
              <w:ind w:left="108"/>
              <w:rPr>
                <w:sz w:val="21"/>
              </w:rPr>
            </w:pPr>
            <w:r>
              <w:rPr>
                <w:sz w:val="21"/>
              </w:rPr>
              <w:t>40,00</w:t>
            </w:r>
          </w:p>
        </w:tc>
      </w:tr>
    </w:tbl>
    <w:p w14:paraId="1B781511" w14:textId="77777777" w:rsidR="00D65018" w:rsidRDefault="00D65018">
      <w:pPr>
        <w:rPr>
          <w:sz w:val="21"/>
        </w:rPr>
        <w:sectPr w:rsidR="00D65018">
          <w:pgSz w:w="11910" w:h="16840"/>
          <w:pgMar w:top="1600" w:right="1260" w:bottom="1680" w:left="1580" w:header="0" w:footer="1436" w:gutter="0"/>
          <w:cols w:space="720"/>
        </w:sectPr>
      </w:pPr>
    </w:p>
    <w:p w14:paraId="68CCFA6D" w14:textId="77777777" w:rsidR="00D65018" w:rsidRDefault="00D65018">
      <w:pPr>
        <w:pStyle w:val="BodyText"/>
        <w:spacing w:before="7"/>
        <w:rPr>
          <w:sz w:val="7"/>
        </w:rPr>
      </w:pPr>
    </w:p>
    <w:tbl>
      <w:tblPr>
        <w:tblStyle w:val="TableNormal1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3094"/>
        <w:gridCol w:w="1614"/>
      </w:tblGrid>
      <w:tr w:rsidR="00D65018" w14:paraId="39EE7B6D" w14:textId="77777777">
        <w:trPr>
          <w:trHeight w:val="553"/>
        </w:trPr>
        <w:tc>
          <w:tcPr>
            <w:tcW w:w="2714" w:type="dxa"/>
            <w:tcBorders>
              <w:top w:val="nil"/>
            </w:tcBorders>
          </w:tcPr>
          <w:p w14:paraId="1AB00BDB" w14:textId="77777777" w:rsidR="00D65018" w:rsidRDefault="00D65018">
            <w:pPr>
              <w:pStyle w:val="TableParagraph"/>
              <w:spacing w:before="9"/>
              <w:rPr>
                <w:sz w:val="23"/>
              </w:rPr>
            </w:pPr>
          </w:p>
          <w:p w14:paraId="6EC38561" w14:textId="77777777" w:rsidR="00D65018" w:rsidRDefault="00DD090C"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z w:val="21"/>
              </w:rPr>
              <w:t>Autobus</w:t>
            </w:r>
          </w:p>
        </w:tc>
        <w:tc>
          <w:tcPr>
            <w:tcW w:w="3094" w:type="dxa"/>
            <w:tcBorders>
              <w:top w:val="nil"/>
            </w:tcBorders>
          </w:tcPr>
          <w:p w14:paraId="5DE0DC9D" w14:textId="77777777" w:rsidR="00D65018" w:rsidRDefault="00DD090C">
            <w:pPr>
              <w:pStyle w:val="TableParagraph"/>
              <w:spacing w:before="154"/>
              <w:ind w:left="106"/>
              <w:rPr>
                <w:sz w:val="21"/>
              </w:rPr>
            </w:pPr>
            <w:r>
              <w:rPr>
                <w:sz w:val="21"/>
              </w:rPr>
              <w:t>po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komadu - broju</w:t>
            </w:r>
          </w:p>
        </w:tc>
        <w:tc>
          <w:tcPr>
            <w:tcW w:w="1614" w:type="dxa"/>
            <w:tcBorders>
              <w:top w:val="nil"/>
            </w:tcBorders>
          </w:tcPr>
          <w:p w14:paraId="167C4EFA" w14:textId="77777777" w:rsidR="00D65018" w:rsidRDefault="00DD090C">
            <w:pPr>
              <w:pStyle w:val="TableParagraph"/>
              <w:spacing w:before="154"/>
              <w:ind w:right="1019"/>
              <w:jc w:val="right"/>
              <w:rPr>
                <w:sz w:val="21"/>
              </w:rPr>
            </w:pPr>
            <w:r>
              <w:rPr>
                <w:sz w:val="21"/>
              </w:rPr>
              <w:t>45,00</w:t>
            </w:r>
          </w:p>
        </w:tc>
      </w:tr>
      <w:tr w:rsidR="00D65018" w14:paraId="0252F1C4" w14:textId="77777777">
        <w:trPr>
          <w:trHeight w:val="537"/>
        </w:trPr>
        <w:tc>
          <w:tcPr>
            <w:tcW w:w="2714" w:type="dxa"/>
          </w:tcPr>
          <w:p w14:paraId="0D01DDB1" w14:textId="77777777" w:rsidR="00D65018" w:rsidRDefault="00DD090C">
            <w:pPr>
              <w:pStyle w:val="TableParagraph"/>
              <w:spacing w:before="25"/>
              <w:ind w:left="106"/>
              <w:rPr>
                <w:sz w:val="21"/>
              </w:rPr>
            </w:pPr>
            <w:r>
              <w:rPr>
                <w:sz w:val="21"/>
              </w:rPr>
              <w:t>Teretno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vozilo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 14 m</w:t>
            </w:r>
          </w:p>
        </w:tc>
        <w:tc>
          <w:tcPr>
            <w:tcW w:w="3094" w:type="dxa"/>
          </w:tcPr>
          <w:p w14:paraId="1BA281A8" w14:textId="77777777" w:rsidR="00D65018" w:rsidRDefault="00DD090C">
            <w:pPr>
              <w:pStyle w:val="TableParagraph"/>
              <w:spacing w:before="147"/>
              <w:ind w:left="106"/>
              <w:rPr>
                <w:sz w:val="21"/>
              </w:rPr>
            </w:pPr>
            <w:r>
              <w:rPr>
                <w:sz w:val="21"/>
              </w:rPr>
              <w:t>po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komadu - broju</w:t>
            </w:r>
          </w:p>
        </w:tc>
        <w:tc>
          <w:tcPr>
            <w:tcW w:w="1614" w:type="dxa"/>
          </w:tcPr>
          <w:p w14:paraId="4454BFE8" w14:textId="77777777" w:rsidR="00D65018" w:rsidRDefault="00DD090C">
            <w:pPr>
              <w:pStyle w:val="TableParagraph"/>
              <w:spacing w:before="147"/>
              <w:ind w:right="1019"/>
              <w:jc w:val="right"/>
              <w:rPr>
                <w:sz w:val="21"/>
              </w:rPr>
            </w:pPr>
            <w:r>
              <w:rPr>
                <w:sz w:val="21"/>
              </w:rPr>
              <w:t>45,00</w:t>
            </w:r>
          </w:p>
        </w:tc>
      </w:tr>
      <w:tr w:rsidR="00D65018" w14:paraId="3B91B3A9" w14:textId="77777777">
        <w:trPr>
          <w:trHeight w:val="552"/>
        </w:trPr>
        <w:tc>
          <w:tcPr>
            <w:tcW w:w="2714" w:type="dxa"/>
          </w:tcPr>
          <w:p w14:paraId="43118E72" w14:textId="77777777" w:rsidR="00D65018" w:rsidRDefault="00DD090C">
            <w:pPr>
              <w:pStyle w:val="TableParagraph"/>
              <w:spacing w:before="34"/>
              <w:ind w:left="106"/>
              <w:rPr>
                <w:sz w:val="21"/>
              </w:rPr>
            </w:pPr>
            <w:r>
              <w:rPr>
                <w:sz w:val="21"/>
              </w:rPr>
              <w:t>Teretno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vozilo-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preko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</w:t>
            </w:r>
          </w:p>
        </w:tc>
        <w:tc>
          <w:tcPr>
            <w:tcW w:w="3094" w:type="dxa"/>
          </w:tcPr>
          <w:p w14:paraId="139285A2" w14:textId="77777777" w:rsidR="00D65018" w:rsidRDefault="00DD090C">
            <w:pPr>
              <w:pStyle w:val="TableParagraph"/>
              <w:spacing w:before="154"/>
              <w:ind w:left="106"/>
              <w:rPr>
                <w:sz w:val="21"/>
              </w:rPr>
            </w:pPr>
            <w:r>
              <w:rPr>
                <w:sz w:val="21"/>
              </w:rPr>
              <w:t>po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komadu - broju</w:t>
            </w:r>
          </w:p>
        </w:tc>
        <w:tc>
          <w:tcPr>
            <w:tcW w:w="1614" w:type="dxa"/>
          </w:tcPr>
          <w:p w14:paraId="771D56A3" w14:textId="77777777" w:rsidR="00D65018" w:rsidRDefault="00DD090C">
            <w:pPr>
              <w:pStyle w:val="TableParagraph"/>
              <w:spacing w:before="154"/>
              <w:ind w:right="1019"/>
              <w:jc w:val="right"/>
              <w:rPr>
                <w:sz w:val="21"/>
              </w:rPr>
            </w:pPr>
            <w:r>
              <w:rPr>
                <w:sz w:val="21"/>
              </w:rPr>
              <w:t>55,00</w:t>
            </w:r>
          </w:p>
        </w:tc>
      </w:tr>
      <w:tr w:rsidR="00D65018" w14:paraId="658228D8" w14:textId="77777777">
        <w:trPr>
          <w:trHeight w:val="553"/>
        </w:trPr>
        <w:tc>
          <w:tcPr>
            <w:tcW w:w="2714" w:type="dxa"/>
          </w:tcPr>
          <w:p w14:paraId="5FA62B64" w14:textId="77777777" w:rsidR="00D65018" w:rsidRDefault="00DD090C">
            <w:pPr>
              <w:pStyle w:val="TableParagraph"/>
              <w:spacing w:before="155"/>
              <w:ind w:left="106"/>
              <w:rPr>
                <w:sz w:val="21"/>
              </w:rPr>
            </w:pPr>
            <w:r>
              <w:rPr>
                <w:sz w:val="21"/>
              </w:rPr>
              <w:t>Motocikli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bicikli</w:t>
            </w:r>
          </w:p>
        </w:tc>
        <w:tc>
          <w:tcPr>
            <w:tcW w:w="3094" w:type="dxa"/>
          </w:tcPr>
          <w:p w14:paraId="04DB82BC" w14:textId="77777777" w:rsidR="00D65018" w:rsidRDefault="00DD090C">
            <w:pPr>
              <w:pStyle w:val="TableParagraph"/>
              <w:spacing w:before="155"/>
              <w:ind w:left="107"/>
              <w:rPr>
                <w:sz w:val="21"/>
              </w:rPr>
            </w:pPr>
            <w:r>
              <w:rPr>
                <w:sz w:val="21"/>
              </w:rPr>
              <w:t>po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komadu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broju</w:t>
            </w:r>
          </w:p>
        </w:tc>
        <w:tc>
          <w:tcPr>
            <w:tcW w:w="1614" w:type="dxa"/>
          </w:tcPr>
          <w:p w14:paraId="74330CE2" w14:textId="77777777" w:rsidR="00D65018" w:rsidRDefault="00DD090C">
            <w:pPr>
              <w:pStyle w:val="TableParagraph"/>
              <w:spacing w:before="155"/>
              <w:ind w:right="1019"/>
              <w:jc w:val="right"/>
              <w:rPr>
                <w:sz w:val="21"/>
              </w:rPr>
            </w:pPr>
            <w:r>
              <w:rPr>
                <w:sz w:val="21"/>
              </w:rPr>
              <w:t>7,50</w:t>
            </w:r>
          </w:p>
        </w:tc>
      </w:tr>
    </w:tbl>
    <w:p w14:paraId="4D65D24A" w14:textId="77777777" w:rsidR="00D65018" w:rsidRDefault="00D65018">
      <w:pPr>
        <w:pStyle w:val="BodyText"/>
        <w:spacing w:before="7"/>
        <w:rPr>
          <w:sz w:val="16"/>
        </w:rPr>
      </w:pPr>
    </w:p>
    <w:p w14:paraId="56414955" w14:textId="77777777" w:rsidR="00D65018" w:rsidRDefault="00DD090C">
      <w:pPr>
        <w:spacing w:before="91"/>
        <w:ind w:left="121"/>
        <w:rPr>
          <w:b/>
        </w:rPr>
      </w:pPr>
      <w:r>
        <w:rPr>
          <w:b/>
          <w:i/>
        </w:rPr>
        <w:t>NAPOMENA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UZ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TABLICU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I.</w:t>
      </w:r>
      <w:r>
        <w:rPr>
          <w:b/>
        </w:rPr>
        <w:t>:</w:t>
      </w:r>
    </w:p>
    <w:p w14:paraId="21A723AA" w14:textId="77777777" w:rsidR="00D65018" w:rsidRDefault="00DD090C">
      <w:pPr>
        <w:pStyle w:val="ListParagraph"/>
        <w:numPr>
          <w:ilvl w:val="1"/>
          <w:numId w:val="3"/>
        </w:numPr>
        <w:tabs>
          <w:tab w:val="left" w:pos="721"/>
        </w:tabs>
        <w:ind w:left="720" w:hanging="240"/>
        <w:jc w:val="both"/>
        <w:rPr>
          <w:i/>
        </w:rPr>
      </w:pPr>
      <w:r>
        <w:rPr>
          <w:i/>
        </w:rPr>
        <w:t>lučka</w:t>
      </w:r>
      <w:r>
        <w:rPr>
          <w:i/>
          <w:spacing w:val="-2"/>
        </w:rPr>
        <w:t xml:space="preserve"> </w:t>
      </w:r>
      <w:r>
        <w:rPr>
          <w:i/>
        </w:rPr>
        <w:t>pristojba</w:t>
      </w:r>
      <w:r>
        <w:rPr>
          <w:i/>
          <w:spacing w:val="-2"/>
        </w:rPr>
        <w:t xml:space="preserve"> </w:t>
      </w:r>
      <w:r>
        <w:rPr>
          <w:i/>
        </w:rPr>
        <w:t>plaća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po</w:t>
      </w:r>
      <w:r>
        <w:rPr>
          <w:i/>
          <w:spacing w:val="-1"/>
        </w:rPr>
        <w:t xml:space="preserve"> </w:t>
      </w:r>
      <w:r>
        <w:rPr>
          <w:i/>
        </w:rPr>
        <w:t>ukrcanom</w:t>
      </w:r>
      <w:r>
        <w:rPr>
          <w:i/>
          <w:spacing w:val="-3"/>
        </w:rPr>
        <w:t xml:space="preserve"> </w:t>
      </w:r>
      <w:r>
        <w:rPr>
          <w:i/>
        </w:rPr>
        <w:t>i/ili</w:t>
      </w:r>
      <w:r>
        <w:rPr>
          <w:i/>
          <w:spacing w:val="-1"/>
        </w:rPr>
        <w:t xml:space="preserve"> </w:t>
      </w:r>
      <w:r>
        <w:rPr>
          <w:i/>
        </w:rPr>
        <w:t>po</w:t>
      </w:r>
      <w:r>
        <w:rPr>
          <w:i/>
          <w:spacing w:val="-1"/>
        </w:rPr>
        <w:t xml:space="preserve"> </w:t>
      </w:r>
      <w:r>
        <w:rPr>
          <w:i/>
        </w:rPr>
        <w:t>iskrcanom</w:t>
      </w:r>
      <w:r>
        <w:rPr>
          <w:i/>
          <w:spacing w:val="-2"/>
        </w:rPr>
        <w:t xml:space="preserve"> </w:t>
      </w:r>
      <w:r>
        <w:rPr>
          <w:i/>
        </w:rPr>
        <w:t>putniku</w:t>
      </w:r>
      <w:r>
        <w:rPr>
          <w:i/>
          <w:spacing w:val="-2"/>
        </w:rPr>
        <w:t xml:space="preserve"> </w:t>
      </w:r>
      <w:r>
        <w:rPr>
          <w:i/>
        </w:rPr>
        <w:t>odnosno</w:t>
      </w:r>
      <w:r>
        <w:rPr>
          <w:i/>
          <w:spacing w:val="-1"/>
        </w:rPr>
        <w:t xml:space="preserve"> </w:t>
      </w:r>
      <w:r>
        <w:rPr>
          <w:i/>
        </w:rPr>
        <w:t>vozilu;</w:t>
      </w:r>
    </w:p>
    <w:p w14:paraId="240FE5CF" w14:textId="77777777" w:rsidR="00D65018" w:rsidRDefault="00DD090C">
      <w:pPr>
        <w:pStyle w:val="ListParagraph"/>
        <w:numPr>
          <w:ilvl w:val="1"/>
          <w:numId w:val="3"/>
        </w:numPr>
        <w:tabs>
          <w:tab w:val="left" w:pos="721"/>
        </w:tabs>
        <w:ind w:right="1209" w:hanging="221"/>
        <w:jc w:val="both"/>
        <w:rPr>
          <w:i/>
        </w:rPr>
      </w:pPr>
      <w:r>
        <w:rPr>
          <w:i/>
        </w:rPr>
        <w:t>pod putnikom u tranzitu smatra se putnik na kružnom putovanju koji se nalazi na</w:t>
      </w:r>
      <w:r>
        <w:rPr>
          <w:i/>
          <w:spacing w:val="-52"/>
        </w:rPr>
        <w:t xml:space="preserve"> </w:t>
      </w:r>
      <w:r>
        <w:rPr>
          <w:i/>
        </w:rPr>
        <w:t>brodu</w:t>
      </w:r>
      <w:r>
        <w:rPr>
          <w:i/>
          <w:spacing w:val="-1"/>
        </w:rPr>
        <w:t xml:space="preserve"> </w:t>
      </w:r>
      <w:r>
        <w:rPr>
          <w:i/>
        </w:rPr>
        <w:t>u</w:t>
      </w:r>
      <w:r>
        <w:rPr>
          <w:i/>
          <w:spacing w:val="-1"/>
        </w:rPr>
        <w:t xml:space="preserve"> </w:t>
      </w:r>
      <w:r>
        <w:rPr>
          <w:i/>
        </w:rPr>
        <w:t>vrijeme</w:t>
      </w:r>
      <w:r>
        <w:rPr>
          <w:i/>
          <w:spacing w:val="-1"/>
        </w:rPr>
        <w:t xml:space="preserve"> </w:t>
      </w:r>
      <w:r>
        <w:rPr>
          <w:i/>
        </w:rPr>
        <w:t>dolaska</w:t>
      </w:r>
      <w:r>
        <w:rPr>
          <w:i/>
          <w:spacing w:val="-1"/>
        </w:rPr>
        <w:t xml:space="preserve"> </w:t>
      </w:r>
      <w:r>
        <w:rPr>
          <w:i/>
        </w:rPr>
        <w:t>broda</w:t>
      </w:r>
      <w:r>
        <w:rPr>
          <w:i/>
          <w:spacing w:val="-2"/>
        </w:rPr>
        <w:t xml:space="preserve"> </w:t>
      </w:r>
      <w:r>
        <w:rPr>
          <w:i/>
        </w:rPr>
        <w:t>u</w:t>
      </w:r>
      <w:r>
        <w:rPr>
          <w:i/>
          <w:spacing w:val="-1"/>
        </w:rPr>
        <w:t xml:space="preserve"> </w:t>
      </w:r>
      <w:r>
        <w:rPr>
          <w:i/>
        </w:rPr>
        <w:t>luku,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utvrđuje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prema</w:t>
      </w:r>
      <w:r>
        <w:rPr>
          <w:i/>
          <w:spacing w:val="-1"/>
        </w:rPr>
        <w:t xml:space="preserve"> </w:t>
      </w:r>
      <w:r>
        <w:rPr>
          <w:i/>
        </w:rPr>
        <w:t>popisu</w:t>
      </w:r>
      <w:r>
        <w:rPr>
          <w:i/>
          <w:spacing w:val="-1"/>
        </w:rPr>
        <w:t xml:space="preserve"> </w:t>
      </w:r>
      <w:r>
        <w:rPr>
          <w:i/>
        </w:rPr>
        <w:t>putnika;</w:t>
      </w:r>
    </w:p>
    <w:p w14:paraId="10F000C2" w14:textId="77777777" w:rsidR="00D65018" w:rsidRDefault="00DD090C">
      <w:pPr>
        <w:pStyle w:val="ListParagraph"/>
        <w:numPr>
          <w:ilvl w:val="1"/>
          <w:numId w:val="3"/>
        </w:numPr>
        <w:tabs>
          <w:tab w:val="left" w:pos="691"/>
        </w:tabs>
        <w:ind w:right="1712" w:hanging="250"/>
        <w:jc w:val="both"/>
        <w:rPr>
          <w:i/>
        </w:rPr>
      </w:pPr>
      <w:r>
        <w:rPr>
          <w:i/>
        </w:rPr>
        <w:t>iznos pristojbi u međunarodnom prometu može se ugovoriti s brodarom po</w:t>
      </w:r>
      <w:r>
        <w:rPr>
          <w:i/>
          <w:spacing w:val="1"/>
        </w:rPr>
        <w:t xml:space="preserve"> </w:t>
      </w:r>
      <w:r>
        <w:rPr>
          <w:i/>
        </w:rPr>
        <w:t>povlaštenoj cijeni posebnim ugovorom, odnosno Odlukom Upravnog vijeća</w:t>
      </w:r>
      <w:r>
        <w:rPr>
          <w:i/>
          <w:spacing w:val="-52"/>
        </w:rPr>
        <w:t xml:space="preserve"> </w:t>
      </w:r>
      <w:r>
        <w:rPr>
          <w:i/>
        </w:rPr>
        <w:t>Lučke</w:t>
      </w:r>
      <w:r>
        <w:rPr>
          <w:i/>
          <w:spacing w:val="-1"/>
        </w:rPr>
        <w:t xml:space="preserve"> </w:t>
      </w:r>
      <w:r>
        <w:rPr>
          <w:i/>
        </w:rPr>
        <w:t>uprave;</w:t>
      </w:r>
    </w:p>
    <w:p w14:paraId="6259BBAF" w14:textId="77777777" w:rsidR="00D65018" w:rsidRDefault="00DD090C">
      <w:pPr>
        <w:pStyle w:val="ListParagraph"/>
        <w:numPr>
          <w:ilvl w:val="1"/>
          <w:numId w:val="3"/>
        </w:numPr>
        <w:tabs>
          <w:tab w:val="left" w:pos="721"/>
        </w:tabs>
        <w:ind w:left="720" w:hanging="240"/>
        <w:jc w:val="both"/>
        <w:rPr>
          <w:i/>
        </w:rPr>
      </w:pPr>
      <w:r>
        <w:rPr>
          <w:i/>
        </w:rPr>
        <w:t>prikolica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posebno</w:t>
      </w:r>
      <w:r>
        <w:rPr>
          <w:i/>
          <w:spacing w:val="-1"/>
        </w:rPr>
        <w:t xml:space="preserve"> </w:t>
      </w:r>
      <w:r>
        <w:rPr>
          <w:i/>
        </w:rPr>
        <w:t>računa</w:t>
      </w:r>
      <w:r>
        <w:rPr>
          <w:i/>
          <w:spacing w:val="-1"/>
        </w:rPr>
        <w:t xml:space="preserve"> </w:t>
      </w:r>
      <w:r>
        <w:rPr>
          <w:i/>
        </w:rPr>
        <w:t>kao</w:t>
      </w:r>
      <w:r>
        <w:rPr>
          <w:i/>
          <w:spacing w:val="-1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kamion</w:t>
      </w:r>
      <w:r>
        <w:rPr>
          <w:i/>
          <w:spacing w:val="-1"/>
        </w:rPr>
        <w:t xml:space="preserve"> </w:t>
      </w:r>
      <w:r>
        <w:rPr>
          <w:i/>
        </w:rPr>
        <w:t>i/ili</w:t>
      </w:r>
      <w:r>
        <w:rPr>
          <w:i/>
          <w:spacing w:val="-1"/>
        </w:rPr>
        <w:t xml:space="preserve"> </w:t>
      </w:r>
      <w:r>
        <w:rPr>
          <w:i/>
        </w:rPr>
        <w:t>cisterna.</w:t>
      </w:r>
    </w:p>
    <w:p w14:paraId="27822508" w14:textId="77777777" w:rsidR="00D65018" w:rsidRDefault="00D65018">
      <w:pPr>
        <w:pStyle w:val="BodyText"/>
        <w:rPr>
          <w:i/>
        </w:rPr>
      </w:pPr>
    </w:p>
    <w:p w14:paraId="46D3726E" w14:textId="77777777" w:rsidR="00D65018" w:rsidRDefault="00DD090C">
      <w:pPr>
        <w:pStyle w:val="Heading1"/>
        <w:numPr>
          <w:ilvl w:val="0"/>
          <w:numId w:val="3"/>
        </w:numPr>
        <w:tabs>
          <w:tab w:val="left" w:pos="362"/>
        </w:tabs>
        <w:ind w:hanging="241"/>
      </w:pPr>
      <w:r>
        <w:t>LOKALNI</w:t>
      </w:r>
      <w:r>
        <w:rPr>
          <w:spacing w:val="-4"/>
        </w:rPr>
        <w:t xml:space="preserve"> </w:t>
      </w:r>
      <w:r>
        <w:t>PUTNIČKI</w:t>
      </w:r>
      <w:r>
        <w:rPr>
          <w:spacing w:val="-4"/>
        </w:rPr>
        <w:t xml:space="preserve"> </w:t>
      </w:r>
      <w:r>
        <w:t>LINIJSKI</w:t>
      </w:r>
      <w:r>
        <w:rPr>
          <w:spacing w:val="-4"/>
        </w:rPr>
        <w:t xml:space="preserve"> </w:t>
      </w:r>
      <w:r>
        <w:t>PROMET</w:t>
      </w:r>
    </w:p>
    <w:p w14:paraId="38D9CD96" w14:textId="77777777" w:rsidR="00D65018" w:rsidRDefault="00D65018">
      <w:pPr>
        <w:pStyle w:val="BodyText"/>
        <w:spacing w:before="9"/>
        <w:rPr>
          <w:b/>
          <w:sz w:val="23"/>
        </w:rPr>
      </w:pPr>
    </w:p>
    <w:p w14:paraId="16B0D55A" w14:textId="77777777" w:rsidR="00D65018" w:rsidRDefault="00DD090C">
      <w:pPr>
        <w:ind w:left="121"/>
        <w:rPr>
          <w:sz w:val="24"/>
        </w:rPr>
      </w:pPr>
      <w:r>
        <w:rPr>
          <w:sz w:val="24"/>
        </w:rPr>
        <w:t>TABLICA</w:t>
      </w:r>
      <w:r>
        <w:rPr>
          <w:spacing w:val="-6"/>
          <w:sz w:val="24"/>
        </w:rPr>
        <w:t xml:space="preserve"> </w:t>
      </w:r>
      <w:r>
        <w:rPr>
          <w:sz w:val="24"/>
        </w:rPr>
        <w:t>II.:</w:t>
      </w:r>
    </w:p>
    <w:p w14:paraId="18F599B7" w14:textId="77777777" w:rsidR="00D65018" w:rsidRDefault="00D65018">
      <w:pPr>
        <w:pStyle w:val="BodyText"/>
        <w:spacing w:before="3"/>
        <w:rPr>
          <w:sz w:val="22"/>
        </w:r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5511"/>
        <w:gridCol w:w="1785"/>
      </w:tblGrid>
      <w:tr w:rsidR="00D65018" w14:paraId="1D586FB1" w14:textId="77777777">
        <w:trPr>
          <w:trHeight w:val="506"/>
        </w:trPr>
        <w:tc>
          <w:tcPr>
            <w:tcW w:w="695" w:type="dxa"/>
            <w:shd w:val="clear" w:color="auto" w:fill="9A9AFF"/>
          </w:tcPr>
          <w:p w14:paraId="2116C7EA" w14:textId="77777777" w:rsidR="00D65018" w:rsidRDefault="00DD090C">
            <w:pPr>
              <w:pStyle w:val="TableParagraph"/>
              <w:spacing w:line="253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R.B.</w:t>
            </w:r>
          </w:p>
        </w:tc>
        <w:tc>
          <w:tcPr>
            <w:tcW w:w="5511" w:type="dxa"/>
            <w:shd w:val="clear" w:color="auto" w:fill="9A9AFF"/>
          </w:tcPr>
          <w:p w14:paraId="02002BF6" w14:textId="77777777" w:rsidR="00D65018" w:rsidRDefault="00DD090C">
            <w:pPr>
              <w:pStyle w:val="TableParagraph"/>
              <w:spacing w:line="253" w:lineRule="exact"/>
              <w:ind w:left="879"/>
              <w:rPr>
                <w:b/>
                <w:i/>
              </w:rPr>
            </w:pPr>
            <w:r>
              <w:rPr>
                <w:b/>
                <w:i/>
              </w:rPr>
              <w:t>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U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Č K A</w:t>
            </w:r>
            <w:r>
              <w:rPr>
                <w:b/>
                <w:i/>
                <w:spacing w:val="54"/>
              </w:rPr>
              <w:t xml:space="preserve"> </w:t>
            </w:r>
            <w:r>
              <w:rPr>
                <w:b/>
                <w:i/>
              </w:rPr>
              <w:t>P R 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S TO J B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</w:t>
            </w:r>
          </w:p>
        </w:tc>
        <w:tc>
          <w:tcPr>
            <w:tcW w:w="1785" w:type="dxa"/>
            <w:shd w:val="clear" w:color="auto" w:fill="9A9AFF"/>
          </w:tcPr>
          <w:p w14:paraId="5BA32893" w14:textId="77777777" w:rsidR="00D65018" w:rsidRDefault="00DD090C">
            <w:pPr>
              <w:pStyle w:val="TableParagraph"/>
              <w:spacing w:line="253" w:lineRule="exact"/>
              <w:ind w:left="326"/>
              <w:rPr>
                <w:b/>
                <w:i/>
              </w:rPr>
            </w:pPr>
            <w:r>
              <w:rPr>
                <w:b/>
                <w:i/>
              </w:rPr>
              <w:t>KN</w:t>
            </w:r>
          </w:p>
        </w:tc>
      </w:tr>
      <w:tr w:rsidR="00D65018" w14:paraId="5A671243" w14:textId="77777777">
        <w:trPr>
          <w:trHeight w:val="505"/>
        </w:trPr>
        <w:tc>
          <w:tcPr>
            <w:tcW w:w="695" w:type="dxa"/>
          </w:tcPr>
          <w:p w14:paraId="64C18D13" w14:textId="77777777" w:rsidR="00D65018" w:rsidRDefault="00D65018">
            <w:pPr>
              <w:pStyle w:val="TableParagraph"/>
              <w:spacing w:before="10"/>
              <w:rPr>
                <w:sz w:val="21"/>
              </w:rPr>
            </w:pPr>
          </w:p>
          <w:p w14:paraId="704DFF72" w14:textId="77777777" w:rsidR="00D65018" w:rsidRDefault="00DD090C">
            <w:pPr>
              <w:pStyle w:val="TableParagraph"/>
              <w:spacing w:line="234" w:lineRule="exact"/>
              <w:ind w:left="327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511" w:type="dxa"/>
          </w:tcPr>
          <w:p w14:paraId="7B4DA7AE" w14:textId="77777777" w:rsidR="00D65018" w:rsidRDefault="00D65018">
            <w:pPr>
              <w:pStyle w:val="TableParagraph"/>
              <w:spacing w:before="8"/>
              <w:rPr>
                <w:sz w:val="21"/>
              </w:rPr>
            </w:pPr>
          </w:p>
          <w:p w14:paraId="6D26B45F" w14:textId="77777777" w:rsidR="00D65018" w:rsidRDefault="00DD090C">
            <w:pPr>
              <w:pStyle w:val="TableParagraph"/>
              <w:spacing w:before="1" w:line="236" w:lineRule="exact"/>
              <w:ind w:left="107"/>
            </w:pPr>
            <w:r>
              <w:t>po</w:t>
            </w:r>
            <w:r>
              <w:rPr>
                <w:spacing w:val="-3"/>
              </w:rPr>
              <w:t xml:space="preserve"> </w:t>
            </w:r>
            <w:r>
              <w:t>putniku</w:t>
            </w:r>
          </w:p>
        </w:tc>
        <w:tc>
          <w:tcPr>
            <w:tcW w:w="1785" w:type="dxa"/>
          </w:tcPr>
          <w:p w14:paraId="00E28B97" w14:textId="77777777" w:rsidR="00D65018" w:rsidRDefault="00D65018">
            <w:pPr>
              <w:pStyle w:val="TableParagraph"/>
              <w:spacing w:before="8"/>
              <w:rPr>
                <w:sz w:val="21"/>
              </w:rPr>
            </w:pPr>
          </w:p>
          <w:p w14:paraId="0E11C2B3" w14:textId="77777777" w:rsidR="00D65018" w:rsidRDefault="00DD090C">
            <w:pPr>
              <w:pStyle w:val="TableParagraph"/>
              <w:spacing w:before="1" w:line="236" w:lineRule="exact"/>
              <w:ind w:left="326"/>
            </w:pPr>
            <w:r>
              <w:t>7,50</w:t>
            </w:r>
          </w:p>
        </w:tc>
      </w:tr>
      <w:tr w:rsidR="00D65018" w14:paraId="65B276EC" w14:textId="77777777">
        <w:trPr>
          <w:trHeight w:val="506"/>
        </w:trPr>
        <w:tc>
          <w:tcPr>
            <w:tcW w:w="695" w:type="dxa"/>
          </w:tcPr>
          <w:p w14:paraId="3F347363" w14:textId="77777777" w:rsidR="00D65018" w:rsidRDefault="00D65018">
            <w:pPr>
              <w:pStyle w:val="TableParagraph"/>
              <w:spacing w:before="10"/>
              <w:rPr>
                <w:sz w:val="21"/>
              </w:rPr>
            </w:pPr>
          </w:p>
          <w:p w14:paraId="5A3B736E" w14:textId="77777777" w:rsidR="00D65018" w:rsidRDefault="00DD090C">
            <w:pPr>
              <w:pStyle w:val="TableParagraph"/>
              <w:spacing w:line="234" w:lineRule="exact"/>
              <w:ind w:left="327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511" w:type="dxa"/>
          </w:tcPr>
          <w:p w14:paraId="35C83454" w14:textId="77777777" w:rsidR="00D65018" w:rsidRDefault="00D65018">
            <w:pPr>
              <w:pStyle w:val="TableParagraph"/>
              <w:spacing w:before="8"/>
              <w:rPr>
                <w:sz w:val="21"/>
              </w:rPr>
            </w:pPr>
          </w:p>
          <w:p w14:paraId="5C8C4D89" w14:textId="77777777" w:rsidR="00D65018" w:rsidRDefault="00DD090C">
            <w:pPr>
              <w:pStyle w:val="TableParagraph"/>
              <w:spacing w:before="1" w:line="236" w:lineRule="exact"/>
              <w:ind w:left="107"/>
            </w:pPr>
            <w:r>
              <w:t>po</w:t>
            </w:r>
            <w:r>
              <w:rPr>
                <w:spacing w:val="-1"/>
              </w:rPr>
              <w:t xml:space="preserve"> </w:t>
            </w:r>
            <w:r>
              <w:t>putniku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tranzitu</w:t>
            </w:r>
          </w:p>
        </w:tc>
        <w:tc>
          <w:tcPr>
            <w:tcW w:w="1785" w:type="dxa"/>
          </w:tcPr>
          <w:p w14:paraId="0D876481" w14:textId="77777777" w:rsidR="00D65018" w:rsidRDefault="00D65018">
            <w:pPr>
              <w:pStyle w:val="TableParagraph"/>
              <w:spacing w:before="8"/>
              <w:rPr>
                <w:sz w:val="21"/>
              </w:rPr>
            </w:pPr>
          </w:p>
          <w:p w14:paraId="1E275346" w14:textId="77777777" w:rsidR="00D65018" w:rsidRDefault="00DD090C">
            <w:pPr>
              <w:pStyle w:val="TableParagraph"/>
              <w:spacing w:before="1" w:line="236" w:lineRule="exact"/>
              <w:ind w:left="326"/>
            </w:pPr>
            <w:r>
              <w:t>7,50</w:t>
            </w:r>
          </w:p>
        </w:tc>
      </w:tr>
      <w:tr w:rsidR="00D65018" w14:paraId="3A0BA19A" w14:textId="77777777">
        <w:trPr>
          <w:trHeight w:val="506"/>
        </w:trPr>
        <w:tc>
          <w:tcPr>
            <w:tcW w:w="695" w:type="dxa"/>
          </w:tcPr>
          <w:p w14:paraId="0A893B6A" w14:textId="77777777" w:rsidR="00D65018" w:rsidRDefault="00D65018">
            <w:pPr>
              <w:pStyle w:val="TableParagraph"/>
              <w:spacing w:before="10"/>
              <w:rPr>
                <w:sz w:val="21"/>
              </w:rPr>
            </w:pPr>
          </w:p>
          <w:p w14:paraId="4DB918C4" w14:textId="77777777" w:rsidR="00D65018" w:rsidRDefault="00DD090C">
            <w:pPr>
              <w:pStyle w:val="TableParagraph"/>
              <w:spacing w:line="234" w:lineRule="exact"/>
              <w:ind w:left="327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511" w:type="dxa"/>
          </w:tcPr>
          <w:p w14:paraId="50F7E713" w14:textId="77777777" w:rsidR="00D65018" w:rsidRDefault="00D65018">
            <w:pPr>
              <w:pStyle w:val="TableParagraph"/>
              <w:spacing w:before="8"/>
              <w:rPr>
                <w:sz w:val="21"/>
              </w:rPr>
            </w:pPr>
          </w:p>
          <w:p w14:paraId="5168B5DE" w14:textId="77777777" w:rsidR="00D65018" w:rsidRDefault="00DD090C">
            <w:pPr>
              <w:pStyle w:val="TableParagraph"/>
              <w:spacing w:before="1" w:line="236" w:lineRule="exact"/>
              <w:ind w:left="107"/>
            </w:pPr>
            <w:r>
              <w:t>osobni</w:t>
            </w:r>
            <w:r>
              <w:rPr>
                <w:spacing w:val="-2"/>
              </w:rPr>
              <w:t xml:space="preserve"> </w:t>
            </w:r>
            <w:r>
              <w:t>automobili</w:t>
            </w:r>
          </w:p>
        </w:tc>
        <w:tc>
          <w:tcPr>
            <w:tcW w:w="1785" w:type="dxa"/>
          </w:tcPr>
          <w:p w14:paraId="3915EA0E" w14:textId="77777777" w:rsidR="00D65018" w:rsidRDefault="00D65018">
            <w:pPr>
              <w:pStyle w:val="TableParagraph"/>
              <w:spacing w:before="8"/>
              <w:rPr>
                <w:sz w:val="21"/>
              </w:rPr>
            </w:pPr>
          </w:p>
          <w:p w14:paraId="18C0DDDA" w14:textId="77777777" w:rsidR="00D65018" w:rsidRDefault="00DD090C">
            <w:pPr>
              <w:pStyle w:val="TableParagraph"/>
              <w:spacing w:before="1" w:line="236" w:lineRule="exact"/>
              <w:ind w:left="271"/>
            </w:pPr>
            <w:r>
              <w:t>22,50</w:t>
            </w:r>
          </w:p>
        </w:tc>
      </w:tr>
      <w:tr w:rsidR="00D65018" w14:paraId="09FD5B89" w14:textId="77777777">
        <w:trPr>
          <w:trHeight w:val="506"/>
        </w:trPr>
        <w:tc>
          <w:tcPr>
            <w:tcW w:w="695" w:type="dxa"/>
          </w:tcPr>
          <w:p w14:paraId="6B436DA1" w14:textId="77777777" w:rsidR="00D65018" w:rsidRDefault="00D65018">
            <w:pPr>
              <w:pStyle w:val="TableParagraph"/>
              <w:spacing w:before="10"/>
              <w:rPr>
                <w:sz w:val="21"/>
              </w:rPr>
            </w:pPr>
          </w:p>
          <w:p w14:paraId="14D1ADC8" w14:textId="77777777" w:rsidR="00D65018" w:rsidRDefault="00DD090C">
            <w:pPr>
              <w:pStyle w:val="TableParagraph"/>
              <w:spacing w:line="234" w:lineRule="exact"/>
              <w:ind w:left="327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511" w:type="dxa"/>
          </w:tcPr>
          <w:p w14:paraId="4B048189" w14:textId="77777777" w:rsidR="00D65018" w:rsidRDefault="00DD090C">
            <w:pPr>
              <w:pStyle w:val="TableParagraph"/>
              <w:spacing w:line="254" w:lineRule="exact"/>
              <w:ind w:left="107" w:right="193"/>
            </w:pPr>
            <w:r>
              <w:t>kamp kućice, auto kuće, kombi, traktori i trajleri dužine do</w:t>
            </w:r>
            <w:r>
              <w:rPr>
                <w:spacing w:val="-52"/>
              </w:rPr>
              <w:t xml:space="preserve"> </w:t>
            </w:r>
            <w:r>
              <w:t>5,0 m</w:t>
            </w:r>
          </w:p>
        </w:tc>
        <w:tc>
          <w:tcPr>
            <w:tcW w:w="1785" w:type="dxa"/>
          </w:tcPr>
          <w:p w14:paraId="06EA413C" w14:textId="77777777" w:rsidR="00D65018" w:rsidRDefault="00D65018">
            <w:pPr>
              <w:pStyle w:val="TableParagraph"/>
              <w:spacing w:before="8"/>
              <w:rPr>
                <w:sz w:val="21"/>
              </w:rPr>
            </w:pPr>
          </w:p>
          <w:p w14:paraId="63D553D1" w14:textId="77777777" w:rsidR="00D65018" w:rsidRDefault="00DD090C">
            <w:pPr>
              <w:pStyle w:val="TableParagraph"/>
              <w:spacing w:before="1" w:line="236" w:lineRule="exact"/>
              <w:ind w:left="216"/>
            </w:pPr>
            <w:r>
              <w:t>40,00</w:t>
            </w:r>
          </w:p>
        </w:tc>
      </w:tr>
      <w:tr w:rsidR="00D65018" w14:paraId="6C6C7B7C" w14:textId="77777777">
        <w:trPr>
          <w:trHeight w:val="504"/>
        </w:trPr>
        <w:tc>
          <w:tcPr>
            <w:tcW w:w="695" w:type="dxa"/>
          </w:tcPr>
          <w:p w14:paraId="57AD4BBE" w14:textId="77777777" w:rsidR="00D65018" w:rsidRDefault="00D65018">
            <w:pPr>
              <w:pStyle w:val="TableParagraph"/>
              <w:spacing w:before="8"/>
              <w:rPr>
                <w:sz w:val="21"/>
              </w:rPr>
            </w:pPr>
          </w:p>
          <w:p w14:paraId="2E3FA1F9" w14:textId="77777777" w:rsidR="00D65018" w:rsidRDefault="00DD090C">
            <w:pPr>
              <w:pStyle w:val="TableParagraph"/>
              <w:spacing w:line="234" w:lineRule="exact"/>
              <w:ind w:left="327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511" w:type="dxa"/>
          </w:tcPr>
          <w:p w14:paraId="5A35A127" w14:textId="77777777" w:rsidR="00D65018" w:rsidRPr="00DE3AAD" w:rsidRDefault="00DD090C">
            <w:pPr>
              <w:pStyle w:val="TableParagraph"/>
              <w:spacing w:line="248" w:lineRule="exact"/>
              <w:ind w:left="107"/>
              <w:rPr>
                <w:lang w:val="de-DE"/>
              </w:rPr>
            </w:pPr>
            <w:r w:rsidRPr="00DE3AAD">
              <w:rPr>
                <w:lang w:val="de-DE"/>
              </w:rPr>
              <w:t>kamp</w:t>
            </w:r>
            <w:r w:rsidRPr="00DE3AAD">
              <w:rPr>
                <w:spacing w:val="-2"/>
                <w:lang w:val="de-DE"/>
              </w:rPr>
              <w:t xml:space="preserve"> </w:t>
            </w:r>
            <w:r w:rsidRPr="00DE3AAD">
              <w:rPr>
                <w:lang w:val="de-DE"/>
              </w:rPr>
              <w:t>kućice,auto</w:t>
            </w:r>
            <w:r w:rsidRPr="00DE3AAD">
              <w:rPr>
                <w:spacing w:val="-2"/>
                <w:lang w:val="de-DE"/>
              </w:rPr>
              <w:t xml:space="preserve"> </w:t>
            </w:r>
            <w:r w:rsidRPr="00DE3AAD">
              <w:rPr>
                <w:lang w:val="de-DE"/>
              </w:rPr>
              <w:t>kuće,</w:t>
            </w:r>
            <w:r w:rsidRPr="00DE3AAD">
              <w:rPr>
                <w:spacing w:val="-1"/>
                <w:lang w:val="de-DE"/>
              </w:rPr>
              <w:t xml:space="preserve"> </w:t>
            </w:r>
            <w:r w:rsidRPr="00DE3AAD">
              <w:rPr>
                <w:lang w:val="de-DE"/>
              </w:rPr>
              <w:t>kombi,</w:t>
            </w:r>
            <w:r w:rsidRPr="00DE3AAD">
              <w:rPr>
                <w:spacing w:val="-2"/>
                <w:lang w:val="de-DE"/>
              </w:rPr>
              <w:t xml:space="preserve"> </w:t>
            </w:r>
            <w:r w:rsidRPr="00DE3AAD">
              <w:rPr>
                <w:lang w:val="de-DE"/>
              </w:rPr>
              <w:t>traktori</w:t>
            </w:r>
            <w:r w:rsidRPr="00DE3AAD">
              <w:rPr>
                <w:spacing w:val="-2"/>
                <w:lang w:val="de-DE"/>
              </w:rPr>
              <w:t xml:space="preserve"> </w:t>
            </w:r>
            <w:r w:rsidRPr="00DE3AAD">
              <w:rPr>
                <w:lang w:val="de-DE"/>
              </w:rPr>
              <w:t>i</w:t>
            </w:r>
            <w:r w:rsidRPr="00DE3AAD">
              <w:rPr>
                <w:spacing w:val="-1"/>
                <w:lang w:val="de-DE"/>
              </w:rPr>
              <w:t xml:space="preserve"> </w:t>
            </w:r>
            <w:r w:rsidRPr="00DE3AAD">
              <w:rPr>
                <w:lang w:val="de-DE"/>
              </w:rPr>
              <w:t>trajleri</w:t>
            </w:r>
          </w:p>
          <w:p w14:paraId="56742AE3" w14:textId="77777777" w:rsidR="00D65018" w:rsidRDefault="00DD090C">
            <w:pPr>
              <w:pStyle w:val="TableParagraph"/>
              <w:spacing w:line="236" w:lineRule="exact"/>
              <w:ind w:left="107"/>
            </w:pPr>
            <w:r>
              <w:t>dužine</w:t>
            </w:r>
            <w:r>
              <w:rPr>
                <w:spacing w:val="-1"/>
              </w:rPr>
              <w:t xml:space="preserve"> </w:t>
            </w:r>
            <w:r>
              <w:t>iznad</w:t>
            </w:r>
            <w:r>
              <w:rPr>
                <w:spacing w:val="-2"/>
              </w:rPr>
              <w:t xml:space="preserve"> </w:t>
            </w:r>
            <w:r>
              <w:t>5,0 m</w:t>
            </w:r>
          </w:p>
        </w:tc>
        <w:tc>
          <w:tcPr>
            <w:tcW w:w="1785" w:type="dxa"/>
          </w:tcPr>
          <w:p w14:paraId="419E1883" w14:textId="77777777" w:rsidR="00D65018" w:rsidRDefault="00D65018">
            <w:pPr>
              <w:pStyle w:val="TableParagraph"/>
              <w:spacing w:before="6"/>
              <w:rPr>
                <w:sz w:val="21"/>
              </w:rPr>
            </w:pPr>
          </w:p>
          <w:p w14:paraId="691F2F75" w14:textId="77777777" w:rsidR="00D65018" w:rsidRDefault="00DD090C">
            <w:pPr>
              <w:pStyle w:val="TableParagraph"/>
              <w:spacing w:before="1" w:line="236" w:lineRule="exact"/>
              <w:ind w:left="216"/>
            </w:pPr>
            <w:r>
              <w:t>49,00</w:t>
            </w:r>
          </w:p>
        </w:tc>
      </w:tr>
      <w:tr w:rsidR="00D65018" w14:paraId="06115953" w14:textId="77777777">
        <w:trPr>
          <w:trHeight w:val="505"/>
        </w:trPr>
        <w:tc>
          <w:tcPr>
            <w:tcW w:w="695" w:type="dxa"/>
          </w:tcPr>
          <w:p w14:paraId="18CA380A" w14:textId="77777777" w:rsidR="00D65018" w:rsidRDefault="00D65018">
            <w:pPr>
              <w:pStyle w:val="TableParagraph"/>
              <w:spacing w:before="10"/>
              <w:rPr>
                <w:sz w:val="21"/>
              </w:rPr>
            </w:pPr>
          </w:p>
          <w:p w14:paraId="20D49201" w14:textId="77777777" w:rsidR="00D65018" w:rsidRDefault="00DD090C">
            <w:pPr>
              <w:pStyle w:val="TableParagraph"/>
              <w:spacing w:line="234" w:lineRule="exact"/>
              <w:ind w:left="327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511" w:type="dxa"/>
          </w:tcPr>
          <w:p w14:paraId="15F1F6F3" w14:textId="77777777" w:rsidR="00D65018" w:rsidRDefault="00D65018">
            <w:pPr>
              <w:pStyle w:val="TableParagraph"/>
              <w:spacing w:before="8"/>
              <w:rPr>
                <w:sz w:val="21"/>
              </w:rPr>
            </w:pPr>
          </w:p>
          <w:p w14:paraId="7E9B7FCC" w14:textId="77777777" w:rsidR="00D65018" w:rsidRDefault="00DD090C">
            <w:pPr>
              <w:pStyle w:val="TableParagraph"/>
              <w:spacing w:before="1" w:line="236" w:lineRule="exact"/>
              <w:ind w:left="107"/>
            </w:pPr>
            <w:r>
              <w:t>prtljažna</w:t>
            </w:r>
            <w:r>
              <w:rPr>
                <w:spacing w:val="-2"/>
              </w:rPr>
              <w:t xml:space="preserve"> </w:t>
            </w:r>
            <w:r>
              <w:t>kolica</w:t>
            </w:r>
            <w:r>
              <w:rPr>
                <w:spacing w:val="-1"/>
              </w:rPr>
              <w:t xml:space="preserve"> </w:t>
            </w:r>
            <w:r>
              <w:t>dužine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3,00</w:t>
            </w:r>
            <w:r>
              <w:rPr>
                <w:spacing w:val="-1"/>
              </w:rPr>
              <w:t xml:space="preserve"> </w:t>
            </w:r>
            <w:r>
              <w:t>m</w:t>
            </w:r>
          </w:p>
        </w:tc>
        <w:tc>
          <w:tcPr>
            <w:tcW w:w="1785" w:type="dxa"/>
          </w:tcPr>
          <w:p w14:paraId="2E82A5CE" w14:textId="77777777" w:rsidR="00D65018" w:rsidRDefault="00D65018">
            <w:pPr>
              <w:pStyle w:val="TableParagraph"/>
              <w:spacing w:before="8"/>
              <w:rPr>
                <w:sz w:val="21"/>
              </w:rPr>
            </w:pPr>
          </w:p>
          <w:p w14:paraId="651F8A81" w14:textId="77777777" w:rsidR="00D65018" w:rsidRDefault="00DD090C">
            <w:pPr>
              <w:pStyle w:val="TableParagraph"/>
              <w:spacing w:before="1" w:line="236" w:lineRule="exact"/>
              <w:ind w:left="216"/>
            </w:pPr>
            <w:r>
              <w:t>14,00</w:t>
            </w:r>
          </w:p>
        </w:tc>
      </w:tr>
      <w:tr w:rsidR="00D65018" w14:paraId="73DADA1B" w14:textId="77777777">
        <w:trPr>
          <w:trHeight w:val="506"/>
        </w:trPr>
        <w:tc>
          <w:tcPr>
            <w:tcW w:w="695" w:type="dxa"/>
          </w:tcPr>
          <w:p w14:paraId="629C6C30" w14:textId="77777777" w:rsidR="00D65018" w:rsidRDefault="00D65018">
            <w:pPr>
              <w:pStyle w:val="TableParagraph"/>
              <w:spacing w:before="10"/>
              <w:rPr>
                <w:sz w:val="21"/>
              </w:rPr>
            </w:pPr>
          </w:p>
          <w:p w14:paraId="25EF5FA1" w14:textId="77777777" w:rsidR="00D65018" w:rsidRDefault="00DD090C">
            <w:pPr>
              <w:pStyle w:val="TableParagraph"/>
              <w:spacing w:line="234" w:lineRule="exact"/>
              <w:ind w:left="327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511" w:type="dxa"/>
          </w:tcPr>
          <w:p w14:paraId="6B34766E" w14:textId="77777777" w:rsidR="00D65018" w:rsidRDefault="00D65018">
            <w:pPr>
              <w:pStyle w:val="TableParagraph"/>
              <w:spacing w:before="8"/>
              <w:rPr>
                <w:sz w:val="21"/>
              </w:rPr>
            </w:pPr>
          </w:p>
          <w:p w14:paraId="56B05D16" w14:textId="77777777" w:rsidR="00D65018" w:rsidRDefault="00DD090C">
            <w:pPr>
              <w:pStyle w:val="TableParagraph"/>
              <w:spacing w:before="1" w:line="236" w:lineRule="exact"/>
              <w:ind w:left="107"/>
            </w:pPr>
            <w:r>
              <w:t>autobusi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mjesta)</w:t>
            </w:r>
          </w:p>
        </w:tc>
        <w:tc>
          <w:tcPr>
            <w:tcW w:w="1785" w:type="dxa"/>
          </w:tcPr>
          <w:p w14:paraId="46EFEA09" w14:textId="77777777" w:rsidR="00D65018" w:rsidRDefault="00D65018">
            <w:pPr>
              <w:pStyle w:val="TableParagraph"/>
              <w:spacing w:before="8"/>
              <w:rPr>
                <w:sz w:val="21"/>
              </w:rPr>
            </w:pPr>
          </w:p>
          <w:p w14:paraId="7CF23B53" w14:textId="77777777" w:rsidR="00D65018" w:rsidRDefault="00DD090C">
            <w:pPr>
              <w:pStyle w:val="TableParagraph"/>
              <w:spacing w:before="1" w:line="236" w:lineRule="exact"/>
              <w:ind w:left="161"/>
            </w:pPr>
            <w:r>
              <w:t>102,00</w:t>
            </w:r>
          </w:p>
        </w:tc>
      </w:tr>
      <w:tr w:rsidR="00D65018" w14:paraId="51C9B934" w14:textId="77777777">
        <w:trPr>
          <w:trHeight w:val="506"/>
        </w:trPr>
        <w:tc>
          <w:tcPr>
            <w:tcW w:w="695" w:type="dxa"/>
          </w:tcPr>
          <w:p w14:paraId="2DEE40DC" w14:textId="77777777" w:rsidR="00D65018" w:rsidRDefault="00D65018">
            <w:pPr>
              <w:pStyle w:val="TableParagraph"/>
              <w:spacing w:before="10"/>
              <w:rPr>
                <w:sz w:val="21"/>
              </w:rPr>
            </w:pPr>
          </w:p>
          <w:p w14:paraId="283B05ED" w14:textId="77777777" w:rsidR="00D65018" w:rsidRDefault="00DD090C">
            <w:pPr>
              <w:pStyle w:val="TableParagraph"/>
              <w:spacing w:line="234" w:lineRule="exact"/>
              <w:ind w:left="327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511" w:type="dxa"/>
          </w:tcPr>
          <w:p w14:paraId="7B5F0BF1" w14:textId="77777777" w:rsidR="00D65018" w:rsidRDefault="00D65018">
            <w:pPr>
              <w:pStyle w:val="TableParagraph"/>
              <w:spacing w:before="8"/>
              <w:rPr>
                <w:sz w:val="21"/>
              </w:rPr>
            </w:pPr>
          </w:p>
          <w:p w14:paraId="085A1B42" w14:textId="77777777" w:rsidR="00D65018" w:rsidRDefault="00DD090C">
            <w:pPr>
              <w:pStyle w:val="TableParagraph"/>
              <w:spacing w:before="1" w:line="236" w:lineRule="exact"/>
              <w:ind w:left="107"/>
            </w:pPr>
            <w:r>
              <w:t>autobusi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iznad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mjesta</w:t>
            </w:r>
            <w:r>
              <w:rPr>
                <w:spacing w:val="-1"/>
              </w:rPr>
              <w:t xml:space="preserve"> </w:t>
            </w:r>
            <w:r>
              <w:t>)</w:t>
            </w:r>
          </w:p>
        </w:tc>
        <w:tc>
          <w:tcPr>
            <w:tcW w:w="1785" w:type="dxa"/>
          </w:tcPr>
          <w:p w14:paraId="03D46C73" w14:textId="77777777" w:rsidR="00D65018" w:rsidRDefault="00D65018">
            <w:pPr>
              <w:pStyle w:val="TableParagraph"/>
              <w:spacing w:before="8"/>
              <w:rPr>
                <w:sz w:val="21"/>
              </w:rPr>
            </w:pPr>
          </w:p>
          <w:p w14:paraId="07513778" w14:textId="77777777" w:rsidR="00D65018" w:rsidRDefault="00DD090C">
            <w:pPr>
              <w:pStyle w:val="TableParagraph"/>
              <w:spacing w:before="1" w:line="236" w:lineRule="exact"/>
              <w:ind w:left="161"/>
            </w:pPr>
            <w:r>
              <w:t>170,00</w:t>
            </w:r>
          </w:p>
        </w:tc>
      </w:tr>
      <w:tr w:rsidR="00D65018" w14:paraId="7055216C" w14:textId="77777777">
        <w:trPr>
          <w:trHeight w:val="506"/>
        </w:trPr>
        <w:tc>
          <w:tcPr>
            <w:tcW w:w="695" w:type="dxa"/>
          </w:tcPr>
          <w:p w14:paraId="42D2EC16" w14:textId="77777777" w:rsidR="00D65018" w:rsidRDefault="00D65018">
            <w:pPr>
              <w:pStyle w:val="TableParagraph"/>
              <w:spacing w:before="10"/>
              <w:rPr>
                <w:sz w:val="21"/>
              </w:rPr>
            </w:pPr>
          </w:p>
          <w:p w14:paraId="30B7ECEC" w14:textId="77777777" w:rsidR="00D65018" w:rsidRDefault="00DD090C">
            <w:pPr>
              <w:pStyle w:val="TableParagraph"/>
              <w:spacing w:line="234" w:lineRule="exact"/>
              <w:ind w:left="327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511" w:type="dxa"/>
          </w:tcPr>
          <w:p w14:paraId="1B08E6EA" w14:textId="77777777" w:rsidR="00D65018" w:rsidRDefault="00D65018">
            <w:pPr>
              <w:pStyle w:val="TableParagraph"/>
              <w:spacing w:before="8"/>
              <w:rPr>
                <w:sz w:val="21"/>
              </w:rPr>
            </w:pPr>
          </w:p>
          <w:p w14:paraId="3F8F55EE" w14:textId="77777777" w:rsidR="00D65018" w:rsidRDefault="00DD090C">
            <w:pPr>
              <w:pStyle w:val="TableParagraph"/>
              <w:spacing w:before="1" w:line="236" w:lineRule="exact"/>
              <w:ind w:left="107"/>
            </w:pPr>
            <w:r>
              <w:t>kamioni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prikolice</w:t>
            </w:r>
            <w:r>
              <w:rPr>
                <w:spacing w:val="-2"/>
              </w:rPr>
              <w:t xml:space="preserve"> </w:t>
            </w:r>
            <w:r>
              <w:t>nosivosti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t</w:t>
            </w:r>
          </w:p>
        </w:tc>
        <w:tc>
          <w:tcPr>
            <w:tcW w:w="1785" w:type="dxa"/>
          </w:tcPr>
          <w:p w14:paraId="78E06AC4" w14:textId="77777777" w:rsidR="00D65018" w:rsidRDefault="00D65018">
            <w:pPr>
              <w:pStyle w:val="TableParagraph"/>
              <w:spacing w:before="8"/>
              <w:rPr>
                <w:sz w:val="21"/>
              </w:rPr>
            </w:pPr>
          </w:p>
          <w:p w14:paraId="546CE334" w14:textId="77777777" w:rsidR="00D65018" w:rsidRDefault="00DD090C">
            <w:pPr>
              <w:pStyle w:val="TableParagraph"/>
              <w:spacing w:before="1" w:line="236" w:lineRule="exact"/>
              <w:ind w:left="271"/>
            </w:pPr>
            <w:r>
              <w:t>40,00</w:t>
            </w:r>
          </w:p>
        </w:tc>
      </w:tr>
      <w:tr w:rsidR="00D65018" w14:paraId="2AC93BC4" w14:textId="77777777">
        <w:trPr>
          <w:trHeight w:val="506"/>
        </w:trPr>
        <w:tc>
          <w:tcPr>
            <w:tcW w:w="695" w:type="dxa"/>
          </w:tcPr>
          <w:p w14:paraId="0CF01CC8" w14:textId="77777777" w:rsidR="00D65018" w:rsidRDefault="00D65018">
            <w:pPr>
              <w:pStyle w:val="TableParagraph"/>
              <w:spacing w:before="10"/>
              <w:rPr>
                <w:sz w:val="21"/>
              </w:rPr>
            </w:pPr>
          </w:p>
          <w:p w14:paraId="728CD189" w14:textId="77777777" w:rsidR="00D65018" w:rsidRDefault="00DD090C">
            <w:pPr>
              <w:pStyle w:val="TableParagraph"/>
              <w:spacing w:line="234" w:lineRule="exact"/>
              <w:ind w:right="134"/>
              <w:jc w:val="right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511" w:type="dxa"/>
          </w:tcPr>
          <w:p w14:paraId="1F4F6D68" w14:textId="77777777" w:rsidR="00D65018" w:rsidRDefault="00DD090C">
            <w:pPr>
              <w:pStyle w:val="TableParagraph"/>
              <w:spacing w:line="254" w:lineRule="exact"/>
              <w:ind w:left="107" w:right="131"/>
            </w:pPr>
            <w:r>
              <w:t>kamioni i prikolice nosivosti iznad 5 t dodatno još na svaku</w:t>
            </w:r>
            <w:r>
              <w:rPr>
                <w:spacing w:val="-52"/>
              </w:rPr>
              <w:t xml:space="preserve"> </w:t>
            </w:r>
            <w:r>
              <w:t>tonu</w:t>
            </w:r>
            <w:r>
              <w:rPr>
                <w:spacing w:val="-2"/>
              </w:rPr>
              <w:t xml:space="preserve"> </w:t>
            </w:r>
            <w:r>
              <w:t>nosivosti</w:t>
            </w:r>
          </w:p>
        </w:tc>
        <w:tc>
          <w:tcPr>
            <w:tcW w:w="1785" w:type="dxa"/>
          </w:tcPr>
          <w:p w14:paraId="4524F357" w14:textId="77777777" w:rsidR="00D65018" w:rsidRDefault="00D65018">
            <w:pPr>
              <w:pStyle w:val="TableParagraph"/>
              <w:spacing w:before="8"/>
              <w:rPr>
                <w:sz w:val="21"/>
              </w:rPr>
            </w:pPr>
          </w:p>
          <w:p w14:paraId="3598322A" w14:textId="77777777" w:rsidR="00D65018" w:rsidRDefault="00DD090C">
            <w:pPr>
              <w:pStyle w:val="TableParagraph"/>
              <w:spacing w:before="1" w:line="236" w:lineRule="exact"/>
              <w:ind w:right="1006"/>
              <w:jc w:val="right"/>
            </w:pPr>
            <w:r>
              <w:t>5,50</w:t>
            </w:r>
          </w:p>
        </w:tc>
      </w:tr>
      <w:tr w:rsidR="00D65018" w14:paraId="586F25BE" w14:textId="77777777">
        <w:trPr>
          <w:trHeight w:val="503"/>
        </w:trPr>
        <w:tc>
          <w:tcPr>
            <w:tcW w:w="695" w:type="dxa"/>
          </w:tcPr>
          <w:p w14:paraId="0506A520" w14:textId="77777777" w:rsidR="00D65018" w:rsidRDefault="00D65018">
            <w:pPr>
              <w:pStyle w:val="TableParagraph"/>
              <w:spacing w:before="8"/>
              <w:rPr>
                <w:sz w:val="21"/>
              </w:rPr>
            </w:pPr>
          </w:p>
          <w:p w14:paraId="6AF964B6" w14:textId="77777777" w:rsidR="00D65018" w:rsidRDefault="00DD090C">
            <w:pPr>
              <w:pStyle w:val="TableParagraph"/>
              <w:spacing w:line="234" w:lineRule="exact"/>
              <w:ind w:right="134"/>
              <w:jc w:val="right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511" w:type="dxa"/>
          </w:tcPr>
          <w:p w14:paraId="7C997AC5" w14:textId="77777777" w:rsidR="00D65018" w:rsidRDefault="00DD090C">
            <w:pPr>
              <w:pStyle w:val="TableParagraph"/>
              <w:spacing w:line="248" w:lineRule="exact"/>
              <w:ind w:left="107"/>
            </w:pPr>
            <w:r>
              <w:t>katamarani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hidrokrilci</w:t>
            </w:r>
            <w:r>
              <w:rPr>
                <w:spacing w:val="-2"/>
              </w:rPr>
              <w:t xml:space="preserve"> </w:t>
            </w:r>
            <w:r>
              <w:t>koji</w:t>
            </w:r>
            <w:r>
              <w:rPr>
                <w:spacing w:val="-1"/>
              </w:rPr>
              <w:t xml:space="preserve"> </w:t>
            </w:r>
            <w:r>
              <w:t>obavljaju</w:t>
            </w:r>
            <w:r>
              <w:rPr>
                <w:spacing w:val="-3"/>
              </w:rPr>
              <w:t xml:space="preserve"> </w:t>
            </w:r>
            <w:r>
              <w:t>transfere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izletničke</w:t>
            </w:r>
          </w:p>
          <w:p w14:paraId="2707E40F" w14:textId="77777777" w:rsidR="00D65018" w:rsidRDefault="00DD090C">
            <w:pPr>
              <w:pStyle w:val="TableParagraph"/>
              <w:spacing w:line="236" w:lineRule="exact"/>
              <w:ind w:left="107"/>
            </w:pPr>
            <w:r>
              <w:t>ture</w:t>
            </w:r>
            <w:r>
              <w:rPr>
                <w:spacing w:val="5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po</w:t>
            </w:r>
            <w:r>
              <w:rPr>
                <w:spacing w:val="-2"/>
              </w:rPr>
              <w:t xml:space="preserve"> </w:t>
            </w:r>
            <w:r>
              <w:t>putniku</w:t>
            </w:r>
          </w:p>
        </w:tc>
        <w:tc>
          <w:tcPr>
            <w:tcW w:w="1785" w:type="dxa"/>
          </w:tcPr>
          <w:p w14:paraId="74C4DD1A" w14:textId="77777777" w:rsidR="00D65018" w:rsidRDefault="00D65018">
            <w:pPr>
              <w:pStyle w:val="TableParagraph"/>
              <w:spacing w:before="6"/>
              <w:rPr>
                <w:sz w:val="21"/>
              </w:rPr>
            </w:pPr>
          </w:p>
          <w:p w14:paraId="3F631D7D" w14:textId="77777777" w:rsidR="00D65018" w:rsidRDefault="00DD090C">
            <w:pPr>
              <w:pStyle w:val="TableParagraph"/>
              <w:spacing w:before="1" w:line="236" w:lineRule="exact"/>
              <w:ind w:right="1005"/>
              <w:jc w:val="right"/>
            </w:pPr>
            <w:r>
              <w:t>5,00</w:t>
            </w:r>
          </w:p>
        </w:tc>
      </w:tr>
      <w:tr w:rsidR="00D65018" w14:paraId="6DE418E5" w14:textId="77777777">
        <w:trPr>
          <w:trHeight w:val="506"/>
        </w:trPr>
        <w:tc>
          <w:tcPr>
            <w:tcW w:w="695" w:type="dxa"/>
          </w:tcPr>
          <w:p w14:paraId="3B07C1FD" w14:textId="77777777" w:rsidR="00D65018" w:rsidRDefault="00D65018">
            <w:pPr>
              <w:pStyle w:val="TableParagraph"/>
              <w:spacing w:before="10"/>
              <w:rPr>
                <w:sz w:val="21"/>
              </w:rPr>
            </w:pPr>
          </w:p>
          <w:p w14:paraId="33A9EA31" w14:textId="77777777" w:rsidR="00D65018" w:rsidRDefault="00DD090C">
            <w:pPr>
              <w:pStyle w:val="TableParagraph"/>
              <w:spacing w:line="234" w:lineRule="exact"/>
              <w:ind w:right="134"/>
              <w:jc w:val="right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511" w:type="dxa"/>
          </w:tcPr>
          <w:p w14:paraId="188A2721" w14:textId="77777777" w:rsidR="00D65018" w:rsidRDefault="00DD090C">
            <w:pPr>
              <w:pStyle w:val="TableParagraph"/>
              <w:spacing w:line="254" w:lineRule="exact"/>
              <w:ind w:left="107" w:right="437"/>
            </w:pPr>
            <w:r>
              <w:t>izletnički brodovi (trabakuli) na jednodnevnim izletima,</w:t>
            </w:r>
            <w:r>
              <w:rPr>
                <w:spacing w:val="-52"/>
              </w:rPr>
              <w:t xml:space="preserve"> </w:t>
            </w:r>
            <w:r>
              <w:t>taxi</w:t>
            </w:r>
            <w:r>
              <w:rPr>
                <w:spacing w:val="-1"/>
              </w:rPr>
              <w:t xml:space="preserve"> </w:t>
            </w:r>
            <w:r>
              <w:t>plovila (barkarioli) - po</w:t>
            </w:r>
            <w:r>
              <w:rPr>
                <w:spacing w:val="-1"/>
              </w:rPr>
              <w:t xml:space="preserve"> </w:t>
            </w:r>
            <w:r>
              <w:t>m/LOA</w:t>
            </w:r>
          </w:p>
        </w:tc>
        <w:tc>
          <w:tcPr>
            <w:tcW w:w="1785" w:type="dxa"/>
          </w:tcPr>
          <w:p w14:paraId="070BE1DA" w14:textId="77777777" w:rsidR="00D65018" w:rsidRDefault="00DD090C">
            <w:pPr>
              <w:pStyle w:val="TableParagraph"/>
              <w:spacing w:line="250" w:lineRule="exact"/>
              <w:ind w:right="1005"/>
              <w:jc w:val="right"/>
            </w:pPr>
            <w:r>
              <w:t>2,00</w:t>
            </w:r>
          </w:p>
        </w:tc>
      </w:tr>
      <w:tr w:rsidR="00D65018" w14:paraId="1352E246" w14:textId="77777777">
        <w:trPr>
          <w:trHeight w:val="503"/>
        </w:trPr>
        <w:tc>
          <w:tcPr>
            <w:tcW w:w="695" w:type="dxa"/>
          </w:tcPr>
          <w:p w14:paraId="629C0BF1" w14:textId="77777777" w:rsidR="00D65018" w:rsidRDefault="00D65018">
            <w:pPr>
              <w:pStyle w:val="TableParagraph"/>
              <w:spacing w:before="8"/>
              <w:rPr>
                <w:sz w:val="21"/>
              </w:rPr>
            </w:pPr>
          </w:p>
          <w:p w14:paraId="1782F50B" w14:textId="77777777" w:rsidR="00D65018" w:rsidRDefault="00DD090C">
            <w:pPr>
              <w:pStyle w:val="TableParagraph"/>
              <w:spacing w:line="234" w:lineRule="exact"/>
              <w:ind w:right="134"/>
              <w:jc w:val="right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511" w:type="dxa"/>
          </w:tcPr>
          <w:p w14:paraId="15FF6E55" w14:textId="77777777" w:rsidR="00D65018" w:rsidRDefault="00D65018">
            <w:pPr>
              <w:pStyle w:val="TableParagraph"/>
              <w:spacing w:before="6"/>
              <w:rPr>
                <w:sz w:val="21"/>
              </w:rPr>
            </w:pPr>
          </w:p>
          <w:p w14:paraId="0338635D" w14:textId="77777777" w:rsidR="00D65018" w:rsidRDefault="00DD090C">
            <w:pPr>
              <w:pStyle w:val="TableParagraph"/>
              <w:spacing w:before="1" w:line="236" w:lineRule="exact"/>
              <w:ind w:left="162"/>
            </w:pPr>
            <w:r>
              <w:t>Motocikli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bicikli</w:t>
            </w:r>
          </w:p>
        </w:tc>
        <w:tc>
          <w:tcPr>
            <w:tcW w:w="1785" w:type="dxa"/>
          </w:tcPr>
          <w:p w14:paraId="254887E8" w14:textId="77777777" w:rsidR="00D65018" w:rsidRDefault="00D65018">
            <w:pPr>
              <w:pStyle w:val="TableParagraph"/>
              <w:spacing w:before="6"/>
              <w:rPr>
                <w:sz w:val="21"/>
              </w:rPr>
            </w:pPr>
          </w:p>
          <w:p w14:paraId="6A928DB2" w14:textId="77777777" w:rsidR="00D65018" w:rsidRDefault="00DD090C">
            <w:pPr>
              <w:pStyle w:val="TableParagraph"/>
              <w:spacing w:before="1" w:line="236" w:lineRule="exact"/>
              <w:ind w:right="1006"/>
              <w:jc w:val="right"/>
            </w:pPr>
            <w:r>
              <w:t>6,00</w:t>
            </w:r>
          </w:p>
        </w:tc>
      </w:tr>
    </w:tbl>
    <w:p w14:paraId="6DBF4D87" w14:textId="77777777" w:rsidR="00D65018" w:rsidRDefault="00D65018">
      <w:pPr>
        <w:spacing w:line="236" w:lineRule="exact"/>
        <w:jc w:val="right"/>
        <w:sectPr w:rsidR="00D65018">
          <w:pgSz w:w="11910" w:h="16840"/>
          <w:pgMar w:top="1600" w:right="1260" w:bottom="1680" w:left="1580" w:header="0" w:footer="1436" w:gutter="0"/>
          <w:cols w:space="720"/>
        </w:sectPr>
      </w:pPr>
    </w:p>
    <w:p w14:paraId="5F0E136D" w14:textId="77777777" w:rsidR="00D65018" w:rsidRDefault="00DD090C">
      <w:pPr>
        <w:spacing w:before="92"/>
        <w:ind w:left="121"/>
        <w:rPr>
          <w:b/>
        </w:rPr>
      </w:pPr>
      <w:r>
        <w:rPr>
          <w:b/>
          <w:i/>
        </w:rPr>
        <w:lastRenderedPageBreak/>
        <w:t>NAPOMENA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UZ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TABLICU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II.</w:t>
      </w:r>
      <w:r>
        <w:rPr>
          <w:b/>
        </w:rPr>
        <w:t>:</w:t>
      </w:r>
    </w:p>
    <w:p w14:paraId="3A0C1F47" w14:textId="77777777" w:rsidR="00D65018" w:rsidRDefault="00DD090C">
      <w:pPr>
        <w:pStyle w:val="ListParagraph"/>
        <w:numPr>
          <w:ilvl w:val="0"/>
          <w:numId w:val="2"/>
        </w:numPr>
        <w:tabs>
          <w:tab w:val="left" w:pos="361"/>
        </w:tabs>
        <w:spacing w:line="252" w:lineRule="exact"/>
        <w:ind w:left="360" w:hanging="240"/>
        <w:rPr>
          <w:i/>
        </w:rPr>
      </w:pPr>
      <w:r>
        <w:rPr>
          <w:i/>
        </w:rPr>
        <w:t>lučka</w:t>
      </w:r>
      <w:r>
        <w:rPr>
          <w:i/>
          <w:spacing w:val="-2"/>
        </w:rPr>
        <w:t xml:space="preserve"> </w:t>
      </w:r>
      <w:r>
        <w:rPr>
          <w:i/>
        </w:rPr>
        <w:t>pristojba</w:t>
      </w:r>
      <w:r>
        <w:rPr>
          <w:i/>
          <w:spacing w:val="-3"/>
        </w:rPr>
        <w:t xml:space="preserve"> </w:t>
      </w:r>
      <w:r>
        <w:rPr>
          <w:i/>
        </w:rPr>
        <w:t>plaća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po</w:t>
      </w:r>
      <w:r>
        <w:rPr>
          <w:i/>
          <w:spacing w:val="-1"/>
        </w:rPr>
        <w:t xml:space="preserve"> </w:t>
      </w:r>
      <w:r>
        <w:rPr>
          <w:i/>
        </w:rPr>
        <w:t>ukrcanom</w:t>
      </w:r>
      <w:r>
        <w:rPr>
          <w:i/>
          <w:spacing w:val="-3"/>
        </w:rPr>
        <w:t xml:space="preserve"> </w:t>
      </w:r>
      <w:r>
        <w:rPr>
          <w:i/>
        </w:rPr>
        <w:t>putniku</w:t>
      </w:r>
      <w:r>
        <w:rPr>
          <w:i/>
          <w:spacing w:val="-2"/>
        </w:rPr>
        <w:t xml:space="preserve"> </w:t>
      </w:r>
      <w:r>
        <w:rPr>
          <w:i/>
        </w:rPr>
        <w:t>odnosno</w:t>
      </w:r>
      <w:r>
        <w:rPr>
          <w:i/>
          <w:spacing w:val="-2"/>
        </w:rPr>
        <w:t xml:space="preserve"> </w:t>
      </w:r>
      <w:r>
        <w:rPr>
          <w:i/>
        </w:rPr>
        <w:t>vozilu;</w:t>
      </w:r>
    </w:p>
    <w:p w14:paraId="7E18C918" w14:textId="77777777" w:rsidR="00D65018" w:rsidRDefault="00DD090C">
      <w:pPr>
        <w:pStyle w:val="ListParagraph"/>
        <w:numPr>
          <w:ilvl w:val="0"/>
          <w:numId w:val="2"/>
        </w:numPr>
        <w:tabs>
          <w:tab w:val="left" w:pos="361"/>
        </w:tabs>
        <w:ind w:right="1571" w:hanging="221"/>
        <w:rPr>
          <w:i/>
        </w:rPr>
      </w:pPr>
      <w:r>
        <w:rPr>
          <w:i/>
        </w:rPr>
        <w:t>pod putnikom u tranzitu smatra se putnik na kružnom putovanju koji se nalazi na</w:t>
      </w:r>
      <w:r>
        <w:rPr>
          <w:i/>
          <w:spacing w:val="-52"/>
        </w:rPr>
        <w:t xml:space="preserve"> </w:t>
      </w:r>
      <w:r>
        <w:rPr>
          <w:i/>
        </w:rPr>
        <w:t>brodu</w:t>
      </w:r>
      <w:r>
        <w:rPr>
          <w:i/>
          <w:spacing w:val="-1"/>
        </w:rPr>
        <w:t xml:space="preserve"> </w:t>
      </w:r>
      <w:r>
        <w:rPr>
          <w:i/>
        </w:rPr>
        <w:t>u</w:t>
      </w:r>
      <w:r>
        <w:rPr>
          <w:i/>
          <w:spacing w:val="-1"/>
        </w:rPr>
        <w:t xml:space="preserve"> </w:t>
      </w:r>
      <w:r>
        <w:rPr>
          <w:i/>
        </w:rPr>
        <w:t>vrijeme</w:t>
      </w:r>
      <w:r>
        <w:rPr>
          <w:i/>
          <w:spacing w:val="-1"/>
        </w:rPr>
        <w:t xml:space="preserve"> </w:t>
      </w:r>
      <w:r>
        <w:rPr>
          <w:i/>
        </w:rPr>
        <w:t>dolaska</w:t>
      </w:r>
      <w:r>
        <w:rPr>
          <w:i/>
          <w:spacing w:val="-1"/>
        </w:rPr>
        <w:t xml:space="preserve"> </w:t>
      </w:r>
      <w:r>
        <w:rPr>
          <w:i/>
        </w:rPr>
        <w:t>broda</w:t>
      </w:r>
      <w:r>
        <w:rPr>
          <w:i/>
          <w:spacing w:val="-2"/>
        </w:rPr>
        <w:t xml:space="preserve"> </w:t>
      </w:r>
      <w:r>
        <w:rPr>
          <w:i/>
        </w:rPr>
        <w:t>u</w:t>
      </w:r>
      <w:r>
        <w:rPr>
          <w:i/>
          <w:spacing w:val="-1"/>
        </w:rPr>
        <w:t xml:space="preserve"> </w:t>
      </w:r>
      <w:r>
        <w:rPr>
          <w:i/>
        </w:rPr>
        <w:t>luku,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utvrđuje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prema</w:t>
      </w:r>
      <w:r>
        <w:rPr>
          <w:i/>
          <w:spacing w:val="-1"/>
        </w:rPr>
        <w:t xml:space="preserve"> </w:t>
      </w:r>
      <w:r>
        <w:rPr>
          <w:i/>
        </w:rPr>
        <w:t>popisu</w:t>
      </w:r>
      <w:r>
        <w:rPr>
          <w:i/>
          <w:spacing w:val="-1"/>
        </w:rPr>
        <w:t xml:space="preserve"> </w:t>
      </w:r>
      <w:r>
        <w:rPr>
          <w:i/>
        </w:rPr>
        <w:t>putnika;</w:t>
      </w:r>
    </w:p>
    <w:p w14:paraId="17E7A9EA" w14:textId="77777777" w:rsidR="00D65018" w:rsidRDefault="00DD090C">
      <w:pPr>
        <w:pStyle w:val="ListParagraph"/>
        <w:numPr>
          <w:ilvl w:val="0"/>
          <w:numId w:val="2"/>
        </w:numPr>
        <w:tabs>
          <w:tab w:val="left" w:pos="361"/>
        </w:tabs>
        <w:ind w:right="564" w:hanging="221"/>
        <w:rPr>
          <w:i/>
        </w:rPr>
      </w:pPr>
      <w:r>
        <w:rPr>
          <w:i/>
        </w:rPr>
        <w:t>iznos pristojbi, poglavito u lokalnom prometu, mogu se ugovoriti s brodarom po povlaštenoj</w:t>
      </w:r>
      <w:r>
        <w:rPr>
          <w:i/>
          <w:spacing w:val="-52"/>
        </w:rPr>
        <w:t xml:space="preserve"> </w:t>
      </w:r>
      <w:r>
        <w:rPr>
          <w:i/>
        </w:rPr>
        <w:t>cijeni</w:t>
      </w:r>
      <w:r>
        <w:rPr>
          <w:i/>
          <w:spacing w:val="-1"/>
        </w:rPr>
        <w:t xml:space="preserve"> </w:t>
      </w:r>
      <w:r>
        <w:rPr>
          <w:i/>
        </w:rPr>
        <w:t>posebnim</w:t>
      </w:r>
      <w:r>
        <w:rPr>
          <w:i/>
          <w:spacing w:val="-1"/>
        </w:rPr>
        <w:t xml:space="preserve"> </w:t>
      </w:r>
      <w:r>
        <w:rPr>
          <w:i/>
        </w:rPr>
        <w:t>ugovorom, odnosno</w:t>
      </w:r>
      <w:r>
        <w:rPr>
          <w:i/>
          <w:spacing w:val="-2"/>
        </w:rPr>
        <w:t xml:space="preserve"> </w:t>
      </w:r>
      <w:r>
        <w:rPr>
          <w:i/>
        </w:rPr>
        <w:t>Odlukom Upravnog</w:t>
      </w:r>
      <w:r>
        <w:rPr>
          <w:i/>
          <w:spacing w:val="-1"/>
        </w:rPr>
        <w:t xml:space="preserve"> </w:t>
      </w:r>
      <w:r>
        <w:rPr>
          <w:i/>
        </w:rPr>
        <w:t>vijeća</w:t>
      </w:r>
      <w:r>
        <w:rPr>
          <w:i/>
          <w:spacing w:val="-2"/>
        </w:rPr>
        <w:t xml:space="preserve"> </w:t>
      </w:r>
      <w:r>
        <w:rPr>
          <w:i/>
        </w:rPr>
        <w:t>Lučke uprave;</w:t>
      </w:r>
    </w:p>
    <w:p w14:paraId="2D6E23CA" w14:textId="77777777" w:rsidR="00D65018" w:rsidRDefault="00DD090C">
      <w:pPr>
        <w:pStyle w:val="ListParagraph"/>
        <w:numPr>
          <w:ilvl w:val="0"/>
          <w:numId w:val="2"/>
        </w:numPr>
        <w:tabs>
          <w:tab w:val="left" w:pos="306"/>
        </w:tabs>
        <w:spacing w:line="253" w:lineRule="exact"/>
        <w:ind w:left="305" w:hanging="185"/>
        <w:rPr>
          <w:i/>
        </w:rPr>
      </w:pPr>
      <w:r>
        <w:rPr>
          <w:i/>
        </w:rPr>
        <w:t>trabakuli</w:t>
      </w:r>
      <w:r>
        <w:rPr>
          <w:i/>
          <w:spacing w:val="-3"/>
        </w:rPr>
        <w:t xml:space="preserve"> </w:t>
      </w:r>
      <w:r>
        <w:rPr>
          <w:i/>
        </w:rPr>
        <w:t>na</w:t>
      </w:r>
      <w:r>
        <w:rPr>
          <w:i/>
          <w:spacing w:val="-2"/>
        </w:rPr>
        <w:t xml:space="preserve"> </w:t>
      </w:r>
      <w:r>
        <w:rPr>
          <w:i/>
        </w:rPr>
        <w:t>kružnim</w:t>
      </w:r>
      <w:r>
        <w:rPr>
          <w:i/>
          <w:spacing w:val="-2"/>
        </w:rPr>
        <w:t xml:space="preserve"> </w:t>
      </w:r>
      <w:r>
        <w:rPr>
          <w:i/>
        </w:rPr>
        <w:t>putovanjima</w:t>
      </w:r>
      <w:r>
        <w:rPr>
          <w:i/>
          <w:spacing w:val="-2"/>
        </w:rPr>
        <w:t xml:space="preserve"> </w:t>
      </w:r>
      <w:r>
        <w:rPr>
          <w:i/>
        </w:rPr>
        <w:t>ne</w:t>
      </w:r>
      <w:r>
        <w:rPr>
          <w:i/>
          <w:spacing w:val="-2"/>
        </w:rPr>
        <w:t xml:space="preserve"> </w:t>
      </w:r>
      <w:r>
        <w:rPr>
          <w:i/>
        </w:rPr>
        <w:t>plaćaju</w:t>
      </w:r>
      <w:r>
        <w:rPr>
          <w:i/>
          <w:spacing w:val="-3"/>
        </w:rPr>
        <w:t xml:space="preserve"> </w:t>
      </w:r>
      <w:r>
        <w:rPr>
          <w:i/>
        </w:rPr>
        <w:t>pristojbu</w:t>
      </w:r>
      <w:r>
        <w:rPr>
          <w:i/>
          <w:spacing w:val="-2"/>
        </w:rPr>
        <w:t xml:space="preserve"> </w:t>
      </w:r>
      <w:r>
        <w:rPr>
          <w:i/>
        </w:rPr>
        <w:t>za</w:t>
      </w:r>
      <w:r>
        <w:rPr>
          <w:i/>
          <w:spacing w:val="-2"/>
        </w:rPr>
        <w:t xml:space="preserve"> </w:t>
      </w:r>
      <w:r>
        <w:rPr>
          <w:i/>
        </w:rPr>
        <w:t>upotrebu</w:t>
      </w:r>
      <w:r>
        <w:rPr>
          <w:i/>
          <w:spacing w:val="-2"/>
        </w:rPr>
        <w:t xml:space="preserve"> </w:t>
      </w:r>
      <w:r>
        <w:rPr>
          <w:i/>
        </w:rPr>
        <w:t>obale</w:t>
      </w:r>
      <w:r>
        <w:rPr>
          <w:i/>
          <w:spacing w:val="-2"/>
        </w:rPr>
        <w:t xml:space="preserve"> </w:t>
      </w:r>
      <w:r>
        <w:rPr>
          <w:i/>
        </w:rPr>
        <w:t>po</w:t>
      </w:r>
      <w:r>
        <w:rPr>
          <w:i/>
          <w:spacing w:val="-3"/>
        </w:rPr>
        <w:t xml:space="preserve"> </w:t>
      </w:r>
      <w:r>
        <w:rPr>
          <w:i/>
        </w:rPr>
        <w:t>putniku</w:t>
      </w:r>
      <w:r>
        <w:rPr>
          <w:i/>
          <w:spacing w:val="-2"/>
        </w:rPr>
        <w:t xml:space="preserve"> </w:t>
      </w:r>
      <w:r>
        <w:rPr>
          <w:i/>
        </w:rPr>
        <w:t>u</w:t>
      </w:r>
      <w:r>
        <w:rPr>
          <w:i/>
          <w:spacing w:val="-2"/>
        </w:rPr>
        <w:t xml:space="preserve"> </w:t>
      </w:r>
      <w:r>
        <w:rPr>
          <w:i/>
        </w:rPr>
        <w:t>tranzitu;</w:t>
      </w:r>
    </w:p>
    <w:p w14:paraId="755FD58B" w14:textId="77777777" w:rsidR="00D65018" w:rsidRDefault="00DD090C">
      <w:pPr>
        <w:pStyle w:val="ListParagraph"/>
        <w:numPr>
          <w:ilvl w:val="0"/>
          <w:numId w:val="2"/>
        </w:numPr>
        <w:tabs>
          <w:tab w:val="left" w:pos="322"/>
        </w:tabs>
        <w:ind w:left="287" w:right="1215" w:hanging="166"/>
        <w:rPr>
          <w:i/>
          <w:sz w:val="24"/>
        </w:rPr>
      </w:pPr>
      <w:r>
        <w:rPr>
          <w:i/>
        </w:rPr>
        <w:t>brodovi u lokalnom linijskom pomorskom prometu koji obavljaju temeljem državne</w:t>
      </w:r>
      <w:r>
        <w:rPr>
          <w:i/>
          <w:spacing w:val="1"/>
        </w:rPr>
        <w:t xml:space="preserve"> </w:t>
      </w:r>
      <w:r>
        <w:rPr>
          <w:i/>
        </w:rPr>
        <w:t>koncesije i/ili koncesije dane za linijski promet od strane regionalnog i/ili lokalne</w:t>
      </w:r>
      <w:r>
        <w:rPr>
          <w:i/>
          <w:spacing w:val="1"/>
        </w:rPr>
        <w:t xml:space="preserve"> </w:t>
      </w:r>
      <w:r>
        <w:rPr>
          <w:i/>
        </w:rPr>
        <w:t>samouprave plaćaju lučku pristojbu za uporabu obale</w:t>
      </w:r>
      <w:r>
        <w:rPr>
          <w:i/>
          <w:spacing w:val="1"/>
        </w:rPr>
        <w:t xml:space="preserve"> </w:t>
      </w:r>
      <w:r>
        <w:rPr>
          <w:i/>
        </w:rPr>
        <w:t>u iznosu od 6% od obračunate</w:t>
      </w:r>
      <w:r>
        <w:rPr>
          <w:i/>
          <w:spacing w:val="-52"/>
        </w:rPr>
        <w:t xml:space="preserve"> </w:t>
      </w:r>
      <w:r>
        <w:rPr>
          <w:i/>
        </w:rPr>
        <w:t>putne</w:t>
      </w:r>
      <w:r>
        <w:rPr>
          <w:i/>
          <w:spacing w:val="-1"/>
        </w:rPr>
        <w:t xml:space="preserve"> </w:t>
      </w:r>
      <w:r>
        <w:rPr>
          <w:i/>
        </w:rPr>
        <w:t>karte/putne</w:t>
      </w:r>
      <w:r>
        <w:rPr>
          <w:i/>
          <w:spacing w:val="-1"/>
        </w:rPr>
        <w:t xml:space="preserve"> </w:t>
      </w:r>
      <w:r>
        <w:rPr>
          <w:i/>
        </w:rPr>
        <w:t>isprave</w:t>
      </w:r>
      <w:r>
        <w:rPr>
          <w:i/>
          <w:spacing w:val="-3"/>
        </w:rPr>
        <w:t xml:space="preserve"> </w:t>
      </w:r>
      <w:r>
        <w:rPr>
          <w:i/>
        </w:rPr>
        <w:t>po</w:t>
      </w:r>
      <w:r>
        <w:rPr>
          <w:i/>
          <w:spacing w:val="-1"/>
        </w:rPr>
        <w:t xml:space="preserve"> </w:t>
      </w:r>
      <w:r>
        <w:rPr>
          <w:i/>
        </w:rPr>
        <w:t>putniku</w:t>
      </w:r>
      <w:r>
        <w:rPr>
          <w:i/>
          <w:spacing w:val="-2"/>
        </w:rPr>
        <w:t xml:space="preserve"> </w:t>
      </w:r>
      <w:r>
        <w:rPr>
          <w:i/>
        </w:rPr>
        <w:t>odnosno</w:t>
      </w:r>
      <w:r>
        <w:rPr>
          <w:i/>
          <w:spacing w:val="-2"/>
        </w:rPr>
        <w:t xml:space="preserve"> </w:t>
      </w:r>
      <w:r>
        <w:rPr>
          <w:i/>
        </w:rPr>
        <w:t>jedinici obračuna</w:t>
      </w:r>
      <w:r>
        <w:rPr>
          <w:i/>
          <w:spacing w:val="-1"/>
        </w:rPr>
        <w:t xml:space="preserve"> </w:t>
      </w:r>
      <w:r>
        <w:rPr>
          <w:i/>
        </w:rPr>
        <w:t>iz</w:t>
      </w:r>
      <w:r>
        <w:rPr>
          <w:i/>
          <w:spacing w:val="-2"/>
        </w:rPr>
        <w:t xml:space="preserve"> </w:t>
      </w:r>
      <w:r>
        <w:rPr>
          <w:i/>
        </w:rPr>
        <w:t>Tablice</w:t>
      </w:r>
      <w:r>
        <w:rPr>
          <w:i/>
          <w:spacing w:val="-1"/>
        </w:rPr>
        <w:t xml:space="preserve"> </w:t>
      </w:r>
      <w:r>
        <w:rPr>
          <w:i/>
        </w:rPr>
        <w:t>II.</w:t>
      </w:r>
    </w:p>
    <w:p w14:paraId="78903B8A" w14:textId="77777777" w:rsidR="00D65018" w:rsidRDefault="00D65018">
      <w:pPr>
        <w:pStyle w:val="BodyText"/>
        <w:rPr>
          <w:i/>
        </w:rPr>
      </w:pPr>
    </w:p>
    <w:p w14:paraId="50491BB0" w14:textId="77777777" w:rsidR="00D65018" w:rsidRDefault="00DD090C">
      <w:pPr>
        <w:pStyle w:val="Heading1"/>
        <w:numPr>
          <w:ilvl w:val="0"/>
          <w:numId w:val="3"/>
        </w:numPr>
        <w:tabs>
          <w:tab w:val="left" w:pos="477"/>
        </w:tabs>
        <w:spacing w:before="1"/>
        <w:ind w:left="476" w:hanging="345"/>
      </w:pPr>
      <w:r>
        <w:t>BRODOVI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KRUŽNIM</w:t>
      </w:r>
      <w:r>
        <w:rPr>
          <w:spacing w:val="-6"/>
        </w:rPr>
        <w:t xml:space="preserve"> </w:t>
      </w:r>
      <w:r>
        <w:t>PUTOVANJIMA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MEĐUNARODNOJ</w:t>
      </w:r>
      <w:r>
        <w:rPr>
          <w:spacing w:val="-4"/>
        </w:rPr>
        <w:t xml:space="preserve"> </w:t>
      </w:r>
      <w:r>
        <w:t>PLOVIDBI</w:t>
      </w:r>
    </w:p>
    <w:p w14:paraId="1FB800D6" w14:textId="77777777" w:rsidR="00D65018" w:rsidRDefault="00D65018">
      <w:pPr>
        <w:pStyle w:val="BodyText"/>
        <w:spacing w:before="9"/>
        <w:rPr>
          <w:b/>
          <w:sz w:val="23"/>
        </w:rPr>
      </w:pPr>
    </w:p>
    <w:p w14:paraId="7104D9AC" w14:textId="77777777" w:rsidR="00D65018" w:rsidRDefault="00DD090C">
      <w:pPr>
        <w:ind w:left="121"/>
        <w:rPr>
          <w:sz w:val="24"/>
        </w:rPr>
      </w:pPr>
      <w:r>
        <w:rPr>
          <w:sz w:val="24"/>
        </w:rPr>
        <w:t>TABLICA</w:t>
      </w:r>
      <w:r>
        <w:rPr>
          <w:spacing w:val="-4"/>
          <w:sz w:val="24"/>
        </w:rPr>
        <w:t xml:space="preserve"> </w:t>
      </w:r>
      <w:r>
        <w:rPr>
          <w:sz w:val="24"/>
        </w:rPr>
        <w:t>III.:</w:t>
      </w:r>
    </w:p>
    <w:p w14:paraId="621F83B5" w14:textId="77777777" w:rsidR="00D65018" w:rsidRDefault="00D65018">
      <w:pPr>
        <w:pStyle w:val="BodyText"/>
        <w:spacing w:before="3"/>
      </w:pPr>
    </w:p>
    <w:tbl>
      <w:tblPr>
        <w:tblStyle w:val="TableNormal1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1984"/>
        <w:gridCol w:w="1418"/>
      </w:tblGrid>
      <w:tr w:rsidR="00D65018" w14:paraId="7C0B1353" w14:textId="77777777" w:rsidTr="00575BE2">
        <w:trPr>
          <w:trHeight w:val="348"/>
        </w:trPr>
        <w:tc>
          <w:tcPr>
            <w:tcW w:w="122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14:paraId="6E0CAA11" w14:textId="77777777" w:rsidR="00D65018" w:rsidRDefault="00DD090C">
            <w:pPr>
              <w:pStyle w:val="TableParagraph"/>
              <w:spacing w:before="55"/>
              <w:ind w:left="271"/>
              <w:rPr>
                <w:b/>
              </w:rPr>
            </w:pPr>
            <w:r>
              <w:rPr>
                <w:b/>
              </w:rPr>
              <w:t>STAVKA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14:paraId="76E53CEB" w14:textId="77777777" w:rsidR="00D65018" w:rsidRDefault="00DD090C">
            <w:pPr>
              <w:pStyle w:val="TableParagraph"/>
              <w:spacing w:before="55"/>
              <w:ind w:left="515"/>
              <w:rPr>
                <w:b/>
              </w:rPr>
            </w:pPr>
            <w:r>
              <w:rPr>
                <w:b/>
              </w:rPr>
              <w:t>OSNOVA</w:t>
            </w:r>
          </w:p>
        </w:tc>
        <w:tc>
          <w:tcPr>
            <w:tcW w:w="1418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14:paraId="535EEF31" w14:textId="77777777" w:rsidR="00D65018" w:rsidRDefault="00DD090C">
            <w:pPr>
              <w:pStyle w:val="TableParagraph"/>
              <w:spacing w:before="55"/>
              <w:ind w:right="138"/>
              <w:jc w:val="right"/>
              <w:rPr>
                <w:b/>
              </w:rPr>
            </w:pPr>
            <w:r>
              <w:rPr>
                <w:b/>
              </w:rPr>
              <w:t>IZNOS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(kn)</w:t>
            </w:r>
          </w:p>
        </w:tc>
      </w:tr>
      <w:tr w:rsidR="00D65018" w14:paraId="0A62CCD9" w14:textId="77777777" w:rsidTr="00575BE2">
        <w:trPr>
          <w:trHeight w:val="337"/>
        </w:trPr>
        <w:tc>
          <w:tcPr>
            <w:tcW w:w="1226" w:type="dxa"/>
            <w:tcBorders>
              <w:top w:val="single" w:sz="8" w:space="0" w:color="000000"/>
            </w:tcBorders>
            <w:shd w:val="clear" w:color="auto" w:fill="D9D9D9"/>
          </w:tcPr>
          <w:p w14:paraId="4FF13FE7" w14:textId="77777777" w:rsidR="00D65018" w:rsidRDefault="00D65018">
            <w:pPr>
              <w:pStyle w:val="TableParagraph"/>
            </w:pP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9D9D9"/>
          </w:tcPr>
          <w:p w14:paraId="752D585B" w14:textId="77777777" w:rsidR="00D65018" w:rsidRDefault="00D65018">
            <w:pPr>
              <w:pStyle w:val="TableParagraph"/>
            </w:pP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D9D9D9"/>
          </w:tcPr>
          <w:p w14:paraId="67A39A49" w14:textId="77777777" w:rsidR="00D65018" w:rsidRDefault="00D65018">
            <w:pPr>
              <w:pStyle w:val="TableParagraph"/>
            </w:pPr>
          </w:p>
        </w:tc>
      </w:tr>
      <w:tr w:rsidR="00D65018" w14:paraId="60722EFC" w14:textId="77777777" w:rsidTr="00575BE2">
        <w:trPr>
          <w:trHeight w:val="327"/>
        </w:trPr>
        <w:tc>
          <w:tcPr>
            <w:tcW w:w="1226" w:type="dxa"/>
            <w:tcBorders>
              <w:bottom w:val="single" w:sz="8" w:space="0" w:color="000000"/>
            </w:tcBorders>
            <w:shd w:val="clear" w:color="auto" w:fill="D9D9D9"/>
          </w:tcPr>
          <w:p w14:paraId="0B594AA5" w14:textId="77777777" w:rsidR="00D65018" w:rsidRDefault="00D65018">
            <w:pPr>
              <w:pStyle w:val="TableParagraph"/>
            </w:pP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D9D9D9"/>
          </w:tcPr>
          <w:p w14:paraId="7B915D0D" w14:textId="77777777" w:rsidR="00D65018" w:rsidRDefault="00DD090C">
            <w:pPr>
              <w:pStyle w:val="TableParagraph"/>
              <w:tabs>
                <w:tab w:val="left" w:pos="1161"/>
              </w:tabs>
              <w:spacing w:line="251" w:lineRule="exact"/>
              <w:ind w:left="108"/>
            </w:pPr>
            <w:r>
              <w:t>BRT-dg</w:t>
            </w:r>
            <w:r>
              <w:tab/>
              <w:t>BRT-gg</w:t>
            </w:r>
          </w:p>
        </w:tc>
        <w:tc>
          <w:tcPr>
            <w:tcW w:w="1418" w:type="dxa"/>
            <w:tcBorders>
              <w:bottom w:val="single" w:sz="8" w:space="0" w:color="000000"/>
              <w:right w:val="double" w:sz="4" w:space="0" w:color="000000"/>
            </w:tcBorders>
            <w:shd w:val="clear" w:color="auto" w:fill="D9D9D9"/>
          </w:tcPr>
          <w:p w14:paraId="12ABB602" w14:textId="77777777" w:rsidR="00D65018" w:rsidRDefault="00D65018">
            <w:pPr>
              <w:pStyle w:val="TableParagraph"/>
            </w:pPr>
          </w:p>
        </w:tc>
      </w:tr>
      <w:tr w:rsidR="00D65018" w14:paraId="54E255CE" w14:textId="77777777" w:rsidTr="00575BE2">
        <w:trPr>
          <w:trHeight w:val="286"/>
        </w:trPr>
        <w:tc>
          <w:tcPr>
            <w:tcW w:w="1226" w:type="dxa"/>
            <w:tcBorders>
              <w:top w:val="single" w:sz="8" w:space="0" w:color="000000"/>
            </w:tcBorders>
            <w:shd w:val="clear" w:color="auto" w:fill="D9D9D9"/>
          </w:tcPr>
          <w:p w14:paraId="17816599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9D9D9"/>
          </w:tcPr>
          <w:p w14:paraId="5A234F36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right w:val="double" w:sz="4" w:space="0" w:color="000000"/>
            </w:tcBorders>
            <w:shd w:val="clear" w:color="auto" w:fill="D9D9D9"/>
          </w:tcPr>
          <w:p w14:paraId="17A2A00A" w14:textId="77777777" w:rsidR="00D65018" w:rsidRDefault="00D65018">
            <w:pPr>
              <w:pStyle w:val="TableParagraph"/>
              <w:rPr>
                <w:sz w:val="20"/>
              </w:rPr>
            </w:pPr>
          </w:p>
        </w:tc>
      </w:tr>
      <w:tr w:rsidR="00D65018" w14:paraId="7CA8B5D6" w14:textId="77777777" w:rsidTr="00575BE2">
        <w:trPr>
          <w:trHeight w:val="310"/>
        </w:trPr>
        <w:tc>
          <w:tcPr>
            <w:tcW w:w="1226" w:type="dxa"/>
            <w:tcBorders>
              <w:bottom w:val="single" w:sz="8" w:space="0" w:color="000000"/>
            </w:tcBorders>
          </w:tcPr>
          <w:p w14:paraId="0A02A631" w14:textId="77777777" w:rsidR="00D65018" w:rsidRDefault="00D65018">
            <w:pPr>
              <w:pStyle w:val="TableParagraph"/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22AE5DED" w14:textId="77777777" w:rsidR="00D65018" w:rsidRDefault="00DD090C">
            <w:pPr>
              <w:pStyle w:val="TableParagraph"/>
              <w:spacing w:before="10"/>
              <w:ind w:left="8"/>
            </w:pPr>
            <w:r>
              <w:t>do 4000</w:t>
            </w:r>
          </w:p>
        </w:tc>
        <w:tc>
          <w:tcPr>
            <w:tcW w:w="1418" w:type="dxa"/>
            <w:tcBorders>
              <w:bottom w:val="single" w:sz="8" w:space="0" w:color="000000"/>
              <w:right w:val="double" w:sz="4" w:space="0" w:color="000000"/>
            </w:tcBorders>
          </w:tcPr>
          <w:p w14:paraId="16560273" w14:textId="77777777" w:rsidR="00D65018" w:rsidRDefault="00DD090C">
            <w:pPr>
              <w:pStyle w:val="TableParagraph"/>
              <w:spacing w:before="10"/>
              <w:ind w:right="180"/>
              <w:jc w:val="right"/>
            </w:pPr>
            <w:r>
              <w:t>3400,00</w:t>
            </w:r>
          </w:p>
        </w:tc>
      </w:tr>
      <w:tr w:rsidR="00D65018" w14:paraId="58DCAD68" w14:textId="77777777" w:rsidTr="00575BE2">
        <w:trPr>
          <w:trHeight w:val="288"/>
        </w:trPr>
        <w:tc>
          <w:tcPr>
            <w:tcW w:w="1226" w:type="dxa"/>
            <w:tcBorders>
              <w:top w:val="single" w:sz="8" w:space="0" w:color="000000"/>
            </w:tcBorders>
          </w:tcPr>
          <w:p w14:paraId="6F54DE8E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14:paraId="25EAEBB1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right w:val="double" w:sz="4" w:space="0" w:color="000000"/>
            </w:tcBorders>
          </w:tcPr>
          <w:p w14:paraId="4060B3C0" w14:textId="77777777" w:rsidR="00D65018" w:rsidRDefault="00D65018">
            <w:pPr>
              <w:pStyle w:val="TableParagraph"/>
              <w:rPr>
                <w:sz w:val="20"/>
              </w:rPr>
            </w:pPr>
          </w:p>
        </w:tc>
      </w:tr>
      <w:tr w:rsidR="00D65018" w14:paraId="150B9FA2" w14:textId="77777777" w:rsidTr="00575BE2">
        <w:trPr>
          <w:trHeight w:val="310"/>
        </w:trPr>
        <w:tc>
          <w:tcPr>
            <w:tcW w:w="1226" w:type="dxa"/>
            <w:tcBorders>
              <w:bottom w:val="single" w:sz="8" w:space="0" w:color="000000"/>
            </w:tcBorders>
          </w:tcPr>
          <w:p w14:paraId="24F554C3" w14:textId="77777777" w:rsidR="00D65018" w:rsidRDefault="00D65018">
            <w:pPr>
              <w:pStyle w:val="TableParagraph"/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72C1787B" w14:textId="77777777" w:rsidR="00D65018" w:rsidRDefault="00DD090C">
            <w:pPr>
              <w:pStyle w:val="TableParagraph"/>
              <w:spacing w:before="10"/>
              <w:ind w:left="8"/>
            </w:pPr>
            <w:r>
              <w:t>od</w:t>
            </w:r>
            <w:r>
              <w:rPr>
                <w:spacing w:val="-1"/>
              </w:rPr>
              <w:t xml:space="preserve"> </w:t>
            </w:r>
            <w:r>
              <w:t>4001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6000</w:t>
            </w:r>
          </w:p>
        </w:tc>
        <w:tc>
          <w:tcPr>
            <w:tcW w:w="1418" w:type="dxa"/>
            <w:tcBorders>
              <w:bottom w:val="single" w:sz="8" w:space="0" w:color="000000"/>
              <w:right w:val="double" w:sz="4" w:space="0" w:color="000000"/>
            </w:tcBorders>
          </w:tcPr>
          <w:p w14:paraId="0337F701" w14:textId="77777777" w:rsidR="00D65018" w:rsidRDefault="00DD090C">
            <w:pPr>
              <w:pStyle w:val="TableParagraph"/>
              <w:spacing w:before="10"/>
              <w:ind w:left="548" w:right="484"/>
              <w:jc w:val="center"/>
            </w:pPr>
            <w:r>
              <w:t>0,88</w:t>
            </w:r>
          </w:p>
        </w:tc>
      </w:tr>
      <w:tr w:rsidR="00D65018" w14:paraId="1EF574CC" w14:textId="77777777" w:rsidTr="00575BE2">
        <w:trPr>
          <w:trHeight w:val="288"/>
        </w:trPr>
        <w:tc>
          <w:tcPr>
            <w:tcW w:w="1226" w:type="dxa"/>
            <w:tcBorders>
              <w:top w:val="single" w:sz="8" w:space="0" w:color="000000"/>
            </w:tcBorders>
          </w:tcPr>
          <w:p w14:paraId="79F7BB27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14:paraId="2FD3CBF1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right w:val="double" w:sz="4" w:space="0" w:color="000000"/>
            </w:tcBorders>
          </w:tcPr>
          <w:p w14:paraId="6B43B14B" w14:textId="77777777" w:rsidR="00D65018" w:rsidRDefault="00D65018">
            <w:pPr>
              <w:pStyle w:val="TableParagraph"/>
              <w:rPr>
                <w:sz w:val="20"/>
              </w:rPr>
            </w:pPr>
          </w:p>
        </w:tc>
      </w:tr>
      <w:tr w:rsidR="00D65018" w14:paraId="0C641A6E" w14:textId="77777777" w:rsidTr="00575BE2">
        <w:trPr>
          <w:trHeight w:val="311"/>
        </w:trPr>
        <w:tc>
          <w:tcPr>
            <w:tcW w:w="1226" w:type="dxa"/>
            <w:tcBorders>
              <w:bottom w:val="single" w:sz="8" w:space="0" w:color="000000"/>
            </w:tcBorders>
          </w:tcPr>
          <w:p w14:paraId="498E74F9" w14:textId="77777777" w:rsidR="00D65018" w:rsidRDefault="00D65018">
            <w:pPr>
              <w:pStyle w:val="TableParagraph"/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792A5D81" w14:textId="77777777" w:rsidR="00D65018" w:rsidRDefault="00DD090C">
            <w:pPr>
              <w:pStyle w:val="TableParagraph"/>
              <w:spacing w:before="10"/>
              <w:ind w:left="8"/>
            </w:pPr>
            <w:r>
              <w:t>od</w:t>
            </w:r>
            <w:r>
              <w:rPr>
                <w:spacing w:val="-1"/>
              </w:rPr>
              <w:t xml:space="preserve"> </w:t>
            </w:r>
            <w:r>
              <w:t>6001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10000</w:t>
            </w:r>
          </w:p>
        </w:tc>
        <w:tc>
          <w:tcPr>
            <w:tcW w:w="1418" w:type="dxa"/>
            <w:tcBorders>
              <w:bottom w:val="single" w:sz="8" w:space="0" w:color="000000"/>
              <w:right w:val="double" w:sz="4" w:space="0" w:color="000000"/>
            </w:tcBorders>
          </w:tcPr>
          <w:p w14:paraId="69521107" w14:textId="77777777" w:rsidR="00D65018" w:rsidRDefault="00DD090C">
            <w:pPr>
              <w:pStyle w:val="TableParagraph"/>
              <w:spacing w:before="10"/>
              <w:ind w:left="548" w:right="484"/>
              <w:jc w:val="center"/>
            </w:pPr>
            <w:r>
              <w:t>0,85</w:t>
            </w:r>
          </w:p>
        </w:tc>
      </w:tr>
      <w:tr w:rsidR="00D65018" w14:paraId="3E268443" w14:textId="77777777" w:rsidTr="00575BE2">
        <w:trPr>
          <w:trHeight w:val="288"/>
        </w:trPr>
        <w:tc>
          <w:tcPr>
            <w:tcW w:w="1226" w:type="dxa"/>
            <w:tcBorders>
              <w:top w:val="single" w:sz="8" w:space="0" w:color="000000"/>
            </w:tcBorders>
          </w:tcPr>
          <w:p w14:paraId="77569C1D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14:paraId="50B0008A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right w:val="double" w:sz="4" w:space="0" w:color="000000"/>
            </w:tcBorders>
          </w:tcPr>
          <w:p w14:paraId="0B119FA7" w14:textId="77777777" w:rsidR="00D65018" w:rsidRDefault="00D65018">
            <w:pPr>
              <w:pStyle w:val="TableParagraph"/>
              <w:rPr>
                <w:sz w:val="20"/>
              </w:rPr>
            </w:pPr>
          </w:p>
        </w:tc>
      </w:tr>
      <w:tr w:rsidR="00D65018" w14:paraId="7EEA48F5" w14:textId="77777777" w:rsidTr="00575BE2">
        <w:trPr>
          <w:trHeight w:val="310"/>
        </w:trPr>
        <w:tc>
          <w:tcPr>
            <w:tcW w:w="1226" w:type="dxa"/>
            <w:tcBorders>
              <w:bottom w:val="single" w:sz="8" w:space="0" w:color="000000"/>
            </w:tcBorders>
          </w:tcPr>
          <w:p w14:paraId="66ACD9D3" w14:textId="77777777" w:rsidR="00D65018" w:rsidRDefault="00D65018">
            <w:pPr>
              <w:pStyle w:val="TableParagraph"/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102D6B8A" w14:textId="77777777" w:rsidR="00D65018" w:rsidRDefault="00DD090C">
            <w:pPr>
              <w:pStyle w:val="TableParagraph"/>
              <w:spacing w:before="9"/>
              <w:ind w:left="8"/>
            </w:pPr>
            <w:r>
              <w:t>od</w:t>
            </w:r>
            <w:r>
              <w:rPr>
                <w:spacing w:val="-1"/>
              </w:rPr>
              <w:t xml:space="preserve"> </w:t>
            </w:r>
            <w:r>
              <w:t>10001 do</w:t>
            </w:r>
            <w:r>
              <w:rPr>
                <w:spacing w:val="-4"/>
              </w:rPr>
              <w:t xml:space="preserve"> </w:t>
            </w:r>
            <w:r>
              <w:t>15000</w:t>
            </w:r>
          </w:p>
        </w:tc>
        <w:tc>
          <w:tcPr>
            <w:tcW w:w="1418" w:type="dxa"/>
            <w:tcBorders>
              <w:bottom w:val="single" w:sz="8" w:space="0" w:color="000000"/>
              <w:right w:val="double" w:sz="4" w:space="0" w:color="000000"/>
            </w:tcBorders>
          </w:tcPr>
          <w:p w14:paraId="39835896" w14:textId="77777777" w:rsidR="00D65018" w:rsidRDefault="00DD090C">
            <w:pPr>
              <w:pStyle w:val="TableParagraph"/>
              <w:spacing w:before="9"/>
              <w:ind w:left="548" w:right="484"/>
              <w:jc w:val="center"/>
            </w:pPr>
            <w:r>
              <w:t>0,82</w:t>
            </w:r>
          </w:p>
        </w:tc>
      </w:tr>
      <w:tr w:rsidR="00D65018" w14:paraId="7376413F" w14:textId="77777777" w:rsidTr="00575BE2">
        <w:trPr>
          <w:trHeight w:val="288"/>
        </w:trPr>
        <w:tc>
          <w:tcPr>
            <w:tcW w:w="1226" w:type="dxa"/>
            <w:tcBorders>
              <w:top w:val="single" w:sz="8" w:space="0" w:color="000000"/>
            </w:tcBorders>
          </w:tcPr>
          <w:p w14:paraId="7CFDD05E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14:paraId="302F9F9C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right w:val="double" w:sz="4" w:space="0" w:color="000000"/>
            </w:tcBorders>
          </w:tcPr>
          <w:p w14:paraId="2E0AE815" w14:textId="77777777" w:rsidR="00D65018" w:rsidRDefault="00D65018">
            <w:pPr>
              <w:pStyle w:val="TableParagraph"/>
              <w:rPr>
                <w:sz w:val="20"/>
              </w:rPr>
            </w:pPr>
          </w:p>
        </w:tc>
      </w:tr>
      <w:tr w:rsidR="00D65018" w14:paraId="2DC685EF" w14:textId="77777777" w:rsidTr="00575BE2">
        <w:trPr>
          <w:trHeight w:val="310"/>
        </w:trPr>
        <w:tc>
          <w:tcPr>
            <w:tcW w:w="1226" w:type="dxa"/>
            <w:tcBorders>
              <w:bottom w:val="single" w:sz="8" w:space="0" w:color="000000"/>
            </w:tcBorders>
          </w:tcPr>
          <w:p w14:paraId="1AB20301" w14:textId="77777777" w:rsidR="00D65018" w:rsidRDefault="00D65018">
            <w:pPr>
              <w:pStyle w:val="TableParagraph"/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3A29ED3E" w14:textId="77777777" w:rsidR="00D65018" w:rsidRDefault="00DD090C">
            <w:pPr>
              <w:pStyle w:val="TableParagraph"/>
              <w:spacing w:before="10"/>
              <w:ind w:left="8"/>
            </w:pPr>
            <w:r>
              <w:t>od</w:t>
            </w:r>
            <w:r>
              <w:rPr>
                <w:spacing w:val="-1"/>
              </w:rPr>
              <w:t xml:space="preserve"> </w:t>
            </w:r>
            <w:r>
              <w:t>15001 do</w:t>
            </w:r>
            <w:r>
              <w:rPr>
                <w:spacing w:val="-4"/>
              </w:rPr>
              <w:t xml:space="preserve"> </w:t>
            </w:r>
            <w:r>
              <w:t>20000</w:t>
            </w:r>
          </w:p>
        </w:tc>
        <w:tc>
          <w:tcPr>
            <w:tcW w:w="1418" w:type="dxa"/>
            <w:tcBorders>
              <w:bottom w:val="single" w:sz="8" w:space="0" w:color="000000"/>
              <w:right w:val="double" w:sz="4" w:space="0" w:color="000000"/>
            </w:tcBorders>
          </w:tcPr>
          <w:p w14:paraId="757F3FFB" w14:textId="77777777" w:rsidR="00D65018" w:rsidRDefault="00DD090C">
            <w:pPr>
              <w:pStyle w:val="TableParagraph"/>
              <w:spacing w:before="10"/>
              <w:ind w:left="548" w:right="484"/>
              <w:jc w:val="center"/>
            </w:pPr>
            <w:r>
              <w:t>0,79</w:t>
            </w:r>
          </w:p>
        </w:tc>
      </w:tr>
      <w:tr w:rsidR="00D65018" w14:paraId="50B5861B" w14:textId="77777777" w:rsidTr="00575BE2">
        <w:trPr>
          <w:trHeight w:val="288"/>
        </w:trPr>
        <w:tc>
          <w:tcPr>
            <w:tcW w:w="1226" w:type="dxa"/>
            <w:tcBorders>
              <w:top w:val="single" w:sz="8" w:space="0" w:color="000000"/>
            </w:tcBorders>
          </w:tcPr>
          <w:p w14:paraId="340CDE24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14:paraId="6CB2ED62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right w:val="double" w:sz="4" w:space="0" w:color="000000"/>
            </w:tcBorders>
          </w:tcPr>
          <w:p w14:paraId="2749AE6E" w14:textId="77777777" w:rsidR="00D65018" w:rsidRDefault="00D65018">
            <w:pPr>
              <w:pStyle w:val="TableParagraph"/>
              <w:rPr>
                <w:sz w:val="20"/>
              </w:rPr>
            </w:pPr>
          </w:p>
        </w:tc>
      </w:tr>
      <w:tr w:rsidR="00D65018" w14:paraId="302AFC05" w14:textId="77777777" w:rsidTr="00575BE2">
        <w:trPr>
          <w:trHeight w:val="310"/>
        </w:trPr>
        <w:tc>
          <w:tcPr>
            <w:tcW w:w="1226" w:type="dxa"/>
            <w:tcBorders>
              <w:bottom w:val="single" w:sz="8" w:space="0" w:color="000000"/>
            </w:tcBorders>
          </w:tcPr>
          <w:p w14:paraId="5EE692F9" w14:textId="77777777" w:rsidR="00D65018" w:rsidRDefault="00D65018">
            <w:pPr>
              <w:pStyle w:val="TableParagraph"/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4EA13A24" w14:textId="77777777" w:rsidR="00D65018" w:rsidRDefault="00DD090C">
            <w:pPr>
              <w:pStyle w:val="TableParagraph"/>
              <w:spacing w:before="10"/>
              <w:ind w:left="8"/>
            </w:pPr>
            <w:r>
              <w:t>od</w:t>
            </w:r>
            <w:r>
              <w:rPr>
                <w:spacing w:val="-1"/>
              </w:rPr>
              <w:t xml:space="preserve"> </w:t>
            </w:r>
            <w:r>
              <w:t>20001 do</w:t>
            </w:r>
            <w:r>
              <w:rPr>
                <w:spacing w:val="-4"/>
              </w:rPr>
              <w:t xml:space="preserve"> </w:t>
            </w:r>
            <w:r>
              <w:t>25000</w:t>
            </w:r>
          </w:p>
        </w:tc>
        <w:tc>
          <w:tcPr>
            <w:tcW w:w="1418" w:type="dxa"/>
            <w:tcBorders>
              <w:bottom w:val="single" w:sz="8" w:space="0" w:color="000000"/>
              <w:right w:val="double" w:sz="4" w:space="0" w:color="000000"/>
            </w:tcBorders>
          </w:tcPr>
          <w:p w14:paraId="1A404F32" w14:textId="77777777" w:rsidR="00D65018" w:rsidRDefault="00DD090C">
            <w:pPr>
              <w:pStyle w:val="TableParagraph"/>
              <w:spacing w:before="10"/>
              <w:ind w:left="548" w:right="484"/>
              <w:jc w:val="center"/>
            </w:pPr>
            <w:r>
              <w:t>0,76</w:t>
            </w:r>
          </w:p>
        </w:tc>
      </w:tr>
      <w:tr w:rsidR="00D65018" w14:paraId="0FE04F97" w14:textId="77777777" w:rsidTr="00575BE2">
        <w:trPr>
          <w:trHeight w:val="288"/>
        </w:trPr>
        <w:tc>
          <w:tcPr>
            <w:tcW w:w="1226" w:type="dxa"/>
            <w:tcBorders>
              <w:top w:val="single" w:sz="8" w:space="0" w:color="000000"/>
            </w:tcBorders>
          </w:tcPr>
          <w:p w14:paraId="7C1310E6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14:paraId="027C3388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right w:val="double" w:sz="4" w:space="0" w:color="000000"/>
            </w:tcBorders>
          </w:tcPr>
          <w:p w14:paraId="71D19223" w14:textId="77777777" w:rsidR="00D65018" w:rsidRDefault="00D65018">
            <w:pPr>
              <w:pStyle w:val="TableParagraph"/>
              <w:rPr>
                <w:sz w:val="20"/>
              </w:rPr>
            </w:pPr>
          </w:p>
        </w:tc>
      </w:tr>
      <w:tr w:rsidR="00D65018" w14:paraId="3461C1D9" w14:textId="77777777" w:rsidTr="00575BE2">
        <w:trPr>
          <w:trHeight w:val="310"/>
        </w:trPr>
        <w:tc>
          <w:tcPr>
            <w:tcW w:w="1226" w:type="dxa"/>
            <w:tcBorders>
              <w:bottom w:val="single" w:sz="8" w:space="0" w:color="000000"/>
            </w:tcBorders>
          </w:tcPr>
          <w:p w14:paraId="2B5A1C9D" w14:textId="77777777" w:rsidR="00D65018" w:rsidRDefault="00D65018">
            <w:pPr>
              <w:pStyle w:val="TableParagraph"/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3B0874D3" w14:textId="77777777" w:rsidR="00D65018" w:rsidRDefault="00DD090C">
            <w:pPr>
              <w:pStyle w:val="TableParagraph"/>
              <w:spacing w:before="10"/>
              <w:ind w:left="8"/>
            </w:pPr>
            <w:r>
              <w:t>od</w:t>
            </w:r>
            <w:r>
              <w:rPr>
                <w:spacing w:val="-1"/>
              </w:rPr>
              <w:t xml:space="preserve"> </w:t>
            </w:r>
            <w:r>
              <w:t>25001 do</w:t>
            </w:r>
            <w:r>
              <w:rPr>
                <w:spacing w:val="-4"/>
              </w:rPr>
              <w:t xml:space="preserve"> </w:t>
            </w:r>
            <w:r>
              <w:t>30000</w:t>
            </w:r>
          </w:p>
        </w:tc>
        <w:tc>
          <w:tcPr>
            <w:tcW w:w="1418" w:type="dxa"/>
            <w:tcBorders>
              <w:bottom w:val="single" w:sz="8" w:space="0" w:color="000000"/>
              <w:right w:val="double" w:sz="4" w:space="0" w:color="000000"/>
            </w:tcBorders>
          </w:tcPr>
          <w:p w14:paraId="4E76888F" w14:textId="77777777" w:rsidR="00D65018" w:rsidRDefault="00DD090C">
            <w:pPr>
              <w:pStyle w:val="TableParagraph"/>
              <w:spacing w:before="10"/>
              <w:ind w:left="548" w:right="484"/>
              <w:jc w:val="center"/>
            </w:pPr>
            <w:r>
              <w:t>0,73</w:t>
            </w:r>
          </w:p>
        </w:tc>
      </w:tr>
      <w:tr w:rsidR="00D65018" w14:paraId="3D79D89E" w14:textId="77777777" w:rsidTr="00575BE2">
        <w:trPr>
          <w:trHeight w:val="287"/>
        </w:trPr>
        <w:tc>
          <w:tcPr>
            <w:tcW w:w="1226" w:type="dxa"/>
            <w:tcBorders>
              <w:top w:val="single" w:sz="8" w:space="0" w:color="000000"/>
            </w:tcBorders>
          </w:tcPr>
          <w:p w14:paraId="25566AE4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14:paraId="7F4F641F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right w:val="double" w:sz="4" w:space="0" w:color="000000"/>
            </w:tcBorders>
          </w:tcPr>
          <w:p w14:paraId="23C0FB6A" w14:textId="77777777" w:rsidR="00D65018" w:rsidRDefault="00D65018">
            <w:pPr>
              <w:pStyle w:val="TableParagraph"/>
              <w:rPr>
                <w:sz w:val="20"/>
              </w:rPr>
            </w:pPr>
          </w:p>
        </w:tc>
      </w:tr>
      <w:tr w:rsidR="00D65018" w14:paraId="551BEF1C" w14:textId="77777777" w:rsidTr="00575BE2">
        <w:trPr>
          <w:trHeight w:val="310"/>
        </w:trPr>
        <w:tc>
          <w:tcPr>
            <w:tcW w:w="1226" w:type="dxa"/>
            <w:tcBorders>
              <w:bottom w:val="single" w:sz="8" w:space="0" w:color="000000"/>
            </w:tcBorders>
          </w:tcPr>
          <w:p w14:paraId="0677E757" w14:textId="77777777" w:rsidR="00D65018" w:rsidRDefault="00D65018">
            <w:pPr>
              <w:pStyle w:val="TableParagraph"/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40F2A216" w14:textId="77777777" w:rsidR="00D65018" w:rsidRDefault="00DD090C">
            <w:pPr>
              <w:pStyle w:val="TableParagraph"/>
              <w:spacing w:before="10"/>
              <w:ind w:left="8"/>
            </w:pPr>
            <w:r>
              <w:t>od</w:t>
            </w:r>
            <w:r>
              <w:rPr>
                <w:spacing w:val="-1"/>
              </w:rPr>
              <w:t xml:space="preserve"> </w:t>
            </w:r>
            <w:r>
              <w:t>30001 do</w:t>
            </w:r>
            <w:r>
              <w:rPr>
                <w:spacing w:val="-4"/>
              </w:rPr>
              <w:t xml:space="preserve"> </w:t>
            </w:r>
            <w:r>
              <w:t>35000</w:t>
            </w:r>
          </w:p>
        </w:tc>
        <w:tc>
          <w:tcPr>
            <w:tcW w:w="1418" w:type="dxa"/>
            <w:tcBorders>
              <w:bottom w:val="single" w:sz="8" w:space="0" w:color="000000"/>
              <w:right w:val="double" w:sz="4" w:space="0" w:color="000000"/>
            </w:tcBorders>
          </w:tcPr>
          <w:p w14:paraId="374109A6" w14:textId="77777777" w:rsidR="00D65018" w:rsidRDefault="00DD090C">
            <w:pPr>
              <w:pStyle w:val="TableParagraph"/>
              <w:spacing w:before="10"/>
              <w:ind w:left="548" w:right="484"/>
              <w:jc w:val="center"/>
            </w:pPr>
            <w:r>
              <w:t>0,70</w:t>
            </w:r>
          </w:p>
        </w:tc>
      </w:tr>
      <w:tr w:rsidR="00D65018" w14:paraId="448375F1" w14:textId="77777777" w:rsidTr="00575BE2">
        <w:trPr>
          <w:trHeight w:val="287"/>
        </w:trPr>
        <w:tc>
          <w:tcPr>
            <w:tcW w:w="1226" w:type="dxa"/>
            <w:tcBorders>
              <w:top w:val="single" w:sz="8" w:space="0" w:color="000000"/>
            </w:tcBorders>
          </w:tcPr>
          <w:p w14:paraId="2BB0DBCA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14:paraId="3AECAD53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right w:val="double" w:sz="4" w:space="0" w:color="000000"/>
            </w:tcBorders>
          </w:tcPr>
          <w:p w14:paraId="24C213EF" w14:textId="77777777" w:rsidR="00D65018" w:rsidRDefault="00D65018">
            <w:pPr>
              <w:pStyle w:val="TableParagraph"/>
              <w:rPr>
                <w:sz w:val="20"/>
              </w:rPr>
            </w:pPr>
          </w:p>
        </w:tc>
      </w:tr>
      <w:tr w:rsidR="00D65018" w14:paraId="652270F6" w14:textId="77777777" w:rsidTr="00575BE2">
        <w:trPr>
          <w:trHeight w:val="310"/>
        </w:trPr>
        <w:tc>
          <w:tcPr>
            <w:tcW w:w="1226" w:type="dxa"/>
            <w:tcBorders>
              <w:bottom w:val="single" w:sz="8" w:space="0" w:color="000000"/>
            </w:tcBorders>
          </w:tcPr>
          <w:p w14:paraId="02506849" w14:textId="77777777" w:rsidR="00D65018" w:rsidRDefault="00D65018">
            <w:pPr>
              <w:pStyle w:val="TableParagraph"/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61BD61CE" w14:textId="77777777" w:rsidR="00D65018" w:rsidRDefault="00DD090C">
            <w:pPr>
              <w:pStyle w:val="TableParagraph"/>
              <w:spacing w:before="10"/>
              <w:ind w:left="8"/>
            </w:pPr>
            <w:r>
              <w:t>od</w:t>
            </w:r>
            <w:r>
              <w:rPr>
                <w:spacing w:val="-1"/>
              </w:rPr>
              <w:t xml:space="preserve"> </w:t>
            </w:r>
            <w:r>
              <w:t>35001 do</w:t>
            </w:r>
            <w:r>
              <w:rPr>
                <w:spacing w:val="-4"/>
              </w:rPr>
              <w:t xml:space="preserve"> </w:t>
            </w:r>
            <w:r>
              <w:t>40000</w:t>
            </w:r>
          </w:p>
        </w:tc>
        <w:tc>
          <w:tcPr>
            <w:tcW w:w="1418" w:type="dxa"/>
            <w:tcBorders>
              <w:bottom w:val="single" w:sz="8" w:space="0" w:color="000000"/>
              <w:right w:val="double" w:sz="4" w:space="0" w:color="000000"/>
            </w:tcBorders>
          </w:tcPr>
          <w:p w14:paraId="395DF8E6" w14:textId="77777777" w:rsidR="00D65018" w:rsidRDefault="00DD090C">
            <w:pPr>
              <w:pStyle w:val="TableParagraph"/>
              <w:spacing w:before="10"/>
              <w:ind w:left="548" w:right="484"/>
              <w:jc w:val="center"/>
            </w:pPr>
            <w:r>
              <w:t>0,67</w:t>
            </w:r>
          </w:p>
        </w:tc>
      </w:tr>
      <w:tr w:rsidR="00D65018" w14:paraId="7E6EB529" w14:textId="77777777" w:rsidTr="00575BE2">
        <w:trPr>
          <w:trHeight w:val="287"/>
        </w:trPr>
        <w:tc>
          <w:tcPr>
            <w:tcW w:w="1226" w:type="dxa"/>
            <w:tcBorders>
              <w:top w:val="single" w:sz="8" w:space="0" w:color="000000"/>
            </w:tcBorders>
          </w:tcPr>
          <w:p w14:paraId="75546C4C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14:paraId="42CBA522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right w:val="double" w:sz="4" w:space="0" w:color="000000"/>
            </w:tcBorders>
          </w:tcPr>
          <w:p w14:paraId="198AD734" w14:textId="77777777" w:rsidR="00D65018" w:rsidRDefault="00D65018">
            <w:pPr>
              <w:pStyle w:val="TableParagraph"/>
              <w:rPr>
                <w:sz w:val="20"/>
              </w:rPr>
            </w:pPr>
          </w:p>
        </w:tc>
      </w:tr>
      <w:tr w:rsidR="00D65018" w14:paraId="0C75BE1A" w14:textId="77777777" w:rsidTr="00575BE2">
        <w:trPr>
          <w:trHeight w:val="311"/>
        </w:trPr>
        <w:tc>
          <w:tcPr>
            <w:tcW w:w="1226" w:type="dxa"/>
            <w:tcBorders>
              <w:bottom w:val="single" w:sz="8" w:space="0" w:color="000000"/>
            </w:tcBorders>
          </w:tcPr>
          <w:p w14:paraId="7828ECD6" w14:textId="77777777" w:rsidR="00D65018" w:rsidRDefault="00D65018">
            <w:pPr>
              <w:pStyle w:val="TableParagraph"/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5512D330" w14:textId="77777777" w:rsidR="00D65018" w:rsidRDefault="00DD090C">
            <w:pPr>
              <w:pStyle w:val="TableParagraph"/>
              <w:spacing w:before="10"/>
              <w:ind w:left="8"/>
            </w:pPr>
            <w:r>
              <w:t>od</w:t>
            </w:r>
            <w:r>
              <w:rPr>
                <w:spacing w:val="-1"/>
              </w:rPr>
              <w:t xml:space="preserve"> </w:t>
            </w:r>
            <w:r>
              <w:t>40001 do</w:t>
            </w:r>
            <w:r>
              <w:rPr>
                <w:spacing w:val="-4"/>
              </w:rPr>
              <w:t xml:space="preserve"> </w:t>
            </w:r>
            <w:r>
              <w:t>50000</w:t>
            </w:r>
          </w:p>
        </w:tc>
        <w:tc>
          <w:tcPr>
            <w:tcW w:w="1418" w:type="dxa"/>
            <w:tcBorders>
              <w:bottom w:val="single" w:sz="8" w:space="0" w:color="000000"/>
              <w:right w:val="double" w:sz="4" w:space="0" w:color="000000"/>
            </w:tcBorders>
          </w:tcPr>
          <w:p w14:paraId="4E3CC59C" w14:textId="77777777" w:rsidR="00D65018" w:rsidRDefault="00DD090C">
            <w:pPr>
              <w:pStyle w:val="TableParagraph"/>
              <w:spacing w:before="10"/>
              <w:ind w:left="548" w:right="484"/>
              <w:jc w:val="center"/>
            </w:pPr>
            <w:r>
              <w:t>0,64</w:t>
            </w:r>
          </w:p>
        </w:tc>
      </w:tr>
      <w:tr w:rsidR="00575BE2" w14:paraId="0C67615B" w14:textId="77777777" w:rsidTr="00575BE2">
        <w:trPr>
          <w:trHeight w:val="288"/>
        </w:trPr>
        <w:tc>
          <w:tcPr>
            <w:tcW w:w="1226" w:type="dxa"/>
            <w:tcBorders>
              <w:top w:val="single" w:sz="8" w:space="0" w:color="000000"/>
            </w:tcBorders>
          </w:tcPr>
          <w:p w14:paraId="7DF3A2C7" w14:textId="77777777" w:rsidR="00575BE2" w:rsidRDefault="00575BE2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14:paraId="06B8A72E" w14:textId="77777777" w:rsidR="00575BE2" w:rsidRDefault="00575BE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right w:val="double" w:sz="4" w:space="0" w:color="000000"/>
            </w:tcBorders>
          </w:tcPr>
          <w:p w14:paraId="74F23EFD" w14:textId="77777777" w:rsidR="00575BE2" w:rsidRDefault="00575BE2">
            <w:pPr>
              <w:pStyle w:val="TableParagraph"/>
              <w:rPr>
                <w:sz w:val="20"/>
              </w:rPr>
            </w:pPr>
          </w:p>
        </w:tc>
      </w:tr>
      <w:tr w:rsidR="00575BE2" w14:paraId="37927A19" w14:textId="77777777" w:rsidTr="00575BE2">
        <w:trPr>
          <w:trHeight w:val="288"/>
        </w:trPr>
        <w:tc>
          <w:tcPr>
            <w:tcW w:w="1226" w:type="dxa"/>
            <w:tcBorders>
              <w:top w:val="single" w:sz="8" w:space="0" w:color="000000"/>
            </w:tcBorders>
          </w:tcPr>
          <w:p w14:paraId="3FDD84E2" w14:textId="77777777" w:rsidR="00575BE2" w:rsidRDefault="00575BE2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14:paraId="303FABF1" w14:textId="77777777" w:rsidR="00575BE2" w:rsidRDefault="00575BE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right w:val="double" w:sz="4" w:space="0" w:color="000000"/>
            </w:tcBorders>
          </w:tcPr>
          <w:p w14:paraId="15B40E3A" w14:textId="77777777" w:rsidR="00575BE2" w:rsidRDefault="00575BE2">
            <w:pPr>
              <w:pStyle w:val="TableParagraph"/>
              <w:rPr>
                <w:sz w:val="20"/>
              </w:rPr>
            </w:pPr>
          </w:p>
        </w:tc>
      </w:tr>
      <w:tr w:rsidR="00D65018" w14:paraId="08CA929A" w14:textId="77777777" w:rsidTr="00575BE2">
        <w:trPr>
          <w:trHeight w:val="288"/>
        </w:trPr>
        <w:tc>
          <w:tcPr>
            <w:tcW w:w="1226" w:type="dxa"/>
            <w:tcBorders>
              <w:top w:val="single" w:sz="8" w:space="0" w:color="000000"/>
            </w:tcBorders>
          </w:tcPr>
          <w:p w14:paraId="1C0AA96A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14:paraId="6012034D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right w:val="double" w:sz="4" w:space="0" w:color="000000"/>
            </w:tcBorders>
          </w:tcPr>
          <w:p w14:paraId="2E1578DD" w14:textId="77777777" w:rsidR="00D65018" w:rsidRDefault="00D65018">
            <w:pPr>
              <w:pStyle w:val="TableParagraph"/>
              <w:rPr>
                <w:sz w:val="20"/>
              </w:rPr>
            </w:pPr>
          </w:p>
        </w:tc>
      </w:tr>
      <w:tr w:rsidR="00D65018" w14:paraId="3C6C9C00" w14:textId="77777777" w:rsidTr="00575BE2">
        <w:trPr>
          <w:trHeight w:val="310"/>
        </w:trPr>
        <w:tc>
          <w:tcPr>
            <w:tcW w:w="1226" w:type="dxa"/>
            <w:tcBorders>
              <w:bottom w:val="single" w:sz="8" w:space="0" w:color="000000"/>
            </w:tcBorders>
          </w:tcPr>
          <w:p w14:paraId="5E66C907" w14:textId="77777777" w:rsidR="00D65018" w:rsidRDefault="00D65018">
            <w:pPr>
              <w:pStyle w:val="TableParagraph"/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283AFC64" w14:textId="77777777" w:rsidR="00D65018" w:rsidRDefault="00DD090C">
            <w:pPr>
              <w:pStyle w:val="TableParagraph"/>
              <w:spacing w:before="9"/>
              <w:ind w:left="8"/>
            </w:pPr>
            <w:r>
              <w:t>od</w:t>
            </w:r>
            <w:r>
              <w:rPr>
                <w:spacing w:val="-1"/>
              </w:rPr>
              <w:t xml:space="preserve"> </w:t>
            </w:r>
            <w:r>
              <w:t>50001 do</w:t>
            </w:r>
            <w:r>
              <w:rPr>
                <w:spacing w:val="-4"/>
              </w:rPr>
              <w:t xml:space="preserve"> </w:t>
            </w:r>
            <w:r>
              <w:t>60000</w:t>
            </w:r>
          </w:p>
        </w:tc>
        <w:tc>
          <w:tcPr>
            <w:tcW w:w="1418" w:type="dxa"/>
            <w:tcBorders>
              <w:bottom w:val="single" w:sz="8" w:space="0" w:color="000000"/>
              <w:right w:val="double" w:sz="4" w:space="0" w:color="000000"/>
            </w:tcBorders>
          </w:tcPr>
          <w:p w14:paraId="79F162EA" w14:textId="77777777" w:rsidR="00D65018" w:rsidRDefault="00DD090C">
            <w:pPr>
              <w:pStyle w:val="TableParagraph"/>
              <w:spacing w:before="9"/>
              <w:ind w:left="548" w:right="484"/>
              <w:jc w:val="center"/>
            </w:pPr>
            <w:r>
              <w:t>0,61</w:t>
            </w:r>
          </w:p>
        </w:tc>
      </w:tr>
      <w:tr w:rsidR="00D65018" w14:paraId="7E2407E0" w14:textId="77777777" w:rsidTr="00575BE2">
        <w:trPr>
          <w:trHeight w:val="288"/>
        </w:trPr>
        <w:tc>
          <w:tcPr>
            <w:tcW w:w="1226" w:type="dxa"/>
            <w:tcBorders>
              <w:top w:val="single" w:sz="8" w:space="0" w:color="000000"/>
            </w:tcBorders>
          </w:tcPr>
          <w:p w14:paraId="2DA9828B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14:paraId="5B01E077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right w:val="double" w:sz="4" w:space="0" w:color="000000"/>
            </w:tcBorders>
          </w:tcPr>
          <w:p w14:paraId="720D2A7E" w14:textId="77777777" w:rsidR="00D65018" w:rsidRDefault="00D65018">
            <w:pPr>
              <w:pStyle w:val="TableParagraph"/>
              <w:rPr>
                <w:sz w:val="20"/>
              </w:rPr>
            </w:pPr>
          </w:p>
        </w:tc>
      </w:tr>
      <w:tr w:rsidR="00D65018" w14:paraId="4B3A3251" w14:textId="77777777" w:rsidTr="00575BE2">
        <w:trPr>
          <w:trHeight w:val="310"/>
        </w:trPr>
        <w:tc>
          <w:tcPr>
            <w:tcW w:w="1226" w:type="dxa"/>
            <w:tcBorders>
              <w:bottom w:val="single" w:sz="8" w:space="0" w:color="000000"/>
            </w:tcBorders>
          </w:tcPr>
          <w:p w14:paraId="474F0FFD" w14:textId="77777777" w:rsidR="00D65018" w:rsidRDefault="00D65018">
            <w:pPr>
              <w:pStyle w:val="TableParagraph"/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3F25413D" w14:textId="77777777" w:rsidR="00D65018" w:rsidRDefault="00DD090C">
            <w:pPr>
              <w:pStyle w:val="TableParagraph"/>
              <w:spacing w:before="10"/>
              <w:ind w:left="8"/>
            </w:pPr>
            <w:r>
              <w:t>od</w:t>
            </w:r>
            <w:r>
              <w:rPr>
                <w:spacing w:val="-1"/>
              </w:rPr>
              <w:t xml:space="preserve"> </w:t>
            </w:r>
            <w:r>
              <w:t>60001 do</w:t>
            </w:r>
            <w:r>
              <w:rPr>
                <w:spacing w:val="-4"/>
              </w:rPr>
              <w:t xml:space="preserve"> </w:t>
            </w:r>
            <w:r>
              <w:t>70000</w:t>
            </w:r>
          </w:p>
        </w:tc>
        <w:tc>
          <w:tcPr>
            <w:tcW w:w="1418" w:type="dxa"/>
            <w:tcBorders>
              <w:bottom w:val="single" w:sz="8" w:space="0" w:color="000000"/>
              <w:right w:val="double" w:sz="4" w:space="0" w:color="000000"/>
            </w:tcBorders>
          </w:tcPr>
          <w:p w14:paraId="1344A352" w14:textId="77777777" w:rsidR="00D65018" w:rsidRDefault="00DD090C">
            <w:pPr>
              <w:pStyle w:val="TableParagraph"/>
              <w:spacing w:before="10"/>
              <w:ind w:left="548" w:right="484"/>
              <w:jc w:val="center"/>
            </w:pPr>
            <w:r>
              <w:t>0,58</w:t>
            </w:r>
          </w:p>
        </w:tc>
      </w:tr>
      <w:tr w:rsidR="00D65018" w14:paraId="540A76C5" w14:textId="77777777" w:rsidTr="00575BE2">
        <w:trPr>
          <w:trHeight w:val="288"/>
        </w:trPr>
        <w:tc>
          <w:tcPr>
            <w:tcW w:w="1226" w:type="dxa"/>
            <w:tcBorders>
              <w:top w:val="single" w:sz="8" w:space="0" w:color="000000"/>
            </w:tcBorders>
          </w:tcPr>
          <w:p w14:paraId="12A929BE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14:paraId="7EB3091B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right w:val="double" w:sz="4" w:space="0" w:color="000000"/>
            </w:tcBorders>
          </w:tcPr>
          <w:p w14:paraId="35713BA8" w14:textId="77777777" w:rsidR="00D65018" w:rsidRDefault="00D65018">
            <w:pPr>
              <w:pStyle w:val="TableParagraph"/>
              <w:rPr>
                <w:sz w:val="20"/>
              </w:rPr>
            </w:pPr>
          </w:p>
        </w:tc>
      </w:tr>
    </w:tbl>
    <w:p w14:paraId="307B3C22" w14:textId="77777777" w:rsidR="00D65018" w:rsidRDefault="00D65018">
      <w:pPr>
        <w:rPr>
          <w:sz w:val="20"/>
        </w:rPr>
        <w:sectPr w:rsidR="00D65018">
          <w:pgSz w:w="11910" w:h="16840"/>
          <w:pgMar w:top="1600" w:right="1260" w:bottom="1680" w:left="1580" w:header="0" w:footer="1436" w:gutter="0"/>
          <w:cols w:space="720"/>
        </w:sectPr>
      </w:pPr>
    </w:p>
    <w:p w14:paraId="02BEB2A8" w14:textId="77777777" w:rsidR="00D65018" w:rsidRDefault="00D65018">
      <w:pPr>
        <w:pStyle w:val="BodyText"/>
        <w:spacing w:before="1"/>
        <w:rPr>
          <w:sz w:val="8"/>
        </w:rPr>
      </w:pPr>
    </w:p>
    <w:tbl>
      <w:tblPr>
        <w:tblStyle w:val="TableNormal1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1985"/>
        <w:gridCol w:w="1496"/>
      </w:tblGrid>
      <w:tr w:rsidR="00D65018" w14:paraId="19E4352D" w14:textId="77777777">
        <w:trPr>
          <w:trHeight w:hRule="exact" w:val="325"/>
        </w:trPr>
        <w:tc>
          <w:tcPr>
            <w:tcW w:w="1464" w:type="dxa"/>
            <w:tcBorders>
              <w:bottom w:val="single" w:sz="8" w:space="0" w:color="000000"/>
            </w:tcBorders>
          </w:tcPr>
          <w:p w14:paraId="68D88363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55355B30" w14:textId="77777777" w:rsidR="00D65018" w:rsidRDefault="00DD090C">
            <w:pPr>
              <w:pStyle w:val="TableParagraph"/>
              <w:spacing w:before="10"/>
              <w:ind w:left="-2"/>
            </w:pPr>
            <w:r>
              <w:t>od</w:t>
            </w:r>
            <w:r>
              <w:rPr>
                <w:spacing w:val="-1"/>
              </w:rPr>
              <w:t xml:space="preserve"> </w:t>
            </w:r>
            <w:r>
              <w:t>70001 do</w:t>
            </w:r>
            <w:r>
              <w:rPr>
                <w:spacing w:val="-4"/>
              </w:rPr>
              <w:t xml:space="preserve"> </w:t>
            </w:r>
            <w:r>
              <w:t>80000</w:t>
            </w:r>
          </w:p>
        </w:tc>
        <w:tc>
          <w:tcPr>
            <w:tcW w:w="1496" w:type="dxa"/>
            <w:tcBorders>
              <w:bottom w:val="single" w:sz="8" w:space="0" w:color="000000"/>
              <w:right w:val="double" w:sz="4" w:space="0" w:color="000000"/>
            </w:tcBorders>
          </w:tcPr>
          <w:p w14:paraId="7AF81255" w14:textId="77777777" w:rsidR="00D65018" w:rsidRDefault="00DD090C">
            <w:pPr>
              <w:pStyle w:val="TableParagraph"/>
              <w:spacing w:before="10"/>
              <w:ind w:left="538" w:right="493"/>
              <w:jc w:val="center"/>
            </w:pPr>
            <w:r>
              <w:t>0,55</w:t>
            </w:r>
          </w:p>
        </w:tc>
      </w:tr>
      <w:tr w:rsidR="00D65018" w14:paraId="5142B8A7" w14:textId="77777777">
        <w:trPr>
          <w:trHeight w:hRule="exact" w:val="303"/>
        </w:trPr>
        <w:tc>
          <w:tcPr>
            <w:tcW w:w="1464" w:type="dxa"/>
            <w:tcBorders>
              <w:top w:val="single" w:sz="8" w:space="0" w:color="000000"/>
            </w:tcBorders>
          </w:tcPr>
          <w:p w14:paraId="62D8C135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14:paraId="3079017F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8" w:space="0" w:color="000000"/>
              <w:right w:val="double" w:sz="4" w:space="0" w:color="000000"/>
            </w:tcBorders>
          </w:tcPr>
          <w:p w14:paraId="2D3B268D" w14:textId="77777777" w:rsidR="00D65018" w:rsidRDefault="00D65018">
            <w:pPr>
              <w:pStyle w:val="TableParagraph"/>
              <w:rPr>
                <w:sz w:val="20"/>
              </w:rPr>
            </w:pPr>
          </w:p>
        </w:tc>
      </w:tr>
      <w:tr w:rsidR="00D65018" w14:paraId="5527A706" w14:textId="77777777">
        <w:trPr>
          <w:trHeight w:hRule="exact" w:val="325"/>
        </w:trPr>
        <w:tc>
          <w:tcPr>
            <w:tcW w:w="1464" w:type="dxa"/>
            <w:tcBorders>
              <w:bottom w:val="single" w:sz="8" w:space="0" w:color="000000"/>
            </w:tcBorders>
          </w:tcPr>
          <w:p w14:paraId="07B2B8CF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6E68A461" w14:textId="77777777" w:rsidR="00D65018" w:rsidRDefault="00DD090C">
            <w:pPr>
              <w:pStyle w:val="TableParagraph"/>
              <w:spacing w:before="10"/>
              <w:ind w:left="-2"/>
            </w:pPr>
            <w:r>
              <w:t>od</w:t>
            </w:r>
            <w:r>
              <w:rPr>
                <w:spacing w:val="-1"/>
              </w:rPr>
              <w:t xml:space="preserve"> </w:t>
            </w:r>
            <w:r>
              <w:t>80001 do</w:t>
            </w:r>
            <w:r>
              <w:rPr>
                <w:spacing w:val="-4"/>
              </w:rPr>
              <w:t xml:space="preserve"> </w:t>
            </w:r>
            <w:r>
              <w:t>90000</w:t>
            </w:r>
          </w:p>
        </w:tc>
        <w:tc>
          <w:tcPr>
            <w:tcW w:w="1496" w:type="dxa"/>
            <w:tcBorders>
              <w:bottom w:val="single" w:sz="8" w:space="0" w:color="000000"/>
              <w:right w:val="double" w:sz="4" w:space="0" w:color="000000"/>
            </w:tcBorders>
          </w:tcPr>
          <w:p w14:paraId="3F770C82" w14:textId="77777777" w:rsidR="00D65018" w:rsidRDefault="00DD090C">
            <w:pPr>
              <w:pStyle w:val="TableParagraph"/>
              <w:spacing w:before="10"/>
              <w:ind w:left="538" w:right="493"/>
              <w:jc w:val="center"/>
            </w:pPr>
            <w:r>
              <w:t>0,52</w:t>
            </w:r>
          </w:p>
        </w:tc>
      </w:tr>
      <w:tr w:rsidR="00D65018" w14:paraId="686BD900" w14:textId="77777777">
        <w:trPr>
          <w:trHeight w:hRule="exact" w:val="303"/>
        </w:trPr>
        <w:tc>
          <w:tcPr>
            <w:tcW w:w="1464" w:type="dxa"/>
            <w:tcBorders>
              <w:top w:val="single" w:sz="8" w:space="0" w:color="000000"/>
            </w:tcBorders>
          </w:tcPr>
          <w:p w14:paraId="6D3F7C2D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14:paraId="378BB2E0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8" w:space="0" w:color="000000"/>
              <w:right w:val="double" w:sz="4" w:space="0" w:color="000000"/>
            </w:tcBorders>
          </w:tcPr>
          <w:p w14:paraId="0559FDD7" w14:textId="77777777" w:rsidR="00D65018" w:rsidRDefault="00D65018">
            <w:pPr>
              <w:pStyle w:val="TableParagraph"/>
              <w:rPr>
                <w:sz w:val="20"/>
              </w:rPr>
            </w:pPr>
          </w:p>
        </w:tc>
      </w:tr>
      <w:tr w:rsidR="00D65018" w14:paraId="1F16721E" w14:textId="77777777">
        <w:trPr>
          <w:trHeight w:hRule="exact" w:val="325"/>
        </w:trPr>
        <w:tc>
          <w:tcPr>
            <w:tcW w:w="1464" w:type="dxa"/>
            <w:tcBorders>
              <w:bottom w:val="single" w:sz="8" w:space="0" w:color="000000"/>
            </w:tcBorders>
          </w:tcPr>
          <w:p w14:paraId="0C70C22D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5CD5DE69" w14:textId="77777777" w:rsidR="00D65018" w:rsidRDefault="00DD090C">
            <w:pPr>
              <w:pStyle w:val="TableParagraph"/>
              <w:spacing w:before="10"/>
              <w:ind w:left="-2"/>
            </w:pPr>
            <w:r>
              <w:t>od</w:t>
            </w:r>
            <w:r>
              <w:rPr>
                <w:spacing w:val="-1"/>
              </w:rPr>
              <w:t xml:space="preserve"> </w:t>
            </w:r>
            <w:r>
              <w:t>90001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---------</w:t>
            </w:r>
          </w:p>
        </w:tc>
        <w:tc>
          <w:tcPr>
            <w:tcW w:w="1496" w:type="dxa"/>
            <w:tcBorders>
              <w:bottom w:val="single" w:sz="8" w:space="0" w:color="000000"/>
              <w:right w:val="double" w:sz="4" w:space="0" w:color="000000"/>
            </w:tcBorders>
          </w:tcPr>
          <w:p w14:paraId="13C2467A" w14:textId="77777777" w:rsidR="00D65018" w:rsidRDefault="00DD090C">
            <w:pPr>
              <w:pStyle w:val="TableParagraph"/>
              <w:spacing w:before="10"/>
              <w:ind w:left="538" w:right="493"/>
              <w:jc w:val="center"/>
            </w:pPr>
            <w:r>
              <w:t>0,49</w:t>
            </w:r>
          </w:p>
        </w:tc>
      </w:tr>
      <w:tr w:rsidR="00D65018" w14:paraId="256F2435" w14:textId="77777777">
        <w:trPr>
          <w:trHeight w:hRule="exact" w:val="302"/>
        </w:trPr>
        <w:tc>
          <w:tcPr>
            <w:tcW w:w="1464" w:type="dxa"/>
            <w:tcBorders>
              <w:top w:val="single" w:sz="8" w:space="0" w:color="000000"/>
            </w:tcBorders>
          </w:tcPr>
          <w:p w14:paraId="3B249A6D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14:paraId="064523EA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8" w:space="0" w:color="000000"/>
              <w:right w:val="double" w:sz="4" w:space="0" w:color="000000"/>
            </w:tcBorders>
          </w:tcPr>
          <w:p w14:paraId="257F7318" w14:textId="77777777" w:rsidR="00D65018" w:rsidRDefault="00D65018">
            <w:pPr>
              <w:pStyle w:val="TableParagraph"/>
              <w:rPr>
                <w:sz w:val="20"/>
              </w:rPr>
            </w:pPr>
          </w:p>
        </w:tc>
      </w:tr>
      <w:tr w:rsidR="00D65018" w14:paraId="6F38C99A" w14:textId="77777777">
        <w:trPr>
          <w:trHeight w:hRule="exact" w:val="687"/>
        </w:trPr>
        <w:tc>
          <w:tcPr>
            <w:tcW w:w="1464" w:type="dxa"/>
            <w:tcBorders>
              <w:bottom w:val="single" w:sz="8" w:space="0" w:color="000000"/>
            </w:tcBorders>
          </w:tcPr>
          <w:p w14:paraId="33CCB97B" w14:textId="77777777" w:rsidR="00D65018" w:rsidRDefault="00DD090C">
            <w:pPr>
              <w:pStyle w:val="TableParagraph"/>
              <w:spacing w:before="124"/>
              <w:ind w:left="-2" w:right="452"/>
            </w:pPr>
            <w:r>
              <w:t>Brodovi na</w:t>
            </w:r>
            <w:r>
              <w:rPr>
                <w:spacing w:val="-53"/>
              </w:rPr>
              <w:t xml:space="preserve"> </w:t>
            </w:r>
            <w:r>
              <w:t>sidrištu</w:t>
            </w:r>
          </w:p>
        </w:tc>
        <w:tc>
          <w:tcPr>
            <w:tcW w:w="3481" w:type="dxa"/>
            <w:gridSpan w:val="2"/>
            <w:vMerge w:val="restart"/>
            <w:tcBorders>
              <w:bottom w:val="single" w:sz="8" w:space="0" w:color="000000"/>
              <w:right w:val="double" w:sz="4" w:space="0" w:color="000000"/>
            </w:tcBorders>
          </w:tcPr>
          <w:p w14:paraId="4FF46E50" w14:textId="77777777" w:rsidR="00D65018" w:rsidRDefault="00DD090C">
            <w:pPr>
              <w:pStyle w:val="TableParagraph"/>
              <w:ind w:left="-2" w:right="123"/>
            </w:pPr>
            <w:r>
              <w:t>50% iznosa po BRT za brodove</w:t>
            </w:r>
            <w:r>
              <w:rPr>
                <w:spacing w:val="1"/>
              </w:rPr>
              <w:t xml:space="preserve"> </w:t>
            </w:r>
            <w:r>
              <w:t>vezane uz obalu + 100 % pristojba po</w:t>
            </w:r>
            <w:r>
              <w:rPr>
                <w:spacing w:val="-52"/>
              </w:rPr>
              <w:t xml:space="preserve"> </w:t>
            </w:r>
            <w:r>
              <w:t>osnovi</w:t>
            </w:r>
            <w:r>
              <w:rPr>
                <w:spacing w:val="-2"/>
              </w:rPr>
              <w:t xml:space="preserve"> </w:t>
            </w:r>
            <w:r>
              <w:t>putnik</w:t>
            </w:r>
          </w:p>
        </w:tc>
      </w:tr>
      <w:tr w:rsidR="00D65018" w14:paraId="07AAAB03" w14:textId="77777777">
        <w:trPr>
          <w:trHeight w:hRule="exact" w:val="127"/>
        </w:trPr>
        <w:tc>
          <w:tcPr>
            <w:tcW w:w="1464" w:type="dxa"/>
            <w:vMerge w:val="restart"/>
            <w:tcBorders>
              <w:top w:val="single" w:sz="8" w:space="0" w:color="000000"/>
            </w:tcBorders>
          </w:tcPr>
          <w:p w14:paraId="709B1147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3481" w:type="dxa"/>
            <w:gridSpan w:val="2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14:paraId="07F2C636" w14:textId="77777777" w:rsidR="00D65018" w:rsidRDefault="00D65018">
            <w:pPr>
              <w:rPr>
                <w:sz w:val="2"/>
                <w:szCs w:val="2"/>
              </w:rPr>
            </w:pPr>
          </w:p>
        </w:tc>
      </w:tr>
      <w:tr w:rsidR="00D65018" w14:paraId="1FDAB2F3" w14:textId="77777777">
        <w:trPr>
          <w:trHeight w:hRule="exact" w:val="297"/>
        </w:trPr>
        <w:tc>
          <w:tcPr>
            <w:tcW w:w="1464" w:type="dxa"/>
            <w:vMerge/>
            <w:tcBorders>
              <w:top w:val="nil"/>
            </w:tcBorders>
          </w:tcPr>
          <w:p w14:paraId="396F37B4" w14:textId="77777777" w:rsidR="00D65018" w:rsidRDefault="00D65018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000000"/>
              <w:right w:val="double" w:sz="4" w:space="0" w:color="000000"/>
            </w:tcBorders>
          </w:tcPr>
          <w:p w14:paraId="7AB8D545" w14:textId="77777777" w:rsidR="00D65018" w:rsidRDefault="00D65018">
            <w:pPr>
              <w:pStyle w:val="TableParagraph"/>
              <w:rPr>
                <w:sz w:val="20"/>
              </w:rPr>
            </w:pPr>
          </w:p>
        </w:tc>
      </w:tr>
      <w:tr w:rsidR="00D65018" w:rsidRPr="00D46CA6" w14:paraId="118DCDD1" w14:textId="77777777">
        <w:trPr>
          <w:trHeight w:hRule="exact" w:val="308"/>
        </w:trPr>
        <w:tc>
          <w:tcPr>
            <w:tcW w:w="4945" w:type="dxa"/>
            <w:gridSpan w:val="3"/>
            <w:tcBorders>
              <w:bottom w:val="single" w:sz="8" w:space="0" w:color="000000"/>
              <w:right w:val="double" w:sz="4" w:space="0" w:color="000000"/>
            </w:tcBorders>
          </w:tcPr>
          <w:p w14:paraId="240FE9EC" w14:textId="77777777" w:rsidR="00D65018" w:rsidRPr="00DE3AAD" w:rsidRDefault="00DD090C">
            <w:pPr>
              <w:pStyle w:val="TableParagraph"/>
              <w:spacing w:line="251" w:lineRule="exact"/>
              <w:ind w:left="441"/>
              <w:rPr>
                <w:lang w:val="de-DE"/>
              </w:rPr>
            </w:pPr>
            <w:r w:rsidRPr="00DE3AAD">
              <w:rPr>
                <w:lang w:val="de-DE"/>
              </w:rPr>
              <w:t>Pristojba</w:t>
            </w:r>
            <w:r w:rsidRPr="00DE3AAD">
              <w:rPr>
                <w:spacing w:val="-2"/>
                <w:lang w:val="de-DE"/>
              </w:rPr>
              <w:t xml:space="preserve"> </w:t>
            </w:r>
            <w:r w:rsidRPr="00DE3AAD">
              <w:rPr>
                <w:lang w:val="de-DE"/>
              </w:rPr>
              <w:t>za</w:t>
            </w:r>
            <w:r w:rsidRPr="00DE3AAD">
              <w:rPr>
                <w:spacing w:val="-1"/>
                <w:lang w:val="de-DE"/>
              </w:rPr>
              <w:t xml:space="preserve"> </w:t>
            </w:r>
            <w:r w:rsidRPr="00DE3AAD">
              <w:rPr>
                <w:lang w:val="de-DE"/>
              </w:rPr>
              <w:t>upotrebu</w:t>
            </w:r>
            <w:r w:rsidRPr="00DE3AAD">
              <w:rPr>
                <w:spacing w:val="-2"/>
                <w:lang w:val="de-DE"/>
              </w:rPr>
              <w:t xml:space="preserve"> </w:t>
            </w:r>
            <w:r w:rsidRPr="00DE3AAD">
              <w:rPr>
                <w:lang w:val="de-DE"/>
              </w:rPr>
              <w:t>obale</w:t>
            </w:r>
            <w:r w:rsidRPr="00DE3AAD">
              <w:rPr>
                <w:spacing w:val="-1"/>
                <w:lang w:val="de-DE"/>
              </w:rPr>
              <w:t xml:space="preserve"> </w:t>
            </w:r>
            <w:r w:rsidRPr="00DE3AAD">
              <w:rPr>
                <w:lang w:val="de-DE"/>
              </w:rPr>
              <w:t>po</w:t>
            </w:r>
            <w:r w:rsidRPr="00DE3AAD">
              <w:rPr>
                <w:spacing w:val="-1"/>
                <w:lang w:val="de-DE"/>
              </w:rPr>
              <w:t xml:space="preserve"> </w:t>
            </w:r>
            <w:r w:rsidRPr="00DE3AAD">
              <w:rPr>
                <w:lang w:val="de-DE"/>
              </w:rPr>
              <w:t>osnovi</w:t>
            </w:r>
            <w:r w:rsidRPr="00DE3AAD">
              <w:rPr>
                <w:spacing w:val="-3"/>
                <w:lang w:val="de-DE"/>
              </w:rPr>
              <w:t xml:space="preserve"> </w:t>
            </w:r>
            <w:r w:rsidRPr="00DE3AAD">
              <w:rPr>
                <w:lang w:val="de-DE"/>
              </w:rPr>
              <w:t>putnika</w:t>
            </w:r>
          </w:p>
        </w:tc>
      </w:tr>
      <w:tr w:rsidR="00D65018" w:rsidRPr="00D46CA6" w14:paraId="6E8CC6D4" w14:textId="77777777">
        <w:trPr>
          <w:trHeight w:hRule="exact" w:val="297"/>
        </w:trPr>
        <w:tc>
          <w:tcPr>
            <w:tcW w:w="4945" w:type="dxa"/>
            <w:gridSpan w:val="3"/>
            <w:tcBorders>
              <w:top w:val="single" w:sz="8" w:space="0" w:color="000000"/>
              <w:right w:val="double" w:sz="4" w:space="0" w:color="000000"/>
            </w:tcBorders>
          </w:tcPr>
          <w:p w14:paraId="081D7E8E" w14:textId="77777777" w:rsidR="00D65018" w:rsidRPr="00DE3AAD" w:rsidRDefault="00D65018">
            <w:pPr>
              <w:pStyle w:val="TableParagraph"/>
              <w:rPr>
                <w:sz w:val="20"/>
                <w:lang w:val="de-DE"/>
              </w:rPr>
            </w:pPr>
          </w:p>
        </w:tc>
      </w:tr>
      <w:tr w:rsidR="00D65018" w14:paraId="19928E11" w14:textId="77777777">
        <w:trPr>
          <w:trHeight w:hRule="exact" w:val="434"/>
        </w:trPr>
        <w:tc>
          <w:tcPr>
            <w:tcW w:w="1464" w:type="dxa"/>
            <w:vMerge w:val="restart"/>
            <w:tcBorders>
              <w:bottom w:val="single" w:sz="8" w:space="0" w:color="000000"/>
            </w:tcBorders>
          </w:tcPr>
          <w:p w14:paraId="29B4AA87" w14:textId="77777777" w:rsidR="00D65018" w:rsidRDefault="00DD090C">
            <w:pPr>
              <w:pStyle w:val="TableParagraph"/>
              <w:spacing w:line="242" w:lineRule="auto"/>
              <w:ind w:left="-2" w:right="323"/>
            </w:pPr>
            <w:r>
              <w:t>po putniku u</w:t>
            </w:r>
            <w:r>
              <w:rPr>
                <w:spacing w:val="-52"/>
              </w:rPr>
              <w:t xml:space="preserve"> </w:t>
            </w:r>
            <w:r>
              <w:t>tranzitu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12FECC18" w14:textId="77777777" w:rsidR="00D65018" w:rsidRDefault="00DD090C">
            <w:pPr>
              <w:pStyle w:val="TableParagraph"/>
              <w:spacing w:before="125"/>
              <w:ind w:left="686" w:right="686"/>
              <w:jc w:val="center"/>
            </w:pPr>
            <w:r>
              <w:t>putnik</w:t>
            </w:r>
          </w:p>
        </w:tc>
        <w:tc>
          <w:tcPr>
            <w:tcW w:w="1496" w:type="dxa"/>
            <w:tcBorders>
              <w:bottom w:val="single" w:sz="8" w:space="0" w:color="000000"/>
              <w:right w:val="double" w:sz="4" w:space="0" w:color="000000"/>
            </w:tcBorders>
          </w:tcPr>
          <w:p w14:paraId="53E88065" w14:textId="77777777" w:rsidR="00D65018" w:rsidRDefault="00DD090C">
            <w:pPr>
              <w:pStyle w:val="TableParagraph"/>
              <w:spacing w:before="125"/>
              <w:ind w:left="339"/>
            </w:pPr>
            <w:r>
              <w:t>8,77</w:t>
            </w:r>
            <w:r>
              <w:rPr>
                <w:spacing w:val="-2"/>
              </w:rPr>
              <w:t xml:space="preserve"> </w:t>
            </w:r>
            <w:r>
              <w:t>kn</w:t>
            </w:r>
          </w:p>
        </w:tc>
      </w:tr>
      <w:tr w:rsidR="00D65018" w14:paraId="150B8E3A" w14:textId="77777777">
        <w:trPr>
          <w:trHeight w:hRule="exact" w:val="127"/>
        </w:trPr>
        <w:tc>
          <w:tcPr>
            <w:tcW w:w="1464" w:type="dxa"/>
            <w:vMerge/>
            <w:tcBorders>
              <w:top w:val="nil"/>
              <w:bottom w:val="single" w:sz="8" w:space="0" w:color="000000"/>
            </w:tcBorders>
          </w:tcPr>
          <w:p w14:paraId="2660E0D1" w14:textId="77777777" w:rsidR="00D65018" w:rsidRDefault="00D6501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000000"/>
            </w:tcBorders>
          </w:tcPr>
          <w:p w14:paraId="6D9D8611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vMerge w:val="restart"/>
            <w:tcBorders>
              <w:top w:val="single" w:sz="8" w:space="0" w:color="000000"/>
              <w:right w:val="double" w:sz="4" w:space="0" w:color="000000"/>
            </w:tcBorders>
          </w:tcPr>
          <w:p w14:paraId="4F2D39B4" w14:textId="77777777" w:rsidR="00D65018" w:rsidRDefault="00D65018">
            <w:pPr>
              <w:pStyle w:val="TableParagraph"/>
              <w:rPr>
                <w:sz w:val="20"/>
              </w:rPr>
            </w:pPr>
          </w:p>
        </w:tc>
      </w:tr>
      <w:tr w:rsidR="00D65018" w14:paraId="31B47142" w14:textId="77777777">
        <w:trPr>
          <w:trHeight w:hRule="exact" w:val="297"/>
        </w:trPr>
        <w:tc>
          <w:tcPr>
            <w:tcW w:w="1464" w:type="dxa"/>
            <w:tcBorders>
              <w:top w:val="single" w:sz="8" w:space="0" w:color="000000"/>
            </w:tcBorders>
          </w:tcPr>
          <w:p w14:paraId="775C06C2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07C2974" w14:textId="77777777" w:rsidR="00D65018" w:rsidRDefault="00D65018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  <w:right w:val="double" w:sz="4" w:space="0" w:color="000000"/>
            </w:tcBorders>
          </w:tcPr>
          <w:p w14:paraId="564F0D0C" w14:textId="77777777" w:rsidR="00D65018" w:rsidRDefault="00D65018">
            <w:pPr>
              <w:rPr>
                <w:sz w:val="2"/>
                <w:szCs w:val="2"/>
              </w:rPr>
            </w:pPr>
          </w:p>
        </w:tc>
      </w:tr>
      <w:tr w:rsidR="00D65018" w14:paraId="126A49DC" w14:textId="77777777">
        <w:trPr>
          <w:trHeight w:hRule="exact" w:val="560"/>
        </w:trPr>
        <w:tc>
          <w:tcPr>
            <w:tcW w:w="1464" w:type="dxa"/>
            <w:vMerge w:val="restart"/>
            <w:tcBorders>
              <w:bottom w:val="single" w:sz="8" w:space="0" w:color="000000"/>
            </w:tcBorders>
          </w:tcPr>
          <w:p w14:paraId="7269BA07" w14:textId="77777777" w:rsidR="00D65018" w:rsidRDefault="00DD090C">
            <w:pPr>
              <w:pStyle w:val="TableParagraph"/>
              <w:ind w:left="-2" w:right="67"/>
            </w:pPr>
            <w:r>
              <w:t>po</w:t>
            </w:r>
            <w:r>
              <w:rPr>
                <w:spacing w:val="1"/>
              </w:rPr>
              <w:t xml:space="preserve"> </w:t>
            </w:r>
            <w:r>
              <w:t>ukrcanom/iskrc</w:t>
            </w:r>
            <w:r>
              <w:rPr>
                <w:spacing w:val="-52"/>
              </w:rPr>
              <w:t xml:space="preserve"> </w:t>
            </w:r>
            <w:r>
              <w:t>anom</w:t>
            </w:r>
            <w:r>
              <w:rPr>
                <w:spacing w:val="-3"/>
              </w:rPr>
              <w:t xml:space="preserve"> </w:t>
            </w:r>
            <w:r>
              <w:t>putniku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5D12A291" w14:textId="77777777" w:rsidR="00D65018" w:rsidRDefault="00D65018">
            <w:pPr>
              <w:pStyle w:val="TableParagraph"/>
              <w:spacing w:before="10"/>
              <w:rPr>
                <w:sz w:val="21"/>
              </w:rPr>
            </w:pPr>
          </w:p>
          <w:p w14:paraId="2EF3709D" w14:textId="77777777" w:rsidR="00D65018" w:rsidRDefault="00DD090C">
            <w:pPr>
              <w:pStyle w:val="TableParagraph"/>
              <w:ind w:left="686" w:right="686"/>
              <w:jc w:val="center"/>
            </w:pPr>
            <w:r>
              <w:t>putnik</w:t>
            </w:r>
          </w:p>
        </w:tc>
        <w:tc>
          <w:tcPr>
            <w:tcW w:w="1496" w:type="dxa"/>
            <w:tcBorders>
              <w:bottom w:val="single" w:sz="8" w:space="0" w:color="000000"/>
              <w:right w:val="double" w:sz="4" w:space="0" w:color="000000"/>
            </w:tcBorders>
          </w:tcPr>
          <w:p w14:paraId="4C340C01" w14:textId="77777777" w:rsidR="00D65018" w:rsidRDefault="00D65018">
            <w:pPr>
              <w:pStyle w:val="TableParagraph"/>
              <w:spacing w:before="10"/>
              <w:rPr>
                <w:sz w:val="21"/>
              </w:rPr>
            </w:pPr>
          </w:p>
          <w:p w14:paraId="03BD5B75" w14:textId="77777777" w:rsidR="00D65018" w:rsidRDefault="00DD090C">
            <w:pPr>
              <w:pStyle w:val="TableParagraph"/>
              <w:ind w:left="339"/>
            </w:pPr>
            <w:r>
              <w:t>15,56</w:t>
            </w:r>
            <w:r>
              <w:rPr>
                <w:spacing w:val="-1"/>
              </w:rPr>
              <w:t xml:space="preserve"> </w:t>
            </w:r>
            <w:r>
              <w:t>kn</w:t>
            </w:r>
          </w:p>
        </w:tc>
      </w:tr>
      <w:tr w:rsidR="00D65018" w14:paraId="6EB9E414" w14:textId="77777777">
        <w:trPr>
          <w:trHeight w:hRule="exact" w:val="253"/>
        </w:trPr>
        <w:tc>
          <w:tcPr>
            <w:tcW w:w="1464" w:type="dxa"/>
            <w:vMerge/>
            <w:tcBorders>
              <w:top w:val="nil"/>
              <w:bottom w:val="single" w:sz="8" w:space="0" w:color="000000"/>
            </w:tcBorders>
          </w:tcPr>
          <w:p w14:paraId="12A032CC" w14:textId="77777777" w:rsidR="00D65018" w:rsidRDefault="00D6501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000000"/>
            </w:tcBorders>
          </w:tcPr>
          <w:p w14:paraId="26C98697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vMerge w:val="restart"/>
            <w:tcBorders>
              <w:top w:val="single" w:sz="8" w:space="0" w:color="000000"/>
              <w:right w:val="double" w:sz="4" w:space="0" w:color="000000"/>
            </w:tcBorders>
          </w:tcPr>
          <w:p w14:paraId="1C3D1777" w14:textId="77777777" w:rsidR="00D65018" w:rsidRDefault="00D65018">
            <w:pPr>
              <w:pStyle w:val="TableParagraph"/>
              <w:rPr>
                <w:sz w:val="20"/>
              </w:rPr>
            </w:pPr>
          </w:p>
        </w:tc>
      </w:tr>
      <w:tr w:rsidR="00D65018" w14:paraId="29428713" w14:textId="77777777">
        <w:trPr>
          <w:trHeight w:hRule="exact" w:val="297"/>
        </w:trPr>
        <w:tc>
          <w:tcPr>
            <w:tcW w:w="1464" w:type="dxa"/>
            <w:tcBorders>
              <w:top w:val="single" w:sz="8" w:space="0" w:color="000000"/>
            </w:tcBorders>
          </w:tcPr>
          <w:p w14:paraId="6C6FC7C7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7500885" w14:textId="77777777" w:rsidR="00D65018" w:rsidRDefault="00D65018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  <w:right w:val="double" w:sz="4" w:space="0" w:color="000000"/>
            </w:tcBorders>
          </w:tcPr>
          <w:p w14:paraId="74638718" w14:textId="77777777" w:rsidR="00D65018" w:rsidRDefault="00D65018">
            <w:pPr>
              <w:rPr>
                <w:sz w:val="2"/>
                <w:szCs w:val="2"/>
              </w:rPr>
            </w:pPr>
          </w:p>
        </w:tc>
      </w:tr>
      <w:tr w:rsidR="00D65018" w14:paraId="7F60FD01" w14:textId="77777777">
        <w:trPr>
          <w:trHeight w:hRule="exact" w:val="308"/>
        </w:trPr>
        <w:tc>
          <w:tcPr>
            <w:tcW w:w="4945" w:type="dxa"/>
            <w:gridSpan w:val="3"/>
            <w:tcBorders>
              <w:bottom w:val="single" w:sz="8" w:space="0" w:color="000000"/>
              <w:right w:val="double" w:sz="4" w:space="0" w:color="000000"/>
            </w:tcBorders>
          </w:tcPr>
          <w:p w14:paraId="7844B858" w14:textId="77777777" w:rsidR="00D65018" w:rsidRDefault="00DD090C">
            <w:pPr>
              <w:pStyle w:val="TableParagraph"/>
              <w:spacing w:line="253" w:lineRule="exact"/>
              <w:ind w:left="97"/>
            </w:pPr>
            <w:r>
              <w:t>Pristojba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upotrebu</w:t>
            </w:r>
            <w:r>
              <w:rPr>
                <w:spacing w:val="-2"/>
              </w:rPr>
              <w:t xml:space="preserve"> </w:t>
            </w:r>
            <w:r>
              <w:t>obale</w:t>
            </w:r>
            <w:r>
              <w:rPr>
                <w:spacing w:val="-2"/>
              </w:rPr>
              <w:t xml:space="preserve"> </w:t>
            </w:r>
            <w:r>
              <w:t>po</w:t>
            </w:r>
            <w:r>
              <w:rPr>
                <w:spacing w:val="-1"/>
              </w:rPr>
              <w:t xml:space="preserve"> </w:t>
            </w:r>
            <w:r>
              <w:t>osnovi</w:t>
            </w:r>
            <w:r>
              <w:rPr>
                <w:spacing w:val="-1"/>
              </w:rPr>
              <w:t xml:space="preserve"> </w:t>
            </w:r>
            <w:r>
              <w:t>članova</w:t>
            </w:r>
            <w:r>
              <w:rPr>
                <w:spacing w:val="-2"/>
              </w:rPr>
              <w:t xml:space="preserve"> </w:t>
            </w:r>
            <w:r>
              <w:t>posade</w:t>
            </w:r>
          </w:p>
        </w:tc>
      </w:tr>
      <w:tr w:rsidR="00D65018" w14:paraId="41EA9187" w14:textId="77777777">
        <w:trPr>
          <w:trHeight w:hRule="exact" w:val="297"/>
        </w:trPr>
        <w:tc>
          <w:tcPr>
            <w:tcW w:w="4945" w:type="dxa"/>
            <w:gridSpan w:val="3"/>
            <w:tcBorders>
              <w:top w:val="single" w:sz="8" w:space="0" w:color="000000"/>
              <w:right w:val="double" w:sz="4" w:space="0" w:color="000000"/>
            </w:tcBorders>
          </w:tcPr>
          <w:p w14:paraId="46D70513" w14:textId="77777777" w:rsidR="00D65018" w:rsidRDefault="00D65018">
            <w:pPr>
              <w:pStyle w:val="TableParagraph"/>
              <w:rPr>
                <w:sz w:val="20"/>
              </w:rPr>
            </w:pPr>
          </w:p>
        </w:tc>
      </w:tr>
      <w:tr w:rsidR="00D65018" w14:paraId="3321E39F" w14:textId="77777777">
        <w:trPr>
          <w:trHeight w:hRule="exact" w:val="435"/>
        </w:trPr>
        <w:tc>
          <w:tcPr>
            <w:tcW w:w="1464" w:type="dxa"/>
            <w:tcBorders>
              <w:bottom w:val="single" w:sz="8" w:space="0" w:color="000000"/>
            </w:tcBorders>
          </w:tcPr>
          <w:p w14:paraId="5EDDC9E6" w14:textId="77777777" w:rsidR="00D65018" w:rsidRDefault="00DD090C">
            <w:pPr>
              <w:pStyle w:val="TableParagraph"/>
              <w:spacing w:before="125"/>
              <w:ind w:left="-2"/>
            </w:pPr>
            <w:r>
              <w:t>Izmjena</w:t>
            </w:r>
            <w:r>
              <w:rPr>
                <w:spacing w:val="-2"/>
              </w:rPr>
              <w:t xml:space="preserve"> </w:t>
            </w:r>
            <w:r>
              <w:t>posade</w:t>
            </w:r>
          </w:p>
        </w:tc>
        <w:tc>
          <w:tcPr>
            <w:tcW w:w="3481" w:type="dxa"/>
            <w:gridSpan w:val="2"/>
            <w:vMerge w:val="restart"/>
            <w:tcBorders>
              <w:bottom w:val="single" w:sz="8" w:space="0" w:color="000000"/>
              <w:right w:val="double" w:sz="4" w:space="0" w:color="000000"/>
            </w:tcBorders>
          </w:tcPr>
          <w:p w14:paraId="7D975EEF" w14:textId="77777777" w:rsidR="00D65018" w:rsidRDefault="00DD090C">
            <w:pPr>
              <w:pStyle w:val="TableParagraph"/>
              <w:ind w:left="-2" w:right="493"/>
            </w:pPr>
            <w:r>
              <w:rPr>
                <w:spacing w:val="-5"/>
              </w:rPr>
              <w:t>50% tarife po ukrcanom/iskrcanom</w:t>
            </w:r>
            <w:r>
              <w:rPr>
                <w:spacing w:val="-52"/>
              </w:rPr>
              <w:t xml:space="preserve"> </w:t>
            </w:r>
            <w:r>
              <w:t>putniku</w:t>
            </w:r>
          </w:p>
        </w:tc>
      </w:tr>
      <w:tr w:rsidR="00D65018" w14:paraId="77646238" w14:textId="77777777">
        <w:trPr>
          <w:trHeight w:hRule="exact" w:val="125"/>
        </w:trPr>
        <w:tc>
          <w:tcPr>
            <w:tcW w:w="1464" w:type="dxa"/>
            <w:vMerge w:val="restart"/>
            <w:tcBorders>
              <w:top w:val="single" w:sz="8" w:space="0" w:color="000000"/>
            </w:tcBorders>
          </w:tcPr>
          <w:p w14:paraId="36261AB6" w14:textId="77777777" w:rsidR="00D65018" w:rsidRDefault="00D65018">
            <w:pPr>
              <w:pStyle w:val="TableParagraph"/>
              <w:rPr>
                <w:sz w:val="20"/>
              </w:rPr>
            </w:pPr>
          </w:p>
        </w:tc>
        <w:tc>
          <w:tcPr>
            <w:tcW w:w="3481" w:type="dxa"/>
            <w:gridSpan w:val="2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14:paraId="6EDB8AB0" w14:textId="77777777" w:rsidR="00D65018" w:rsidRDefault="00D65018">
            <w:pPr>
              <w:rPr>
                <w:sz w:val="2"/>
                <w:szCs w:val="2"/>
              </w:rPr>
            </w:pPr>
          </w:p>
        </w:tc>
      </w:tr>
      <w:tr w:rsidR="00D65018" w14:paraId="15C7B9B0" w14:textId="77777777">
        <w:trPr>
          <w:trHeight w:hRule="exact" w:val="297"/>
        </w:trPr>
        <w:tc>
          <w:tcPr>
            <w:tcW w:w="1464" w:type="dxa"/>
            <w:vMerge/>
            <w:tcBorders>
              <w:top w:val="nil"/>
            </w:tcBorders>
          </w:tcPr>
          <w:p w14:paraId="6118E7EB" w14:textId="77777777" w:rsidR="00D65018" w:rsidRDefault="00D65018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000000"/>
              <w:right w:val="double" w:sz="4" w:space="0" w:color="000000"/>
            </w:tcBorders>
          </w:tcPr>
          <w:p w14:paraId="1385F9AA" w14:textId="77777777" w:rsidR="00D65018" w:rsidRDefault="00D65018">
            <w:pPr>
              <w:pStyle w:val="TableParagraph"/>
              <w:rPr>
                <w:sz w:val="20"/>
              </w:rPr>
            </w:pPr>
          </w:p>
        </w:tc>
      </w:tr>
    </w:tbl>
    <w:p w14:paraId="2A2B60FE" w14:textId="77777777" w:rsidR="00D65018" w:rsidRDefault="00D65018">
      <w:pPr>
        <w:pStyle w:val="BodyText"/>
        <w:rPr>
          <w:sz w:val="20"/>
        </w:rPr>
      </w:pPr>
    </w:p>
    <w:p w14:paraId="5D34B1C2" w14:textId="77777777" w:rsidR="00D65018" w:rsidRDefault="00D65018">
      <w:pPr>
        <w:pStyle w:val="BodyText"/>
        <w:spacing w:before="5"/>
        <w:rPr>
          <w:sz w:val="21"/>
        </w:rPr>
      </w:pPr>
    </w:p>
    <w:p w14:paraId="4994563D" w14:textId="77777777" w:rsidR="00D65018" w:rsidRDefault="00DD090C">
      <w:pPr>
        <w:pStyle w:val="Heading1"/>
        <w:numPr>
          <w:ilvl w:val="0"/>
          <w:numId w:val="3"/>
        </w:numPr>
        <w:tabs>
          <w:tab w:val="left" w:pos="422"/>
        </w:tabs>
        <w:spacing w:before="90"/>
        <w:ind w:left="421" w:hanging="301"/>
      </w:pPr>
      <w:r>
        <w:t>TERETNI PROMET</w:t>
      </w:r>
    </w:p>
    <w:p w14:paraId="5ABD382D" w14:textId="77777777" w:rsidR="00D65018" w:rsidRDefault="00D65018">
      <w:pPr>
        <w:pStyle w:val="BodyText"/>
        <w:spacing w:before="3"/>
        <w:rPr>
          <w:b/>
        </w:rPr>
      </w:pPr>
    </w:p>
    <w:p w14:paraId="28210445" w14:textId="77777777" w:rsidR="00D65018" w:rsidRDefault="00DD090C">
      <w:pPr>
        <w:ind w:left="121"/>
        <w:rPr>
          <w:sz w:val="24"/>
        </w:rPr>
      </w:pPr>
      <w:r>
        <w:rPr>
          <w:sz w:val="24"/>
        </w:rPr>
        <w:t>TABLICA</w:t>
      </w:r>
      <w:r>
        <w:rPr>
          <w:spacing w:val="-3"/>
          <w:sz w:val="24"/>
        </w:rPr>
        <w:t xml:space="preserve"> </w:t>
      </w:r>
      <w:r>
        <w:rPr>
          <w:sz w:val="24"/>
        </w:rPr>
        <w:t>IV.:</w:t>
      </w:r>
    </w:p>
    <w:p w14:paraId="15AD9074" w14:textId="77777777" w:rsidR="00D65018" w:rsidRDefault="00D65018">
      <w:pPr>
        <w:pStyle w:val="BodyText"/>
        <w:spacing w:before="5" w:after="1"/>
      </w:pPr>
    </w:p>
    <w:tbl>
      <w:tblPr>
        <w:tblStyle w:val="TableNormal1"/>
        <w:tblW w:w="0" w:type="auto"/>
        <w:tblInd w:w="1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1347"/>
        <w:gridCol w:w="1415"/>
      </w:tblGrid>
      <w:tr w:rsidR="00D65018" w14:paraId="05EB62E2" w14:textId="77777777">
        <w:trPr>
          <w:trHeight w:val="326"/>
        </w:trPr>
        <w:tc>
          <w:tcPr>
            <w:tcW w:w="6396" w:type="dxa"/>
            <w:gridSpan w:val="3"/>
            <w:shd w:val="clear" w:color="auto" w:fill="D9D9D9"/>
          </w:tcPr>
          <w:p w14:paraId="3E8B6D42" w14:textId="77777777" w:rsidR="00D65018" w:rsidRDefault="00DD090C">
            <w:pPr>
              <w:pStyle w:val="TableParagraph"/>
              <w:spacing w:before="40"/>
              <w:ind w:left="2132"/>
              <w:rPr>
                <w:b/>
                <w:sz w:val="21"/>
              </w:rPr>
            </w:pPr>
            <w:r>
              <w:rPr>
                <w:b/>
                <w:sz w:val="21"/>
              </w:rPr>
              <w:t>4.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TERETNI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PROMET</w:t>
            </w:r>
          </w:p>
        </w:tc>
      </w:tr>
      <w:tr w:rsidR="00D65018" w14:paraId="2B2BB8D0" w14:textId="77777777">
        <w:trPr>
          <w:trHeight w:val="241"/>
        </w:trPr>
        <w:tc>
          <w:tcPr>
            <w:tcW w:w="3634" w:type="dxa"/>
            <w:shd w:val="clear" w:color="auto" w:fill="D9D9D9"/>
          </w:tcPr>
          <w:p w14:paraId="323D2CC7" w14:textId="77777777" w:rsidR="00D65018" w:rsidRDefault="00DD090C">
            <w:pPr>
              <w:pStyle w:val="TableParagraph"/>
              <w:spacing w:line="221" w:lineRule="exact"/>
              <w:ind w:left="1357" w:right="134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STAVKA</w:t>
            </w:r>
          </w:p>
        </w:tc>
        <w:tc>
          <w:tcPr>
            <w:tcW w:w="1347" w:type="dxa"/>
            <w:shd w:val="clear" w:color="auto" w:fill="D9D9D9"/>
          </w:tcPr>
          <w:p w14:paraId="6FEB9C5E" w14:textId="77777777" w:rsidR="00D65018" w:rsidRDefault="00DD090C">
            <w:pPr>
              <w:pStyle w:val="TableParagraph"/>
              <w:spacing w:line="221" w:lineRule="exact"/>
              <w:ind w:left="81" w:right="6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OSNOVA</w:t>
            </w:r>
          </w:p>
        </w:tc>
        <w:tc>
          <w:tcPr>
            <w:tcW w:w="1415" w:type="dxa"/>
            <w:shd w:val="clear" w:color="auto" w:fill="D9D9D9"/>
          </w:tcPr>
          <w:p w14:paraId="3CDAA654" w14:textId="77777777" w:rsidR="00D65018" w:rsidRDefault="00DD090C">
            <w:pPr>
              <w:pStyle w:val="TableParagraph"/>
              <w:spacing w:line="221" w:lineRule="exact"/>
              <w:ind w:left="426" w:right="4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U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</w:p>
        </w:tc>
      </w:tr>
      <w:tr w:rsidR="00D65018" w14:paraId="0F0312D7" w14:textId="77777777">
        <w:trPr>
          <w:trHeight w:val="482"/>
        </w:trPr>
        <w:tc>
          <w:tcPr>
            <w:tcW w:w="3634" w:type="dxa"/>
          </w:tcPr>
          <w:p w14:paraId="475DC44D" w14:textId="77777777" w:rsidR="00D65018" w:rsidRDefault="00DD090C">
            <w:pPr>
              <w:pStyle w:val="TableParagraph"/>
              <w:spacing w:line="242" w:lineRule="exact"/>
              <w:ind w:left="9" w:right="529"/>
              <w:rPr>
                <w:sz w:val="21"/>
              </w:rPr>
            </w:pPr>
            <w:r>
              <w:rPr>
                <w:sz w:val="21"/>
              </w:rPr>
              <w:t>Cement, ugljen, koks, željezna ruda,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kvarcni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pijesak,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boksit,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druge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rude</w:t>
            </w:r>
          </w:p>
        </w:tc>
        <w:tc>
          <w:tcPr>
            <w:tcW w:w="1347" w:type="dxa"/>
          </w:tcPr>
          <w:p w14:paraId="73409569" w14:textId="77777777" w:rsidR="00D65018" w:rsidRDefault="00DD090C">
            <w:pPr>
              <w:pStyle w:val="TableParagraph"/>
              <w:spacing w:line="241" w:lineRule="exact"/>
              <w:ind w:right="68"/>
              <w:jc w:val="center"/>
              <w:rPr>
                <w:sz w:val="21"/>
              </w:rPr>
            </w:pPr>
            <w:r>
              <w:rPr>
                <w:sz w:val="21"/>
              </w:rPr>
              <w:t>nedjeljiva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tona</w:t>
            </w:r>
          </w:p>
        </w:tc>
        <w:tc>
          <w:tcPr>
            <w:tcW w:w="1415" w:type="dxa"/>
          </w:tcPr>
          <w:p w14:paraId="0FB0DC60" w14:textId="77777777" w:rsidR="00D65018" w:rsidRDefault="00DD090C">
            <w:pPr>
              <w:pStyle w:val="TableParagraph"/>
              <w:spacing w:line="241" w:lineRule="exact"/>
              <w:ind w:left="425" w:right="410"/>
              <w:jc w:val="center"/>
              <w:rPr>
                <w:sz w:val="21"/>
              </w:rPr>
            </w:pPr>
            <w:r>
              <w:rPr>
                <w:sz w:val="21"/>
              </w:rPr>
              <w:t>2,88</w:t>
            </w:r>
          </w:p>
        </w:tc>
      </w:tr>
      <w:tr w:rsidR="00D65018" w14:paraId="3234855B" w14:textId="77777777">
        <w:trPr>
          <w:trHeight w:val="481"/>
        </w:trPr>
        <w:tc>
          <w:tcPr>
            <w:tcW w:w="3634" w:type="dxa"/>
          </w:tcPr>
          <w:p w14:paraId="03F66BEB" w14:textId="77777777" w:rsidR="00D65018" w:rsidRDefault="00DD090C">
            <w:pPr>
              <w:pStyle w:val="TableParagraph"/>
              <w:spacing w:line="242" w:lineRule="exact"/>
              <w:ind w:left="9" w:right="121"/>
              <w:rPr>
                <w:sz w:val="21"/>
              </w:rPr>
            </w:pPr>
            <w:r>
              <w:rPr>
                <w:sz w:val="21"/>
              </w:rPr>
              <w:t>Glinica, petrolkoks, staro željezo, fosfati,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kalij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klorid,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monoamonijev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fosfat</w:t>
            </w:r>
          </w:p>
        </w:tc>
        <w:tc>
          <w:tcPr>
            <w:tcW w:w="1347" w:type="dxa"/>
          </w:tcPr>
          <w:p w14:paraId="1F96D77C" w14:textId="77777777" w:rsidR="00D65018" w:rsidRDefault="00DD090C">
            <w:pPr>
              <w:pStyle w:val="TableParagraph"/>
              <w:spacing w:line="239" w:lineRule="exact"/>
              <w:ind w:right="68"/>
              <w:jc w:val="center"/>
              <w:rPr>
                <w:sz w:val="21"/>
              </w:rPr>
            </w:pPr>
            <w:r>
              <w:rPr>
                <w:sz w:val="21"/>
              </w:rPr>
              <w:t>nedjeljiva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tona</w:t>
            </w:r>
          </w:p>
        </w:tc>
        <w:tc>
          <w:tcPr>
            <w:tcW w:w="1415" w:type="dxa"/>
          </w:tcPr>
          <w:p w14:paraId="78D583F7" w14:textId="77777777" w:rsidR="00D65018" w:rsidRDefault="00DD090C">
            <w:pPr>
              <w:pStyle w:val="TableParagraph"/>
              <w:spacing w:line="239" w:lineRule="exact"/>
              <w:ind w:left="425" w:right="410"/>
              <w:jc w:val="center"/>
              <w:rPr>
                <w:sz w:val="21"/>
              </w:rPr>
            </w:pPr>
            <w:r>
              <w:rPr>
                <w:sz w:val="21"/>
              </w:rPr>
              <w:t>4,60</w:t>
            </w:r>
          </w:p>
        </w:tc>
      </w:tr>
      <w:tr w:rsidR="00D65018" w14:paraId="1356FAC1" w14:textId="77777777">
        <w:trPr>
          <w:trHeight w:val="239"/>
        </w:trPr>
        <w:tc>
          <w:tcPr>
            <w:tcW w:w="3634" w:type="dxa"/>
          </w:tcPr>
          <w:p w14:paraId="23ECB9D2" w14:textId="77777777" w:rsidR="00D65018" w:rsidRDefault="00DD090C">
            <w:pPr>
              <w:pStyle w:val="TableParagraph"/>
              <w:spacing w:line="219" w:lineRule="exact"/>
              <w:ind w:left="9"/>
              <w:rPr>
                <w:sz w:val="21"/>
              </w:rPr>
            </w:pPr>
            <w:r>
              <w:rPr>
                <w:sz w:val="21"/>
              </w:rPr>
              <w:t>Žitarice,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uljarice</w:t>
            </w:r>
          </w:p>
        </w:tc>
        <w:tc>
          <w:tcPr>
            <w:tcW w:w="1347" w:type="dxa"/>
          </w:tcPr>
          <w:p w14:paraId="4BA164E3" w14:textId="77777777" w:rsidR="00D65018" w:rsidRDefault="00DD090C">
            <w:pPr>
              <w:pStyle w:val="TableParagraph"/>
              <w:spacing w:line="219" w:lineRule="exact"/>
              <w:ind w:right="69"/>
              <w:jc w:val="center"/>
              <w:rPr>
                <w:sz w:val="21"/>
              </w:rPr>
            </w:pPr>
            <w:r>
              <w:rPr>
                <w:sz w:val="21"/>
              </w:rPr>
              <w:t>nedjeljiva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tona</w:t>
            </w:r>
          </w:p>
        </w:tc>
        <w:tc>
          <w:tcPr>
            <w:tcW w:w="1415" w:type="dxa"/>
          </w:tcPr>
          <w:p w14:paraId="09A829C4" w14:textId="77777777" w:rsidR="00D65018" w:rsidRDefault="00DD090C">
            <w:pPr>
              <w:pStyle w:val="TableParagraph"/>
              <w:spacing w:line="219" w:lineRule="exact"/>
              <w:ind w:left="426" w:right="410"/>
              <w:jc w:val="center"/>
              <w:rPr>
                <w:sz w:val="21"/>
              </w:rPr>
            </w:pPr>
            <w:r>
              <w:rPr>
                <w:sz w:val="21"/>
              </w:rPr>
              <w:t>5,75</w:t>
            </w:r>
          </w:p>
        </w:tc>
      </w:tr>
      <w:tr w:rsidR="00D65018" w14:paraId="147E03E2" w14:textId="77777777">
        <w:trPr>
          <w:trHeight w:val="241"/>
        </w:trPr>
        <w:tc>
          <w:tcPr>
            <w:tcW w:w="3634" w:type="dxa"/>
          </w:tcPr>
          <w:p w14:paraId="0ADE7A96" w14:textId="77777777" w:rsidR="00D65018" w:rsidRDefault="00DD090C">
            <w:pPr>
              <w:pStyle w:val="TableParagraph"/>
              <w:spacing w:line="222" w:lineRule="exact"/>
              <w:ind w:left="9"/>
              <w:rPr>
                <w:sz w:val="21"/>
              </w:rPr>
            </w:pPr>
            <w:r>
              <w:rPr>
                <w:sz w:val="21"/>
              </w:rPr>
              <w:t>Umjetna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gnojiva</w:t>
            </w:r>
          </w:p>
        </w:tc>
        <w:tc>
          <w:tcPr>
            <w:tcW w:w="1347" w:type="dxa"/>
          </w:tcPr>
          <w:p w14:paraId="14117003" w14:textId="77777777" w:rsidR="00D65018" w:rsidRDefault="00DD090C">
            <w:pPr>
              <w:pStyle w:val="TableParagraph"/>
              <w:spacing w:line="222" w:lineRule="exact"/>
              <w:ind w:right="70"/>
              <w:jc w:val="center"/>
              <w:rPr>
                <w:sz w:val="21"/>
              </w:rPr>
            </w:pPr>
            <w:r>
              <w:rPr>
                <w:sz w:val="21"/>
              </w:rPr>
              <w:t>nedjeljiva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tona</w:t>
            </w:r>
          </w:p>
        </w:tc>
        <w:tc>
          <w:tcPr>
            <w:tcW w:w="1415" w:type="dxa"/>
          </w:tcPr>
          <w:p w14:paraId="7C02DA4F" w14:textId="77777777" w:rsidR="00D65018" w:rsidRDefault="00DD090C">
            <w:pPr>
              <w:pStyle w:val="TableParagraph"/>
              <w:spacing w:line="222" w:lineRule="exact"/>
              <w:ind w:left="424" w:right="410"/>
              <w:jc w:val="center"/>
              <w:rPr>
                <w:sz w:val="21"/>
              </w:rPr>
            </w:pPr>
            <w:r>
              <w:rPr>
                <w:sz w:val="21"/>
              </w:rPr>
              <w:t>4,90</w:t>
            </w:r>
          </w:p>
        </w:tc>
      </w:tr>
      <w:tr w:rsidR="00D65018" w14:paraId="0D162692" w14:textId="77777777">
        <w:trPr>
          <w:trHeight w:val="241"/>
        </w:trPr>
        <w:tc>
          <w:tcPr>
            <w:tcW w:w="3634" w:type="dxa"/>
          </w:tcPr>
          <w:p w14:paraId="4167C041" w14:textId="77777777" w:rsidR="00D65018" w:rsidRDefault="00DD090C">
            <w:pPr>
              <w:pStyle w:val="TableParagraph"/>
              <w:spacing w:line="222" w:lineRule="exact"/>
              <w:ind w:left="9"/>
              <w:rPr>
                <w:sz w:val="21"/>
              </w:rPr>
            </w:pPr>
            <w:r>
              <w:rPr>
                <w:sz w:val="21"/>
              </w:rPr>
              <w:t>Granulirani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kamen,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pijesak,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piljevina</w:t>
            </w:r>
          </w:p>
        </w:tc>
        <w:tc>
          <w:tcPr>
            <w:tcW w:w="1347" w:type="dxa"/>
          </w:tcPr>
          <w:p w14:paraId="44475E92" w14:textId="77777777" w:rsidR="00D65018" w:rsidRDefault="00DD090C">
            <w:pPr>
              <w:pStyle w:val="TableParagraph"/>
              <w:spacing w:line="222" w:lineRule="exact"/>
              <w:ind w:right="69"/>
              <w:jc w:val="center"/>
              <w:rPr>
                <w:sz w:val="21"/>
              </w:rPr>
            </w:pPr>
            <w:r>
              <w:rPr>
                <w:sz w:val="21"/>
              </w:rPr>
              <w:t>nedjeljiva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tona</w:t>
            </w:r>
          </w:p>
        </w:tc>
        <w:tc>
          <w:tcPr>
            <w:tcW w:w="1415" w:type="dxa"/>
          </w:tcPr>
          <w:p w14:paraId="0103E288" w14:textId="77777777" w:rsidR="00D65018" w:rsidRDefault="00DD090C">
            <w:pPr>
              <w:pStyle w:val="TableParagraph"/>
              <w:spacing w:line="222" w:lineRule="exact"/>
              <w:ind w:left="426" w:right="409"/>
              <w:jc w:val="center"/>
              <w:rPr>
                <w:sz w:val="21"/>
              </w:rPr>
            </w:pPr>
            <w:r>
              <w:rPr>
                <w:sz w:val="21"/>
              </w:rPr>
              <w:t>2,60</w:t>
            </w:r>
          </w:p>
        </w:tc>
      </w:tr>
      <w:tr w:rsidR="00D65018" w14:paraId="79089F76" w14:textId="77777777">
        <w:trPr>
          <w:trHeight w:val="241"/>
        </w:trPr>
        <w:tc>
          <w:tcPr>
            <w:tcW w:w="3634" w:type="dxa"/>
          </w:tcPr>
          <w:p w14:paraId="25D25422" w14:textId="77777777" w:rsidR="00D65018" w:rsidRDefault="00DD090C">
            <w:pPr>
              <w:pStyle w:val="TableParagraph"/>
              <w:spacing w:line="222" w:lineRule="exact"/>
              <w:ind w:left="9"/>
              <w:rPr>
                <w:sz w:val="21"/>
              </w:rPr>
            </w:pPr>
            <w:r>
              <w:rPr>
                <w:sz w:val="21"/>
              </w:rPr>
              <w:t>Ostali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rasuti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tereti</w:t>
            </w:r>
          </w:p>
        </w:tc>
        <w:tc>
          <w:tcPr>
            <w:tcW w:w="1347" w:type="dxa"/>
          </w:tcPr>
          <w:p w14:paraId="10F257F6" w14:textId="77777777" w:rsidR="00D65018" w:rsidRDefault="00DD090C">
            <w:pPr>
              <w:pStyle w:val="TableParagraph"/>
              <w:spacing w:line="222" w:lineRule="exact"/>
              <w:ind w:right="66"/>
              <w:jc w:val="center"/>
              <w:rPr>
                <w:sz w:val="21"/>
              </w:rPr>
            </w:pPr>
            <w:r>
              <w:rPr>
                <w:sz w:val="21"/>
              </w:rPr>
              <w:t>nedjeljiva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tona</w:t>
            </w:r>
          </w:p>
        </w:tc>
        <w:tc>
          <w:tcPr>
            <w:tcW w:w="1415" w:type="dxa"/>
          </w:tcPr>
          <w:p w14:paraId="3C252BA8" w14:textId="77777777" w:rsidR="00D65018" w:rsidRDefault="00DD090C">
            <w:pPr>
              <w:pStyle w:val="TableParagraph"/>
              <w:spacing w:line="222" w:lineRule="exact"/>
              <w:ind w:left="426" w:right="408"/>
              <w:jc w:val="center"/>
              <w:rPr>
                <w:sz w:val="21"/>
              </w:rPr>
            </w:pPr>
            <w:r>
              <w:rPr>
                <w:sz w:val="21"/>
              </w:rPr>
              <w:t>5,75</w:t>
            </w:r>
          </w:p>
        </w:tc>
      </w:tr>
      <w:tr w:rsidR="00D65018" w14:paraId="75E024AC" w14:textId="77777777">
        <w:trPr>
          <w:trHeight w:val="965"/>
        </w:trPr>
        <w:tc>
          <w:tcPr>
            <w:tcW w:w="3634" w:type="dxa"/>
          </w:tcPr>
          <w:p w14:paraId="5ADA68B4" w14:textId="77777777" w:rsidR="00D65018" w:rsidRDefault="00DD090C">
            <w:pPr>
              <w:pStyle w:val="TableParagraph"/>
              <w:ind w:left="9" w:right="91"/>
              <w:rPr>
                <w:sz w:val="21"/>
              </w:rPr>
            </w:pPr>
            <w:r>
              <w:rPr>
                <w:sz w:val="21"/>
              </w:rPr>
              <w:t>Tekući tereti – vino, ocat, vinski destilati,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bitumen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tekući,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jestiva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ulja,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maziva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ulja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</w:p>
          <w:p w14:paraId="07EF9E88" w14:textId="77777777" w:rsidR="00D65018" w:rsidRDefault="00DD090C">
            <w:pPr>
              <w:pStyle w:val="TableParagraph"/>
              <w:spacing w:line="242" w:lineRule="exact"/>
              <w:ind w:left="9" w:right="348"/>
              <w:rPr>
                <w:sz w:val="21"/>
              </w:rPr>
            </w:pPr>
            <w:r>
              <w:rPr>
                <w:sz w:val="21"/>
              </w:rPr>
              <w:t>masnoće vegetabilnog porijekla, latex,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kemikalije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 melasa</w:t>
            </w:r>
          </w:p>
        </w:tc>
        <w:tc>
          <w:tcPr>
            <w:tcW w:w="1347" w:type="dxa"/>
          </w:tcPr>
          <w:p w14:paraId="0EA1726B" w14:textId="77777777" w:rsidR="00D65018" w:rsidRDefault="00DD090C">
            <w:pPr>
              <w:pStyle w:val="TableParagraph"/>
              <w:spacing w:line="239" w:lineRule="exact"/>
              <w:ind w:right="68"/>
              <w:jc w:val="center"/>
              <w:rPr>
                <w:sz w:val="21"/>
              </w:rPr>
            </w:pPr>
            <w:r>
              <w:rPr>
                <w:sz w:val="21"/>
              </w:rPr>
              <w:t>nedjeljiva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tona</w:t>
            </w:r>
          </w:p>
        </w:tc>
        <w:tc>
          <w:tcPr>
            <w:tcW w:w="1415" w:type="dxa"/>
          </w:tcPr>
          <w:p w14:paraId="62AF3063" w14:textId="77777777" w:rsidR="00D65018" w:rsidRDefault="00DD090C">
            <w:pPr>
              <w:pStyle w:val="TableParagraph"/>
              <w:spacing w:line="239" w:lineRule="exact"/>
              <w:ind w:left="425" w:right="410"/>
              <w:jc w:val="center"/>
              <w:rPr>
                <w:sz w:val="21"/>
              </w:rPr>
            </w:pPr>
            <w:r>
              <w:rPr>
                <w:sz w:val="21"/>
              </w:rPr>
              <w:t>6,90</w:t>
            </w:r>
          </w:p>
        </w:tc>
      </w:tr>
      <w:tr w:rsidR="00D65018" w14:paraId="56F740C0" w14:textId="77777777">
        <w:trPr>
          <w:trHeight w:val="239"/>
        </w:trPr>
        <w:tc>
          <w:tcPr>
            <w:tcW w:w="3634" w:type="dxa"/>
          </w:tcPr>
          <w:p w14:paraId="32EBCB1A" w14:textId="77777777" w:rsidR="00D65018" w:rsidRDefault="00DD090C">
            <w:pPr>
              <w:pStyle w:val="TableParagraph"/>
              <w:spacing w:line="220" w:lineRule="exact"/>
              <w:ind w:left="9"/>
              <w:rPr>
                <w:sz w:val="21"/>
              </w:rPr>
            </w:pPr>
            <w:r>
              <w:rPr>
                <w:sz w:val="21"/>
              </w:rPr>
              <w:t>Nafta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naftni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derivati</w:t>
            </w:r>
          </w:p>
        </w:tc>
        <w:tc>
          <w:tcPr>
            <w:tcW w:w="1347" w:type="dxa"/>
          </w:tcPr>
          <w:p w14:paraId="1ADB7E96" w14:textId="77777777" w:rsidR="00D65018" w:rsidRDefault="00DD090C">
            <w:pPr>
              <w:pStyle w:val="TableParagraph"/>
              <w:spacing w:line="220" w:lineRule="exact"/>
              <w:ind w:right="71"/>
              <w:jc w:val="center"/>
              <w:rPr>
                <w:sz w:val="21"/>
              </w:rPr>
            </w:pPr>
            <w:r>
              <w:rPr>
                <w:sz w:val="21"/>
              </w:rPr>
              <w:t>nedjeljiva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tona</w:t>
            </w:r>
          </w:p>
        </w:tc>
        <w:tc>
          <w:tcPr>
            <w:tcW w:w="1415" w:type="dxa"/>
          </w:tcPr>
          <w:p w14:paraId="719407AC" w14:textId="77777777" w:rsidR="00D65018" w:rsidRDefault="00DD090C">
            <w:pPr>
              <w:pStyle w:val="TableParagraph"/>
              <w:spacing w:line="220" w:lineRule="exact"/>
              <w:ind w:left="424" w:right="410"/>
              <w:jc w:val="center"/>
              <w:rPr>
                <w:sz w:val="21"/>
              </w:rPr>
            </w:pPr>
            <w:r>
              <w:rPr>
                <w:sz w:val="21"/>
              </w:rPr>
              <w:t>7,50</w:t>
            </w:r>
          </w:p>
        </w:tc>
      </w:tr>
      <w:tr w:rsidR="00D65018" w14:paraId="5969FE32" w14:textId="77777777">
        <w:trPr>
          <w:trHeight w:val="241"/>
        </w:trPr>
        <w:tc>
          <w:tcPr>
            <w:tcW w:w="3634" w:type="dxa"/>
          </w:tcPr>
          <w:p w14:paraId="667BFBE9" w14:textId="77777777" w:rsidR="00D65018" w:rsidRDefault="00DD090C">
            <w:pPr>
              <w:pStyle w:val="TableParagraph"/>
              <w:spacing w:line="222" w:lineRule="exact"/>
              <w:ind w:left="9"/>
              <w:rPr>
                <w:sz w:val="21"/>
              </w:rPr>
            </w:pPr>
            <w:r>
              <w:rPr>
                <w:sz w:val="21"/>
              </w:rPr>
              <w:t>Drvo</w:t>
            </w:r>
          </w:p>
        </w:tc>
        <w:tc>
          <w:tcPr>
            <w:tcW w:w="1347" w:type="dxa"/>
          </w:tcPr>
          <w:p w14:paraId="3D7C04A5" w14:textId="77777777" w:rsidR="00D65018" w:rsidRDefault="00DD090C">
            <w:pPr>
              <w:pStyle w:val="TableParagraph"/>
              <w:spacing w:line="222" w:lineRule="exact"/>
              <w:ind w:right="68"/>
              <w:jc w:val="center"/>
              <w:rPr>
                <w:sz w:val="21"/>
              </w:rPr>
            </w:pPr>
            <w:r>
              <w:rPr>
                <w:sz w:val="21"/>
              </w:rPr>
              <w:t>nedjeljiva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tona</w:t>
            </w:r>
          </w:p>
        </w:tc>
        <w:tc>
          <w:tcPr>
            <w:tcW w:w="1415" w:type="dxa"/>
          </w:tcPr>
          <w:p w14:paraId="59CAF01A" w14:textId="77777777" w:rsidR="00D65018" w:rsidRDefault="00DD090C">
            <w:pPr>
              <w:pStyle w:val="TableParagraph"/>
              <w:spacing w:line="222" w:lineRule="exact"/>
              <w:ind w:left="426" w:right="409"/>
              <w:jc w:val="center"/>
              <w:rPr>
                <w:sz w:val="21"/>
              </w:rPr>
            </w:pPr>
            <w:r>
              <w:rPr>
                <w:sz w:val="21"/>
              </w:rPr>
              <w:t>7,80</w:t>
            </w:r>
          </w:p>
        </w:tc>
      </w:tr>
      <w:tr w:rsidR="00D65018" w14:paraId="4BBE72CD" w14:textId="77777777">
        <w:trPr>
          <w:trHeight w:val="241"/>
        </w:trPr>
        <w:tc>
          <w:tcPr>
            <w:tcW w:w="3634" w:type="dxa"/>
          </w:tcPr>
          <w:p w14:paraId="52499B74" w14:textId="77777777" w:rsidR="00D65018" w:rsidRDefault="00DD090C">
            <w:pPr>
              <w:pStyle w:val="TableParagraph"/>
              <w:spacing w:line="222" w:lineRule="exact"/>
              <w:ind w:left="9"/>
              <w:rPr>
                <w:sz w:val="21"/>
              </w:rPr>
            </w:pPr>
            <w:r>
              <w:rPr>
                <w:sz w:val="21"/>
              </w:rPr>
              <w:t>Živa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stoka</w:t>
            </w:r>
          </w:p>
        </w:tc>
        <w:tc>
          <w:tcPr>
            <w:tcW w:w="1347" w:type="dxa"/>
          </w:tcPr>
          <w:p w14:paraId="6CDDA26E" w14:textId="77777777" w:rsidR="00D65018" w:rsidRDefault="00DD090C">
            <w:pPr>
              <w:pStyle w:val="TableParagraph"/>
              <w:spacing w:line="222" w:lineRule="exact"/>
              <w:ind w:right="67"/>
              <w:jc w:val="center"/>
              <w:rPr>
                <w:sz w:val="21"/>
              </w:rPr>
            </w:pPr>
            <w:r>
              <w:rPr>
                <w:sz w:val="21"/>
              </w:rPr>
              <w:t>nedjeljiva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tona</w:t>
            </w:r>
          </w:p>
        </w:tc>
        <w:tc>
          <w:tcPr>
            <w:tcW w:w="1415" w:type="dxa"/>
          </w:tcPr>
          <w:p w14:paraId="0DAD4861" w14:textId="77777777" w:rsidR="00D65018" w:rsidRDefault="00DD090C">
            <w:pPr>
              <w:pStyle w:val="TableParagraph"/>
              <w:spacing w:line="222" w:lineRule="exact"/>
              <w:ind w:left="426" w:right="409"/>
              <w:jc w:val="center"/>
              <w:rPr>
                <w:sz w:val="21"/>
              </w:rPr>
            </w:pPr>
            <w:r>
              <w:rPr>
                <w:sz w:val="21"/>
              </w:rPr>
              <w:t>8,05</w:t>
            </w:r>
          </w:p>
        </w:tc>
      </w:tr>
      <w:tr w:rsidR="00D65018" w14:paraId="09C8527A" w14:textId="77777777">
        <w:trPr>
          <w:trHeight w:val="241"/>
        </w:trPr>
        <w:tc>
          <w:tcPr>
            <w:tcW w:w="3634" w:type="dxa"/>
            <w:tcBorders>
              <w:bottom w:val="single" w:sz="4" w:space="0" w:color="000000"/>
            </w:tcBorders>
          </w:tcPr>
          <w:p w14:paraId="6446F9D6" w14:textId="77777777" w:rsidR="00D65018" w:rsidRDefault="00DD090C">
            <w:pPr>
              <w:pStyle w:val="TableParagraph"/>
              <w:spacing w:line="222" w:lineRule="exact"/>
              <w:ind w:left="9"/>
              <w:rPr>
                <w:sz w:val="21"/>
              </w:rPr>
            </w:pPr>
            <w:r>
              <w:rPr>
                <w:sz w:val="21"/>
              </w:rPr>
              <w:t>Kontejneri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</w:tcPr>
          <w:p w14:paraId="11EB7F01" w14:textId="77777777" w:rsidR="00D65018" w:rsidRDefault="00DD090C">
            <w:pPr>
              <w:pStyle w:val="TableParagraph"/>
              <w:spacing w:line="222" w:lineRule="exact"/>
              <w:ind w:right="69"/>
              <w:jc w:val="center"/>
              <w:rPr>
                <w:sz w:val="21"/>
              </w:rPr>
            </w:pPr>
            <w:r>
              <w:rPr>
                <w:sz w:val="21"/>
              </w:rPr>
              <w:t>nedjeljiva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tona</w:t>
            </w: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14:paraId="1274114C" w14:textId="77777777" w:rsidR="00D65018" w:rsidRDefault="00DD090C">
            <w:pPr>
              <w:pStyle w:val="TableParagraph"/>
              <w:spacing w:line="222" w:lineRule="exact"/>
              <w:ind w:left="424" w:right="410"/>
              <w:jc w:val="center"/>
              <w:rPr>
                <w:sz w:val="21"/>
              </w:rPr>
            </w:pPr>
            <w:r>
              <w:rPr>
                <w:sz w:val="21"/>
              </w:rPr>
              <w:t>5,75</w:t>
            </w:r>
          </w:p>
        </w:tc>
      </w:tr>
    </w:tbl>
    <w:p w14:paraId="6510B8D5" w14:textId="77777777" w:rsidR="00D65018" w:rsidRDefault="00D65018">
      <w:pPr>
        <w:spacing w:line="222" w:lineRule="exact"/>
        <w:jc w:val="center"/>
        <w:rPr>
          <w:sz w:val="21"/>
        </w:rPr>
        <w:sectPr w:rsidR="00D65018">
          <w:pgSz w:w="11910" w:h="16840"/>
          <w:pgMar w:top="1600" w:right="1260" w:bottom="1640" w:left="1580" w:header="0" w:footer="1436" w:gutter="0"/>
          <w:cols w:space="720"/>
        </w:sectPr>
      </w:pPr>
    </w:p>
    <w:p w14:paraId="4D8FAB27" w14:textId="77777777" w:rsidR="00D65018" w:rsidRDefault="00D65018">
      <w:pPr>
        <w:pStyle w:val="BodyText"/>
        <w:spacing w:before="1"/>
        <w:rPr>
          <w:sz w:val="8"/>
        </w:rPr>
      </w:pPr>
    </w:p>
    <w:tbl>
      <w:tblPr>
        <w:tblStyle w:val="TableNormal1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1347"/>
        <w:gridCol w:w="1415"/>
      </w:tblGrid>
      <w:tr w:rsidR="00D65018" w14:paraId="0EB1AC0E" w14:textId="77777777">
        <w:trPr>
          <w:trHeight w:val="240"/>
        </w:trPr>
        <w:tc>
          <w:tcPr>
            <w:tcW w:w="3634" w:type="dxa"/>
          </w:tcPr>
          <w:p w14:paraId="1BA5E6F7" w14:textId="77777777" w:rsidR="00D65018" w:rsidRDefault="00DD090C">
            <w:pPr>
              <w:pStyle w:val="TableParagraph"/>
              <w:spacing w:line="221" w:lineRule="exact"/>
              <w:ind w:left="9"/>
              <w:rPr>
                <w:sz w:val="21"/>
              </w:rPr>
            </w:pPr>
            <w:r>
              <w:rPr>
                <w:sz w:val="21"/>
              </w:rPr>
              <w:t>Južno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voće,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banane</w:t>
            </w:r>
          </w:p>
        </w:tc>
        <w:tc>
          <w:tcPr>
            <w:tcW w:w="1347" w:type="dxa"/>
          </w:tcPr>
          <w:p w14:paraId="469A4581" w14:textId="77777777" w:rsidR="00D65018" w:rsidRDefault="00DD090C">
            <w:pPr>
              <w:pStyle w:val="TableParagraph"/>
              <w:spacing w:line="221" w:lineRule="exact"/>
              <w:ind w:left="8"/>
              <w:rPr>
                <w:sz w:val="21"/>
              </w:rPr>
            </w:pPr>
            <w:r>
              <w:rPr>
                <w:sz w:val="21"/>
              </w:rPr>
              <w:t>nedjeljiva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tona</w:t>
            </w:r>
          </w:p>
        </w:tc>
        <w:tc>
          <w:tcPr>
            <w:tcW w:w="1415" w:type="dxa"/>
          </w:tcPr>
          <w:p w14:paraId="27695369" w14:textId="77777777" w:rsidR="00D65018" w:rsidRDefault="00DD090C">
            <w:pPr>
              <w:pStyle w:val="TableParagraph"/>
              <w:spacing w:line="221" w:lineRule="exact"/>
              <w:ind w:left="527"/>
              <w:rPr>
                <w:sz w:val="21"/>
              </w:rPr>
            </w:pPr>
            <w:r>
              <w:rPr>
                <w:sz w:val="21"/>
              </w:rPr>
              <w:t>6,33</w:t>
            </w:r>
          </w:p>
        </w:tc>
      </w:tr>
      <w:tr w:rsidR="00D65018" w14:paraId="05FADB0B" w14:textId="77777777">
        <w:trPr>
          <w:trHeight w:val="241"/>
        </w:trPr>
        <w:tc>
          <w:tcPr>
            <w:tcW w:w="36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23E72" w14:textId="77777777" w:rsidR="00D65018" w:rsidRDefault="00DD090C">
            <w:pPr>
              <w:pStyle w:val="TableParagraph"/>
              <w:spacing w:line="222" w:lineRule="exact"/>
              <w:ind w:left="9"/>
              <w:rPr>
                <w:sz w:val="21"/>
              </w:rPr>
            </w:pPr>
            <w:r>
              <w:rPr>
                <w:sz w:val="21"/>
              </w:rPr>
              <w:t>Ostali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generalni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tereti</w:t>
            </w:r>
          </w:p>
        </w:tc>
        <w:tc>
          <w:tcPr>
            <w:tcW w:w="13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27F72" w14:textId="77777777" w:rsidR="00D65018" w:rsidRDefault="00DD090C">
            <w:pPr>
              <w:pStyle w:val="TableParagraph"/>
              <w:spacing w:line="222" w:lineRule="exact"/>
              <w:ind w:left="9"/>
              <w:rPr>
                <w:sz w:val="21"/>
              </w:rPr>
            </w:pPr>
            <w:r>
              <w:rPr>
                <w:sz w:val="21"/>
              </w:rPr>
              <w:t>nedjeljiva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tona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FFEB3" w14:textId="77777777" w:rsidR="00D65018" w:rsidRDefault="00DD090C">
            <w:pPr>
              <w:pStyle w:val="TableParagraph"/>
              <w:spacing w:line="222" w:lineRule="exact"/>
              <w:ind w:left="522"/>
              <w:rPr>
                <w:sz w:val="21"/>
              </w:rPr>
            </w:pPr>
            <w:r>
              <w:rPr>
                <w:sz w:val="21"/>
              </w:rPr>
              <w:t>7,20</w:t>
            </w:r>
          </w:p>
        </w:tc>
      </w:tr>
      <w:tr w:rsidR="00D65018" w14:paraId="58E06099" w14:textId="77777777">
        <w:trPr>
          <w:trHeight w:val="241"/>
        </w:trPr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1E973" w14:textId="77777777" w:rsidR="00D65018" w:rsidRDefault="00DD090C">
            <w:pPr>
              <w:pStyle w:val="TableParagraph"/>
              <w:spacing w:line="222" w:lineRule="exact"/>
              <w:ind w:left="9"/>
              <w:rPr>
                <w:sz w:val="21"/>
              </w:rPr>
            </w:pPr>
            <w:r>
              <w:rPr>
                <w:sz w:val="21"/>
              </w:rPr>
              <w:t>Vozila,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vozila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teretom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599F2" w14:textId="77777777" w:rsidR="00D65018" w:rsidRDefault="00DD090C">
            <w:pPr>
              <w:pStyle w:val="TableParagraph"/>
              <w:spacing w:line="222" w:lineRule="exact"/>
              <w:ind w:left="9"/>
              <w:rPr>
                <w:sz w:val="21"/>
              </w:rPr>
            </w:pPr>
            <w:r>
              <w:rPr>
                <w:sz w:val="21"/>
              </w:rPr>
              <w:t>nedjeljiva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tona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FC974" w14:textId="77777777" w:rsidR="00D65018" w:rsidRDefault="00DD090C">
            <w:pPr>
              <w:pStyle w:val="TableParagraph"/>
              <w:spacing w:line="222" w:lineRule="exact"/>
              <w:ind w:left="470"/>
              <w:rPr>
                <w:sz w:val="21"/>
              </w:rPr>
            </w:pPr>
            <w:r>
              <w:rPr>
                <w:sz w:val="21"/>
              </w:rPr>
              <w:t>10,06</w:t>
            </w:r>
          </w:p>
        </w:tc>
      </w:tr>
      <w:tr w:rsidR="00D65018" w14:paraId="7EDDAE88" w14:textId="77777777">
        <w:trPr>
          <w:trHeight w:val="253"/>
        </w:trPr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6B85B" w14:textId="77777777" w:rsidR="00D65018" w:rsidRDefault="00DD090C">
            <w:pPr>
              <w:pStyle w:val="TableParagraph"/>
              <w:spacing w:line="234" w:lineRule="exact"/>
              <w:ind w:left="9"/>
            </w:pPr>
            <w:r>
              <w:t>Eksplozivi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drugi</w:t>
            </w:r>
            <w:r>
              <w:rPr>
                <w:spacing w:val="-1"/>
              </w:rPr>
              <w:t xml:space="preserve"> </w:t>
            </w:r>
            <w:r>
              <w:t>opasni</w:t>
            </w:r>
            <w:r>
              <w:rPr>
                <w:spacing w:val="-2"/>
              </w:rPr>
              <w:t xml:space="preserve"> </w:t>
            </w:r>
            <w:r>
              <w:t>tereti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B4EAD" w14:textId="77777777" w:rsidR="00D65018" w:rsidRDefault="00DD090C">
            <w:pPr>
              <w:pStyle w:val="TableParagraph"/>
              <w:spacing w:line="234" w:lineRule="exact"/>
              <w:ind w:left="8"/>
            </w:pPr>
            <w:r>
              <w:t>nedjeljiva</w:t>
            </w:r>
            <w:r>
              <w:rPr>
                <w:spacing w:val="-2"/>
              </w:rPr>
              <w:t xml:space="preserve"> </w:t>
            </w:r>
            <w:r>
              <w:t>tona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637F5" w14:textId="77777777" w:rsidR="00D65018" w:rsidRDefault="00DD090C">
            <w:pPr>
              <w:pStyle w:val="TableParagraph"/>
              <w:spacing w:line="234" w:lineRule="exact"/>
              <w:ind w:left="458"/>
            </w:pPr>
            <w:r>
              <w:t>15,24</w:t>
            </w:r>
          </w:p>
        </w:tc>
      </w:tr>
    </w:tbl>
    <w:p w14:paraId="197D936A" w14:textId="77777777" w:rsidR="00D65018" w:rsidRDefault="00D65018">
      <w:pPr>
        <w:pStyle w:val="BodyText"/>
        <w:spacing w:before="3"/>
        <w:rPr>
          <w:sz w:val="16"/>
        </w:rPr>
      </w:pPr>
    </w:p>
    <w:p w14:paraId="018D14AA" w14:textId="77777777" w:rsidR="00D65018" w:rsidRDefault="00DD090C">
      <w:pPr>
        <w:pStyle w:val="Heading2"/>
        <w:spacing w:before="90" w:line="276" w:lineRule="exact"/>
        <w:ind w:left="121" w:right="0"/>
        <w:jc w:val="left"/>
      </w:pPr>
      <w:r>
        <w:t>NAPOMENA</w:t>
      </w:r>
      <w:r>
        <w:rPr>
          <w:spacing w:val="-4"/>
        </w:rPr>
        <w:t xml:space="preserve"> </w:t>
      </w:r>
      <w:r>
        <w:t>UZ</w:t>
      </w:r>
      <w:r>
        <w:rPr>
          <w:spacing w:val="-4"/>
        </w:rPr>
        <w:t xml:space="preserve"> </w:t>
      </w:r>
      <w:r>
        <w:t>TABLICU</w:t>
      </w:r>
      <w:r>
        <w:rPr>
          <w:spacing w:val="-4"/>
        </w:rPr>
        <w:t xml:space="preserve"> </w:t>
      </w:r>
      <w:r>
        <w:t>IV.:</w:t>
      </w:r>
    </w:p>
    <w:p w14:paraId="1C5E785B" w14:textId="77777777" w:rsidR="00D65018" w:rsidRDefault="00DD090C">
      <w:pPr>
        <w:spacing w:line="253" w:lineRule="exact"/>
        <w:ind w:left="121"/>
        <w:rPr>
          <w:i/>
        </w:rPr>
      </w:pPr>
      <w:r>
        <w:rPr>
          <w:i/>
        </w:rPr>
        <w:t>Pristojba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plaća:</w:t>
      </w:r>
    </w:p>
    <w:p w14:paraId="6F3BF02E" w14:textId="77777777" w:rsidR="00D65018" w:rsidRDefault="00DD090C">
      <w:pPr>
        <w:pStyle w:val="ListParagraph"/>
        <w:numPr>
          <w:ilvl w:val="0"/>
          <w:numId w:val="2"/>
        </w:numPr>
        <w:tabs>
          <w:tab w:val="left" w:pos="306"/>
        </w:tabs>
        <w:ind w:right="728" w:hanging="221"/>
        <w:rPr>
          <w:i/>
        </w:rPr>
      </w:pPr>
      <w:r>
        <w:rPr>
          <w:i/>
        </w:rPr>
        <w:t>za iskrcaj tekućeg tereta u cisternama ili plinskih boca u kamionima - po kamionu odnosno</w:t>
      </w:r>
      <w:r>
        <w:rPr>
          <w:i/>
          <w:spacing w:val="-52"/>
        </w:rPr>
        <w:t xml:space="preserve"> </w:t>
      </w:r>
      <w:r>
        <w:rPr>
          <w:i/>
        </w:rPr>
        <w:t>prijevoznom</w:t>
      </w:r>
      <w:r>
        <w:rPr>
          <w:i/>
          <w:spacing w:val="-1"/>
        </w:rPr>
        <w:t xml:space="preserve"> </w:t>
      </w:r>
      <w:r>
        <w:rPr>
          <w:i/>
        </w:rPr>
        <w:t>vozilu u iznosu od</w:t>
      </w:r>
      <w:r>
        <w:rPr>
          <w:i/>
          <w:spacing w:val="-1"/>
        </w:rPr>
        <w:t xml:space="preserve"> </w:t>
      </w:r>
      <w:r>
        <w:rPr>
          <w:i/>
        </w:rPr>
        <w:t>10%</w:t>
      </w:r>
      <w:r>
        <w:rPr>
          <w:i/>
          <w:spacing w:val="-3"/>
        </w:rPr>
        <w:t xml:space="preserve"> </w:t>
      </w:r>
      <w:r>
        <w:rPr>
          <w:i/>
        </w:rPr>
        <w:t>od</w:t>
      </w:r>
      <w:r>
        <w:rPr>
          <w:i/>
          <w:spacing w:val="-1"/>
        </w:rPr>
        <w:t xml:space="preserve"> </w:t>
      </w:r>
      <w:r>
        <w:rPr>
          <w:i/>
        </w:rPr>
        <w:t>cijene prijevozne karte;</w:t>
      </w:r>
    </w:p>
    <w:p w14:paraId="697A1818" w14:textId="77777777" w:rsidR="00D65018" w:rsidRDefault="00DD090C">
      <w:pPr>
        <w:pStyle w:val="ListParagraph"/>
        <w:numPr>
          <w:ilvl w:val="0"/>
          <w:numId w:val="2"/>
        </w:numPr>
        <w:tabs>
          <w:tab w:val="left" w:pos="306"/>
        </w:tabs>
        <w:ind w:left="287" w:right="869" w:hanging="166"/>
        <w:rPr>
          <w:i/>
        </w:rPr>
      </w:pPr>
      <w:r>
        <w:rPr>
          <w:i/>
        </w:rPr>
        <w:t>za građevnski i ostali materijal, namirnice i sl. – po kamionu odnosno prijevoznom vozilu</w:t>
      </w:r>
      <w:r>
        <w:rPr>
          <w:i/>
          <w:spacing w:val="-52"/>
        </w:rPr>
        <w:t xml:space="preserve"> </w:t>
      </w:r>
      <w:r>
        <w:rPr>
          <w:i/>
        </w:rPr>
        <w:t>u</w:t>
      </w:r>
      <w:r>
        <w:rPr>
          <w:i/>
          <w:spacing w:val="-1"/>
        </w:rPr>
        <w:t xml:space="preserve"> </w:t>
      </w:r>
      <w:r>
        <w:rPr>
          <w:i/>
        </w:rPr>
        <w:t>iznosu</w:t>
      </w:r>
      <w:r>
        <w:rPr>
          <w:i/>
          <w:spacing w:val="-1"/>
        </w:rPr>
        <w:t xml:space="preserve"> </w:t>
      </w:r>
      <w:r>
        <w:rPr>
          <w:i/>
        </w:rPr>
        <w:t>od</w:t>
      </w:r>
      <w:r>
        <w:rPr>
          <w:i/>
          <w:spacing w:val="-1"/>
        </w:rPr>
        <w:t xml:space="preserve"> </w:t>
      </w:r>
      <w:r>
        <w:rPr>
          <w:i/>
        </w:rPr>
        <w:t>10%</w:t>
      </w:r>
      <w:r>
        <w:rPr>
          <w:i/>
          <w:spacing w:val="-3"/>
        </w:rPr>
        <w:t xml:space="preserve"> </w:t>
      </w:r>
      <w:r>
        <w:rPr>
          <w:i/>
        </w:rPr>
        <w:t>od cijene prijevozne karte;</w:t>
      </w:r>
    </w:p>
    <w:p w14:paraId="0BFB5139" w14:textId="77777777" w:rsidR="00D65018" w:rsidRDefault="00DD090C">
      <w:pPr>
        <w:pStyle w:val="ListParagraph"/>
        <w:numPr>
          <w:ilvl w:val="0"/>
          <w:numId w:val="2"/>
        </w:numPr>
        <w:tabs>
          <w:tab w:val="left" w:pos="306"/>
        </w:tabs>
        <w:ind w:right="344" w:hanging="221"/>
        <w:rPr>
          <w:i/>
        </w:rPr>
      </w:pPr>
      <w:r>
        <w:rPr>
          <w:i/>
        </w:rPr>
        <w:t>za teretne brodove, koćare, plivaričare i ostale ribarske brodove u matičnoj luci upisa naknada</w:t>
      </w:r>
      <w:r>
        <w:rPr>
          <w:i/>
          <w:spacing w:val="-52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može ugovarati paušalno;</w:t>
      </w:r>
    </w:p>
    <w:p w14:paraId="4367BEE4" w14:textId="77777777" w:rsidR="00D65018" w:rsidRDefault="00DD090C">
      <w:pPr>
        <w:pStyle w:val="ListParagraph"/>
        <w:numPr>
          <w:ilvl w:val="0"/>
          <w:numId w:val="2"/>
        </w:numPr>
        <w:tabs>
          <w:tab w:val="left" w:pos="306"/>
        </w:tabs>
        <w:spacing w:before="1" w:line="252" w:lineRule="exact"/>
        <w:ind w:left="305" w:hanging="185"/>
        <w:rPr>
          <w:i/>
        </w:rPr>
      </w:pPr>
      <w:r>
        <w:rPr>
          <w:i/>
        </w:rPr>
        <w:t>tehničkim</w:t>
      </w:r>
      <w:r>
        <w:rPr>
          <w:i/>
          <w:spacing w:val="-2"/>
        </w:rPr>
        <w:t xml:space="preserve"> </w:t>
      </w:r>
      <w:r>
        <w:rPr>
          <w:i/>
        </w:rPr>
        <w:t>plovnim</w:t>
      </w:r>
      <w:r>
        <w:rPr>
          <w:i/>
          <w:spacing w:val="-1"/>
        </w:rPr>
        <w:t xml:space="preserve"> </w:t>
      </w:r>
      <w:r>
        <w:rPr>
          <w:i/>
        </w:rPr>
        <w:t>objektima</w:t>
      </w:r>
      <w:r>
        <w:rPr>
          <w:i/>
          <w:spacing w:val="-1"/>
        </w:rPr>
        <w:t xml:space="preserve"> </w:t>
      </w:r>
      <w:r>
        <w:rPr>
          <w:i/>
        </w:rPr>
        <w:t>smatraju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dizalice,</w:t>
      </w:r>
      <w:r>
        <w:rPr>
          <w:i/>
          <w:spacing w:val="-1"/>
        </w:rPr>
        <w:t xml:space="preserve"> </w:t>
      </w:r>
      <w:r>
        <w:rPr>
          <w:i/>
        </w:rPr>
        <w:t>grtalice,</w:t>
      </w:r>
      <w:r>
        <w:rPr>
          <w:i/>
          <w:spacing w:val="-1"/>
        </w:rPr>
        <w:t xml:space="preserve"> </w:t>
      </w:r>
      <w:r>
        <w:rPr>
          <w:i/>
        </w:rPr>
        <w:t>teglenice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sl.;</w:t>
      </w:r>
    </w:p>
    <w:p w14:paraId="7E12F9BB" w14:textId="77777777" w:rsidR="00D65018" w:rsidRDefault="00DD090C">
      <w:pPr>
        <w:pStyle w:val="ListParagraph"/>
        <w:numPr>
          <w:ilvl w:val="0"/>
          <w:numId w:val="2"/>
        </w:numPr>
        <w:tabs>
          <w:tab w:val="left" w:pos="306"/>
        </w:tabs>
        <w:spacing w:line="252" w:lineRule="exact"/>
        <w:ind w:left="305" w:hanging="185"/>
        <w:rPr>
          <w:i/>
        </w:rPr>
      </w:pPr>
      <w:r>
        <w:rPr>
          <w:i/>
        </w:rPr>
        <w:t>na</w:t>
      </w:r>
      <w:r>
        <w:rPr>
          <w:i/>
          <w:spacing w:val="-2"/>
        </w:rPr>
        <w:t xml:space="preserve"> </w:t>
      </w:r>
      <w:r>
        <w:rPr>
          <w:i/>
        </w:rPr>
        <w:t>pumpama</w:t>
      </w:r>
      <w:r>
        <w:rPr>
          <w:i/>
          <w:spacing w:val="-1"/>
        </w:rPr>
        <w:t xml:space="preserve"> </w:t>
      </w:r>
      <w:r>
        <w:rPr>
          <w:i/>
        </w:rPr>
        <w:t>za</w:t>
      </w:r>
      <w:r>
        <w:rPr>
          <w:i/>
          <w:spacing w:val="-1"/>
        </w:rPr>
        <w:t xml:space="preserve"> </w:t>
      </w:r>
      <w:r>
        <w:rPr>
          <w:i/>
        </w:rPr>
        <w:t>ukrcaj</w:t>
      </w:r>
      <w:r>
        <w:rPr>
          <w:i/>
          <w:spacing w:val="-1"/>
        </w:rPr>
        <w:t xml:space="preserve"> </w:t>
      </w:r>
      <w:r>
        <w:rPr>
          <w:i/>
        </w:rPr>
        <w:t>goriva</w:t>
      </w:r>
      <w:r>
        <w:rPr>
          <w:i/>
          <w:spacing w:val="-2"/>
        </w:rPr>
        <w:t xml:space="preserve"> </w:t>
      </w: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pristojba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ne</w:t>
      </w:r>
      <w:r>
        <w:rPr>
          <w:i/>
          <w:spacing w:val="-2"/>
        </w:rPr>
        <w:t xml:space="preserve"> </w:t>
      </w:r>
      <w:r>
        <w:rPr>
          <w:i/>
        </w:rPr>
        <w:t>plaća;</w:t>
      </w:r>
    </w:p>
    <w:p w14:paraId="39037105" w14:textId="77777777" w:rsidR="00D65018" w:rsidRDefault="00DD090C">
      <w:pPr>
        <w:pStyle w:val="ListParagraph"/>
        <w:numPr>
          <w:ilvl w:val="0"/>
          <w:numId w:val="2"/>
        </w:numPr>
        <w:tabs>
          <w:tab w:val="left" w:pos="361"/>
        </w:tabs>
        <w:ind w:left="360" w:hanging="240"/>
        <w:rPr>
          <w:i/>
        </w:rPr>
      </w:pPr>
      <w:r>
        <w:rPr>
          <w:i/>
        </w:rPr>
        <w:t>za</w:t>
      </w:r>
      <w:r>
        <w:rPr>
          <w:i/>
          <w:spacing w:val="-1"/>
        </w:rPr>
        <w:t xml:space="preserve"> </w:t>
      </w:r>
      <w:r>
        <w:rPr>
          <w:i/>
        </w:rPr>
        <w:t>ribarske</w:t>
      </w:r>
      <w:r>
        <w:rPr>
          <w:i/>
          <w:spacing w:val="-1"/>
        </w:rPr>
        <w:t xml:space="preserve"> </w:t>
      </w:r>
      <w:r>
        <w:rPr>
          <w:i/>
        </w:rPr>
        <w:t>brodove</w:t>
      </w:r>
      <w:r>
        <w:rPr>
          <w:i/>
          <w:spacing w:val="-1"/>
        </w:rPr>
        <w:t xml:space="preserve"> </w:t>
      </w: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pristojba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ne</w:t>
      </w:r>
      <w:r>
        <w:rPr>
          <w:i/>
          <w:spacing w:val="-1"/>
        </w:rPr>
        <w:t xml:space="preserve"> </w:t>
      </w:r>
      <w:r>
        <w:rPr>
          <w:i/>
        </w:rPr>
        <w:t>plaća</w:t>
      </w:r>
      <w:r>
        <w:rPr>
          <w:i/>
          <w:spacing w:val="-1"/>
        </w:rPr>
        <w:t xml:space="preserve"> </w:t>
      </w:r>
      <w:r>
        <w:rPr>
          <w:i/>
        </w:rPr>
        <w:t>(ovo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ne</w:t>
      </w:r>
      <w:r>
        <w:rPr>
          <w:i/>
          <w:spacing w:val="-1"/>
        </w:rPr>
        <w:t xml:space="preserve"> </w:t>
      </w:r>
      <w:r>
        <w:rPr>
          <w:i/>
        </w:rPr>
        <w:t>odnosi</w:t>
      </w:r>
      <w:r>
        <w:rPr>
          <w:i/>
          <w:spacing w:val="-1"/>
        </w:rPr>
        <w:t xml:space="preserve"> </w:t>
      </w:r>
      <w:r>
        <w:rPr>
          <w:i/>
        </w:rPr>
        <w:t>za</w:t>
      </w:r>
      <w:r>
        <w:rPr>
          <w:i/>
          <w:spacing w:val="-2"/>
        </w:rPr>
        <w:t xml:space="preserve"> </w:t>
      </w:r>
      <w:r>
        <w:rPr>
          <w:i/>
        </w:rPr>
        <w:t>prekrcaj</w:t>
      </w:r>
      <w:r>
        <w:rPr>
          <w:i/>
          <w:spacing w:val="-1"/>
        </w:rPr>
        <w:t xml:space="preserve"> </w:t>
      </w:r>
      <w:r>
        <w:rPr>
          <w:i/>
        </w:rPr>
        <w:t>ribe</w:t>
      </w:r>
      <w:r>
        <w:rPr>
          <w:i/>
          <w:spacing w:val="-1"/>
        </w:rPr>
        <w:t xml:space="preserve"> </w:t>
      </w:r>
      <w:r>
        <w:rPr>
          <w:i/>
        </w:rPr>
        <w:t>za</w:t>
      </w:r>
      <w:r>
        <w:rPr>
          <w:i/>
          <w:spacing w:val="-1"/>
        </w:rPr>
        <w:t xml:space="preserve"> </w:t>
      </w:r>
      <w:r>
        <w:rPr>
          <w:i/>
        </w:rPr>
        <w:t>transport</w:t>
      </w:r>
      <w:r>
        <w:rPr>
          <w:i/>
          <w:spacing w:val="-1"/>
        </w:rPr>
        <w:t xml:space="preserve"> </w:t>
      </w:r>
      <w:r>
        <w:rPr>
          <w:i/>
        </w:rPr>
        <w:t>pri</w:t>
      </w:r>
    </w:p>
    <w:p w14:paraId="5413B0D8" w14:textId="77777777" w:rsidR="00D65018" w:rsidRDefault="00DD090C">
      <w:pPr>
        <w:ind w:left="342"/>
        <w:rPr>
          <w:i/>
        </w:rPr>
      </w:pPr>
      <w:r>
        <w:rPr>
          <w:i/>
        </w:rPr>
        <w:t>čemu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primjenjuju</w:t>
      </w:r>
      <w:r>
        <w:rPr>
          <w:i/>
          <w:spacing w:val="-1"/>
        </w:rPr>
        <w:t xml:space="preserve"> </w:t>
      </w:r>
      <w:r>
        <w:rPr>
          <w:i/>
        </w:rPr>
        <w:t>tarife</w:t>
      </w:r>
      <w:r>
        <w:rPr>
          <w:i/>
          <w:spacing w:val="-2"/>
        </w:rPr>
        <w:t xml:space="preserve"> </w:t>
      </w:r>
      <w:r>
        <w:rPr>
          <w:i/>
        </w:rPr>
        <w:t>iz</w:t>
      </w:r>
      <w:r>
        <w:rPr>
          <w:i/>
          <w:spacing w:val="-1"/>
        </w:rPr>
        <w:t xml:space="preserve"> </w:t>
      </w:r>
      <w:r>
        <w:rPr>
          <w:i/>
        </w:rPr>
        <w:t>gornje</w:t>
      </w:r>
      <w:r>
        <w:rPr>
          <w:i/>
          <w:spacing w:val="-1"/>
        </w:rPr>
        <w:t xml:space="preserve"> </w:t>
      </w:r>
      <w:r>
        <w:rPr>
          <w:i/>
        </w:rPr>
        <w:t>tablice);</w:t>
      </w:r>
    </w:p>
    <w:p w14:paraId="12743B1E" w14:textId="77777777" w:rsidR="00D65018" w:rsidRDefault="00DD090C">
      <w:pPr>
        <w:pStyle w:val="ListParagraph"/>
        <w:numPr>
          <w:ilvl w:val="0"/>
          <w:numId w:val="2"/>
        </w:numPr>
        <w:tabs>
          <w:tab w:val="left" w:pos="306"/>
        </w:tabs>
        <w:ind w:right="222" w:hanging="221"/>
        <w:jc w:val="both"/>
        <w:rPr>
          <w:i/>
        </w:rPr>
      </w:pPr>
      <w:r>
        <w:rPr>
          <w:i/>
        </w:rPr>
        <w:t>za ukrcaj i iskrcaj tekućeg tereta ili plina u cisternama obračun se radi po broju - komadu vozila</w:t>
      </w:r>
      <w:r>
        <w:rPr>
          <w:i/>
          <w:spacing w:val="-52"/>
        </w:rPr>
        <w:t xml:space="preserve"> </w:t>
      </w:r>
      <w:r>
        <w:rPr>
          <w:i/>
        </w:rPr>
        <w:t>iz Tablice II. plus po cijeni punog kapaciteta cisterne za eksploziv i drugi opasni teret. Obračun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vrši za iskrcaj i ukrcaj ispražnjenog nedegaziranog</w:t>
      </w:r>
      <w:r>
        <w:rPr>
          <w:i/>
          <w:spacing w:val="-1"/>
        </w:rPr>
        <w:t xml:space="preserve"> </w:t>
      </w:r>
      <w:r>
        <w:rPr>
          <w:i/>
        </w:rPr>
        <w:t>tanka;</w:t>
      </w:r>
    </w:p>
    <w:p w14:paraId="100CAFEA" w14:textId="77777777" w:rsidR="00D65018" w:rsidRDefault="00DD090C">
      <w:pPr>
        <w:pStyle w:val="ListParagraph"/>
        <w:numPr>
          <w:ilvl w:val="0"/>
          <w:numId w:val="2"/>
        </w:numPr>
        <w:tabs>
          <w:tab w:val="left" w:pos="306"/>
        </w:tabs>
        <w:spacing w:line="252" w:lineRule="exact"/>
        <w:ind w:left="305" w:hanging="185"/>
        <w:jc w:val="both"/>
        <w:rPr>
          <w:i/>
        </w:rPr>
      </w:pPr>
      <w:r>
        <w:rPr>
          <w:i/>
        </w:rPr>
        <w:t>za</w:t>
      </w:r>
      <w:r>
        <w:rPr>
          <w:i/>
          <w:spacing w:val="-1"/>
        </w:rPr>
        <w:t xml:space="preserve"> </w:t>
      </w:r>
      <w:r>
        <w:rPr>
          <w:i/>
        </w:rPr>
        <w:t>kamion</w:t>
      </w:r>
      <w:r>
        <w:rPr>
          <w:i/>
          <w:spacing w:val="-2"/>
        </w:rPr>
        <w:t xml:space="preserve"> </w:t>
      </w:r>
      <w:r>
        <w:rPr>
          <w:i/>
        </w:rPr>
        <w:t>koji</w:t>
      </w:r>
      <w:r>
        <w:rPr>
          <w:i/>
          <w:spacing w:val="-1"/>
        </w:rPr>
        <w:t xml:space="preserve"> </w:t>
      </w:r>
      <w:r>
        <w:rPr>
          <w:i/>
        </w:rPr>
        <w:t>prevozi</w:t>
      </w:r>
      <w:r>
        <w:rPr>
          <w:i/>
          <w:spacing w:val="-1"/>
        </w:rPr>
        <w:t xml:space="preserve"> </w:t>
      </w:r>
      <w:r>
        <w:rPr>
          <w:i/>
        </w:rPr>
        <w:t>plinske boce</w:t>
      </w:r>
      <w:r>
        <w:rPr>
          <w:i/>
          <w:spacing w:val="-1"/>
        </w:rPr>
        <w:t xml:space="preserve"> </w:t>
      </w:r>
      <w:r>
        <w:rPr>
          <w:i/>
        </w:rPr>
        <w:t>obračun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vrši po</w:t>
      </w:r>
      <w:r>
        <w:rPr>
          <w:i/>
          <w:spacing w:val="-1"/>
        </w:rPr>
        <w:t xml:space="preserve"> </w:t>
      </w:r>
      <w:r>
        <w:rPr>
          <w:i/>
        </w:rPr>
        <w:t>toni</w:t>
      </w:r>
      <w:r>
        <w:rPr>
          <w:i/>
          <w:spacing w:val="-1"/>
        </w:rPr>
        <w:t xml:space="preserve"> </w:t>
      </w:r>
      <w:r>
        <w:rPr>
          <w:i/>
        </w:rPr>
        <w:t>nosivosti</w:t>
      </w:r>
      <w:r>
        <w:rPr>
          <w:i/>
          <w:spacing w:val="-1"/>
        </w:rPr>
        <w:t xml:space="preserve"> </w:t>
      </w:r>
      <w:r>
        <w:rPr>
          <w:i/>
        </w:rPr>
        <w:t>vozila</w:t>
      </w:r>
      <w:r>
        <w:rPr>
          <w:i/>
          <w:spacing w:val="-1"/>
        </w:rPr>
        <w:t xml:space="preserve"> </w:t>
      </w:r>
      <w:r>
        <w:rPr>
          <w:i/>
        </w:rPr>
        <w:t>iz Tablice</w:t>
      </w:r>
      <w:r>
        <w:rPr>
          <w:i/>
          <w:spacing w:val="-1"/>
        </w:rPr>
        <w:t xml:space="preserve"> </w:t>
      </w:r>
      <w:r>
        <w:rPr>
          <w:i/>
        </w:rPr>
        <w:t>II.</w:t>
      </w:r>
    </w:p>
    <w:p w14:paraId="51C55875" w14:textId="77777777" w:rsidR="00D65018" w:rsidRDefault="00DD090C">
      <w:pPr>
        <w:ind w:left="287" w:right="252"/>
        <w:rPr>
          <w:i/>
        </w:rPr>
      </w:pPr>
      <w:r>
        <w:rPr>
          <w:i/>
        </w:rPr>
        <w:t>plus po cijeni brutto ukrcanog tereta (težina pune boce) po cjeniku za eksplozivni teret. Obračun</w:t>
      </w:r>
      <w:r>
        <w:rPr>
          <w:i/>
          <w:spacing w:val="-52"/>
        </w:rPr>
        <w:t xml:space="preserve"> </w:t>
      </w:r>
      <w:r>
        <w:rPr>
          <w:i/>
        </w:rPr>
        <w:t>se vrši za iskrcaj punog kamiona po deklaraciji, a pri povratu za ukrcaj računa se da je kamion</w:t>
      </w:r>
      <w:r>
        <w:rPr>
          <w:i/>
          <w:spacing w:val="1"/>
        </w:rPr>
        <w:t xml:space="preserve"> </w:t>
      </w:r>
      <w:r>
        <w:rPr>
          <w:i/>
        </w:rPr>
        <w:t>još</w:t>
      </w:r>
      <w:r>
        <w:rPr>
          <w:i/>
          <w:spacing w:val="-1"/>
        </w:rPr>
        <w:t xml:space="preserve"> </w:t>
      </w:r>
      <w:r>
        <w:rPr>
          <w:i/>
        </w:rPr>
        <w:t>1/3 pun.</w:t>
      </w:r>
    </w:p>
    <w:p w14:paraId="1ADF600A" w14:textId="77777777" w:rsidR="00D65018" w:rsidRDefault="00D65018">
      <w:pPr>
        <w:pStyle w:val="BodyText"/>
        <w:rPr>
          <w:i/>
        </w:rPr>
      </w:pPr>
    </w:p>
    <w:p w14:paraId="067429D1" w14:textId="77777777" w:rsidR="00D65018" w:rsidRDefault="00D65018">
      <w:pPr>
        <w:pStyle w:val="BodyText"/>
        <w:spacing w:before="2"/>
        <w:rPr>
          <w:i/>
        </w:rPr>
      </w:pPr>
    </w:p>
    <w:p w14:paraId="3174E3A9" w14:textId="77777777" w:rsidR="00D65018" w:rsidRDefault="00DD090C">
      <w:pPr>
        <w:pStyle w:val="Heading1"/>
        <w:numPr>
          <w:ilvl w:val="0"/>
          <w:numId w:val="8"/>
        </w:numPr>
        <w:tabs>
          <w:tab w:val="left" w:pos="542"/>
        </w:tabs>
        <w:ind w:left="541" w:hanging="414"/>
        <w:jc w:val="left"/>
      </w:pPr>
      <w:r>
        <w:t>BRODSKA</w:t>
      </w:r>
      <w:r>
        <w:rPr>
          <w:spacing w:val="-1"/>
        </w:rPr>
        <w:t xml:space="preserve"> </w:t>
      </w:r>
      <w:r>
        <w:t>LEŽARINA</w:t>
      </w:r>
    </w:p>
    <w:p w14:paraId="6C4E8EBA" w14:textId="77777777" w:rsidR="00D65018" w:rsidRDefault="00D65018">
      <w:pPr>
        <w:pStyle w:val="BodyText"/>
        <w:rPr>
          <w:b/>
          <w:sz w:val="26"/>
        </w:rPr>
      </w:pPr>
    </w:p>
    <w:p w14:paraId="1CC66896" w14:textId="77777777" w:rsidR="00D65018" w:rsidRDefault="00DD090C">
      <w:pPr>
        <w:spacing w:before="206"/>
        <w:ind w:left="1196" w:right="1227"/>
        <w:jc w:val="center"/>
        <w:rPr>
          <w:b/>
          <w:i/>
          <w:sz w:val="24"/>
        </w:rPr>
      </w:pPr>
      <w:r>
        <w:rPr>
          <w:b/>
        </w:rPr>
        <w:t>Članak</w:t>
      </w:r>
      <w:r>
        <w:rPr>
          <w:b/>
          <w:spacing w:val="-1"/>
        </w:rPr>
        <w:t xml:space="preserve"> </w:t>
      </w:r>
      <w:r>
        <w:rPr>
          <w:b/>
        </w:rPr>
        <w:t>10</w:t>
      </w:r>
      <w:r>
        <w:rPr>
          <w:b/>
          <w:i/>
          <w:sz w:val="24"/>
        </w:rPr>
        <w:t>.</w:t>
      </w:r>
    </w:p>
    <w:p w14:paraId="02A71571" w14:textId="77777777" w:rsidR="00D65018" w:rsidRDefault="00D65018">
      <w:pPr>
        <w:pStyle w:val="BodyText"/>
        <w:spacing w:before="9"/>
        <w:rPr>
          <w:b/>
          <w:i/>
          <w:sz w:val="23"/>
        </w:rPr>
      </w:pPr>
    </w:p>
    <w:p w14:paraId="5EEE4672" w14:textId="77777777" w:rsidR="00D65018" w:rsidRDefault="00DD090C">
      <w:pPr>
        <w:pStyle w:val="BodyText"/>
        <w:ind w:left="121" w:right="154"/>
        <w:jc w:val="both"/>
      </w:pPr>
      <w:r>
        <w:t>Brodska ležarina plaća se za plovni objekt koji koristi luku u bilo koju svrhu, osim radi</w:t>
      </w:r>
      <w:r>
        <w:rPr>
          <w:spacing w:val="1"/>
        </w:rPr>
        <w:t xml:space="preserve"> </w:t>
      </w:r>
      <w:r>
        <w:t>ukrcavanja</w:t>
      </w:r>
      <w:r>
        <w:rPr>
          <w:spacing w:val="-1"/>
        </w:rPr>
        <w:t xml:space="preserve"> </w:t>
      </w:r>
      <w:r>
        <w:t>ili iskrcavanja putnika,</w:t>
      </w:r>
      <w:r>
        <w:rPr>
          <w:spacing w:val="-1"/>
        </w:rPr>
        <w:t xml:space="preserve"> </w:t>
      </w:r>
      <w:r>
        <w:t>tereta i vozila.</w:t>
      </w:r>
    </w:p>
    <w:p w14:paraId="76117EAC" w14:textId="77777777" w:rsidR="00D65018" w:rsidRDefault="00DD090C">
      <w:pPr>
        <w:pStyle w:val="BodyText"/>
        <w:ind w:left="121" w:right="151"/>
        <w:jc w:val="both"/>
      </w:pPr>
      <w:r>
        <w:t xml:space="preserve">Za operaciju ukrcaja/iskrcaja putnika i vozila odobrava se do </w:t>
      </w:r>
      <w:r>
        <w:rPr>
          <w:b/>
        </w:rPr>
        <w:t xml:space="preserve">2 sata, </w:t>
      </w:r>
      <w:r>
        <w:t>a nakon čega plovni</w:t>
      </w:r>
      <w:r>
        <w:rPr>
          <w:spacing w:val="1"/>
        </w:rPr>
        <w:t xml:space="preserve"> </w:t>
      </w:r>
      <w:r>
        <w:t>objekt mora napustiti luku ili u suprotnom plaća uz pristojbu za upotrebu obale i brodsku</w:t>
      </w:r>
      <w:r>
        <w:rPr>
          <w:spacing w:val="1"/>
        </w:rPr>
        <w:t xml:space="preserve"> </w:t>
      </w:r>
      <w:r>
        <w:t>ležarinu,</w:t>
      </w:r>
      <w:r>
        <w:rPr>
          <w:spacing w:val="1"/>
        </w:rPr>
        <w:t xml:space="preserve"> </w:t>
      </w:r>
      <w:r>
        <w:t>bilo</w:t>
      </w:r>
      <w:r>
        <w:rPr>
          <w:spacing w:val="1"/>
        </w:rPr>
        <w:t xml:space="preserve"> </w:t>
      </w:r>
      <w:r>
        <w:t>uz</w:t>
      </w:r>
      <w:r>
        <w:rPr>
          <w:spacing w:val="1"/>
        </w:rPr>
        <w:t xml:space="preserve"> </w:t>
      </w:r>
      <w:r>
        <w:t>obalu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sidrištu,</w:t>
      </w:r>
      <w:r>
        <w:rPr>
          <w:spacing w:val="1"/>
        </w:rPr>
        <w:t xml:space="preserve"> </w:t>
      </w:r>
      <w:r>
        <w:rPr>
          <w:u w:val="single"/>
        </w:rPr>
        <w:t>osim</w:t>
      </w:r>
      <w:r>
        <w:rPr>
          <w:spacing w:val="1"/>
          <w:u w:val="single"/>
        </w:rPr>
        <w:t xml:space="preserve"> </w:t>
      </w:r>
      <w:r>
        <w:rPr>
          <w:u w:val="single"/>
        </w:rPr>
        <w:t>za</w:t>
      </w:r>
      <w:r>
        <w:rPr>
          <w:spacing w:val="1"/>
          <w:u w:val="single"/>
        </w:rPr>
        <w:t xml:space="preserve"> </w:t>
      </w:r>
      <w:r>
        <w:rPr>
          <w:u w:val="single"/>
        </w:rPr>
        <w:t>brodove</w:t>
      </w:r>
      <w:r>
        <w:rPr>
          <w:spacing w:val="1"/>
          <w:u w:val="single"/>
        </w:rPr>
        <w:t xml:space="preserve"> </w:t>
      </w:r>
      <w:r>
        <w:rPr>
          <w:u w:val="single"/>
        </w:rPr>
        <w:t>na</w:t>
      </w:r>
      <w:r>
        <w:rPr>
          <w:spacing w:val="1"/>
          <w:u w:val="single"/>
        </w:rPr>
        <w:t xml:space="preserve"> </w:t>
      </w:r>
      <w:r>
        <w:rPr>
          <w:u w:val="single"/>
        </w:rPr>
        <w:t>kružnim</w:t>
      </w:r>
      <w:r>
        <w:rPr>
          <w:spacing w:val="1"/>
          <w:u w:val="single"/>
        </w:rPr>
        <w:t xml:space="preserve"> </w:t>
      </w:r>
      <w:r>
        <w:rPr>
          <w:u w:val="single"/>
        </w:rPr>
        <w:t>putovanjima</w:t>
      </w:r>
      <w:r>
        <w:rPr>
          <w:spacing w:val="1"/>
          <w:u w:val="single"/>
        </w:rPr>
        <w:t xml:space="preserve"> </w:t>
      </w:r>
      <w:r>
        <w:rPr>
          <w:u w:val="single"/>
        </w:rPr>
        <w:t>u</w:t>
      </w:r>
      <w:r>
        <w:rPr>
          <w:spacing w:val="1"/>
        </w:rPr>
        <w:t xml:space="preserve"> </w:t>
      </w:r>
      <w:r>
        <w:rPr>
          <w:u w:val="single"/>
        </w:rPr>
        <w:t>međunarodnoj</w:t>
      </w:r>
      <w:r>
        <w:rPr>
          <w:spacing w:val="7"/>
          <w:u w:val="single"/>
        </w:rPr>
        <w:t xml:space="preserve"> </w:t>
      </w:r>
      <w:r>
        <w:rPr>
          <w:u w:val="single"/>
        </w:rPr>
        <w:t>plovidbi</w:t>
      </w:r>
      <w:r>
        <w:rPr>
          <w:spacing w:val="7"/>
        </w:rPr>
        <w:t xml:space="preserve"> </w:t>
      </w:r>
      <w:r>
        <w:t>kojima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odobrava</w:t>
      </w:r>
      <w:r>
        <w:rPr>
          <w:spacing w:val="6"/>
        </w:rPr>
        <w:t xml:space="preserve"> </w:t>
      </w:r>
      <w:r>
        <w:rPr>
          <w:b/>
        </w:rPr>
        <w:t>do</w:t>
      </w:r>
      <w:r>
        <w:rPr>
          <w:b/>
          <w:spacing w:val="7"/>
        </w:rPr>
        <w:t xml:space="preserve"> </w:t>
      </w:r>
      <w:r>
        <w:rPr>
          <w:b/>
        </w:rPr>
        <w:t>8</w:t>
      </w:r>
      <w:r>
        <w:rPr>
          <w:b/>
          <w:spacing w:val="8"/>
        </w:rPr>
        <w:t xml:space="preserve"> </w:t>
      </w:r>
      <w:r>
        <w:rPr>
          <w:b/>
        </w:rPr>
        <w:t>sati</w:t>
      </w:r>
      <w:r>
        <w:rPr>
          <w:b/>
          <w:spacing w:val="8"/>
        </w:rPr>
        <w:t xml:space="preserve"> </w:t>
      </w:r>
      <w:r>
        <w:t>za</w:t>
      </w:r>
      <w:r>
        <w:rPr>
          <w:spacing w:val="8"/>
        </w:rPr>
        <w:t xml:space="preserve"> </w:t>
      </w:r>
      <w:r>
        <w:t>operaciju</w:t>
      </w:r>
      <w:r>
        <w:rPr>
          <w:spacing w:val="7"/>
        </w:rPr>
        <w:t xml:space="preserve"> </w:t>
      </w:r>
      <w:r>
        <w:t>iskrcaja/ukrcaja</w:t>
      </w:r>
      <w:r>
        <w:rPr>
          <w:spacing w:val="7"/>
        </w:rPr>
        <w:t xml:space="preserve"> </w:t>
      </w:r>
      <w:r>
        <w:t>putnika</w:t>
      </w:r>
      <w:r>
        <w:rPr>
          <w:spacing w:val="-5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vozila,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nakon</w:t>
      </w:r>
      <w:r>
        <w:rPr>
          <w:spacing w:val="-1"/>
        </w:rPr>
        <w:t xml:space="preserve"> </w:t>
      </w:r>
      <w:r>
        <w:t>čega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plaća</w:t>
      </w:r>
      <w:r>
        <w:rPr>
          <w:spacing w:val="-1"/>
        </w:rPr>
        <w:t xml:space="preserve"> </w:t>
      </w:r>
      <w:r>
        <w:t>brodska</w:t>
      </w:r>
      <w:r>
        <w:rPr>
          <w:spacing w:val="-1"/>
        </w:rPr>
        <w:t xml:space="preserve"> </w:t>
      </w:r>
      <w:r>
        <w:t>ležarina,</w:t>
      </w:r>
      <w:r>
        <w:rPr>
          <w:spacing w:val="-1"/>
        </w:rPr>
        <w:t xml:space="preserve"> </w:t>
      </w:r>
      <w:r>
        <w:t>bilo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brod</w:t>
      </w:r>
      <w:r>
        <w:rPr>
          <w:spacing w:val="-2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obalu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sidrištu.</w:t>
      </w:r>
    </w:p>
    <w:p w14:paraId="1835759D" w14:textId="77777777" w:rsidR="00D65018" w:rsidRDefault="00DD090C">
      <w:pPr>
        <w:pStyle w:val="BodyText"/>
        <w:ind w:left="121" w:right="153"/>
        <w:jc w:val="both"/>
      </w:pPr>
      <w:r>
        <w:t xml:space="preserve">Za </w:t>
      </w:r>
      <w:r>
        <w:rPr>
          <w:i/>
        </w:rPr>
        <w:t xml:space="preserve">teretne brodove </w:t>
      </w:r>
      <w:r>
        <w:t>operacija ukrcaja/iskrcaja najavljuje se Lučkoj upravi nakon čega ona</w:t>
      </w:r>
      <w:r>
        <w:rPr>
          <w:spacing w:val="1"/>
        </w:rPr>
        <w:t xml:space="preserve"> </w:t>
      </w:r>
      <w:r>
        <w:t>odobrava</w:t>
      </w:r>
      <w:r>
        <w:rPr>
          <w:spacing w:val="-1"/>
        </w:rPr>
        <w:t xml:space="preserve"> </w:t>
      </w:r>
      <w:r>
        <w:t>razumno vrijeme istekom</w:t>
      </w:r>
      <w:r>
        <w:rPr>
          <w:spacing w:val="-4"/>
        </w:rPr>
        <w:t xml:space="preserve"> </w:t>
      </w:r>
      <w:r>
        <w:t>kojeg plovni</w:t>
      </w:r>
      <w:r>
        <w:rPr>
          <w:spacing w:val="-1"/>
        </w:rPr>
        <w:t xml:space="preserve"> </w:t>
      </w:r>
      <w:r>
        <w:t>objekt plaća brodsku ležarinu.</w:t>
      </w:r>
    </w:p>
    <w:p w14:paraId="55EDB584" w14:textId="77777777" w:rsidR="00D65018" w:rsidRDefault="00DD090C">
      <w:pPr>
        <w:ind w:left="121" w:right="152"/>
        <w:jc w:val="both"/>
        <w:rPr>
          <w:sz w:val="24"/>
        </w:rPr>
      </w:pPr>
      <w:r>
        <w:rPr>
          <w:i/>
          <w:sz w:val="24"/>
        </w:rPr>
        <w:t>Linijski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brodovi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domaćem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prometu,</w:t>
      </w:r>
      <w:r>
        <w:rPr>
          <w:i/>
          <w:spacing w:val="43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koji</w:t>
      </w:r>
      <w:r>
        <w:rPr>
          <w:spacing w:val="42"/>
          <w:sz w:val="24"/>
        </w:rPr>
        <w:t xml:space="preserve"> </w:t>
      </w:r>
      <w:r>
        <w:rPr>
          <w:sz w:val="24"/>
        </w:rPr>
        <w:t>imaju</w:t>
      </w:r>
      <w:r>
        <w:rPr>
          <w:spacing w:val="43"/>
          <w:sz w:val="24"/>
        </w:rPr>
        <w:t xml:space="preserve"> </w:t>
      </w:r>
      <w:r>
        <w:rPr>
          <w:sz w:val="24"/>
        </w:rPr>
        <w:t>državnu</w:t>
      </w:r>
      <w:r>
        <w:rPr>
          <w:spacing w:val="43"/>
          <w:sz w:val="24"/>
        </w:rPr>
        <w:t xml:space="preserve"> </w:t>
      </w:r>
      <w:r>
        <w:rPr>
          <w:sz w:val="24"/>
        </w:rPr>
        <w:t>ili</w:t>
      </w:r>
      <w:r>
        <w:rPr>
          <w:spacing w:val="42"/>
          <w:sz w:val="24"/>
        </w:rPr>
        <w:t xml:space="preserve"> </w:t>
      </w:r>
      <w:r>
        <w:rPr>
          <w:sz w:val="24"/>
        </w:rPr>
        <w:t>županijsku</w:t>
      </w:r>
      <w:r>
        <w:rPr>
          <w:spacing w:val="43"/>
          <w:sz w:val="24"/>
        </w:rPr>
        <w:t xml:space="preserve"> </w:t>
      </w:r>
      <w:r>
        <w:rPr>
          <w:sz w:val="24"/>
        </w:rPr>
        <w:t>koncesiju</w:t>
      </w:r>
      <w:r>
        <w:rPr>
          <w:spacing w:val="42"/>
          <w:sz w:val="24"/>
        </w:rPr>
        <w:t xml:space="preserve"> </w:t>
      </w:r>
      <w:r>
        <w:rPr>
          <w:sz w:val="24"/>
        </w:rPr>
        <w:t>za</w:t>
      </w:r>
      <w:r>
        <w:rPr>
          <w:spacing w:val="-58"/>
          <w:sz w:val="24"/>
        </w:rPr>
        <w:t xml:space="preserve"> </w:t>
      </w:r>
      <w:r>
        <w:rPr>
          <w:sz w:val="24"/>
        </w:rPr>
        <w:t>liniju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najavljeni</w:t>
      </w:r>
      <w:r>
        <w:rPr>
          <w:spacing w:val="-1"/>
          <w:sz w:val="24"/>
        </w:rPr>
        <w:t xml:space="preserve"> </w:t>
      </w:r>
      <w:r>
        <w:rPr>
          <w:sz w:val="24"/>
        </w:rPr>
        <w:t>cjelogodišnji red</w:t>
      </w:r>
      <w:r>
        <w:rPr>
          <w:spacing w:val="-2"/>
          <w:sz w:val="24"/>
        </w:rPr>
        <w:t xml:space="preserve"> </w:t>
      </w:r>
      <w:r>
        <w:rPr>
          <w:sz w:val="24"/>
        </w:rPr>
        <w:t>plovidbe,</w:t>
      </w:r>
      <w:r>
        <w:rPr>
          <w:spacing w:val="-2"/>
          <w:sz w:val="24"/>
        </w:rPr>
        <w:t xml:space="preserve"> </w:t>
      </w:r>
      <w:r>
        <w:rPr>
          <w:sz w:val="24"/>
        </w:rPr>
        <w:t>ne plaćaju</w:t>
      </w:r>
      <w:r>
        <w:rPr>
          <w:spacing w:val="-1"/>
          <w:sz w:val="24"/>
        </w:rPr>
        <w:t xml:space="preserve"> </w:t>
      </w:r>
      <w:r>
        <w:rPr>
          <w:sz w:val="24"/>
        </w:rPr>
        <w:t>brodsku</w:t>
      </w:r>
      <w:r>
        <w:rPr>
          <w:spacing w:val="-2"/>
          <w:sz w:val="24"/>
        </w:rPr>
        <w:t xml:space="preserve"> </w:t>
      </w:r>
      <w:r>
        <w:rPr>
          <w:sz w:val="24"/>
        </w:rPr>
        <w:t>ležarinu (noćenje).</w:t>
      </w:r>
    </w:p>
    <w:p w14:paraId="1B596C9C" w14:textId="77777777" w:rsidR="00D65018" w:rsidRDefault="00DD090C">
      <w:pPr>
        <w:ind w:left="121" w:right="152"/>
        <w:jc w:val="both"/>
        <w:rPr>
          <w:sz w:val="24"/>
        </w:rPr>
      </w:pPr>
      <w:r>
        <w:rPr>
          <w:i/>
          <w:sz w:val="24"/>
        </w:rPr>
        <w:t xml:space="preserve">Linijski brodovi u međunarodnom prometu </w:t>
      </w:r>
      <w:r>
        <w:rPr>
          <w:sz w:val="24"/>
        </w:rPr>
        <w:t>i sezonskom domaćem prometu plaćaju nakon</w:t>
      </w:r>
      <w:r>
        <w:rPr>
          <w:spacing w:val="1"/>
          <w:sz w:val="24"/>
        </w:rPr>
        <w:t xml:space="preserve"> </w:t>
      </w:r>
      <w:r>
        <w:rPr>
          <w:sz w:val="24"/>
        </w:rPr>
        <w:t>operacije</w:t>
      </w:r>
      <w:r>
        <w:rPr>
          <w:spacing w:val="-2"/>
          <w:sz w:val="24"/>
        </w:rPr>
        <w:t xml:space="preserve"> </w:t>
      </w:r>
      <w:r>
        <w:rPr>
          <w:sz w:val="24"/>
        </w:rPr>
        <w:t>ukrcaj/iskrcaj brodsku</w:t>
      </w:r>
      <w:r>
        <w:rPr>
          <w:spacing w:val="-1"/>
          <w:sz w:val="24"/>
        </w:rPr>
        <w:t xml:space="preserve"> </w:t>
      </w:r>
      <w:r>
        <w:rPr>
          <w:sz w:val="24"/>
        </w:rPr>
        <w:t>ležarinu.</w:t>
      </w:r>
    </w:p>
    <w:p w14:paraId="50A8667A" w14:textId="77777777" w:rsidR="00D65018" w:rsidRDefault="00DD090C">
      <w:pPr>
        <w:spacing w:before="2"/>
        <w:ind w:left="121" w:right="151"/>
        <w:jc w:val="both"/>
        <w:rPr>
          <w:sz w:val="24"/>
        </w:rPr>
      </w:pPr>
      <w:r>
        <w:rPr>
          <w:i/>
          <w:sz w:val="24"/>
        </w:rPr>
        <w:t>Brodovi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kružnim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putovanjima,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katamarani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hidrokrilci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transferima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izletničkim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turama,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kao i izletnički brodovi (trabakuli)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plaćaju brodsku ležarinu.</w:t>
      </w:r>
    </w:p>
    <w:p w14:paraId="67702CEF" w14:textId="77777777" w:rsidR="00D65018" w:rsidRDefault="00D65018">
      <w:pPr>
        <w:jc w:val="both"/>
        <w:rPr>
          <w:sz w:val="24"/>
        </w:rPr>
        <w:sectPr w:rsidR="00D65018">
          <w:pgSz w:w="11910" w:h="16840"/>
          <w:pgMar w:top="1600" w:right="1260" w:bottom="1680" w:left="1580" w:header="0" w:footer="1436" w:gutter="0"/>
          <w:cols w:space="720"/>
        </w:sectPr>
      </w:pPr>
    </w:p>
    <w:p w14:paraId="5578CC20" w14:textId="77777777" w:rsidR="00D65018" w:rsidRDefault="00DD090C">
      <w:pPr>
        <w:spacing w:before="92"/>
        <w:ind w:left="1196" w:right="1229"/>
        <w:jc w:val="center"/>
        <w:rPr>
          <w:b/>
          <w:sz w:val="24"/>
        </w:rPr>
      </w:pPr>
      <w:r>
        <w:rPr>
          <w:b/>
          <w:sz w:val="24"/>
        </w:rPr>
        <w:lastRenderedPageBreak/>
        <w:t>Članak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11.</w:t>
      </w:r>
    </w:p>
    <w:p w14:paraId="163BD8C5" w14:textId="77777777" w:rsidR="00D65018" w:rsidRDefault="00DD090C">
      <w:pPr>
        <w:pStyle w:val="BodyText"/>
        <w:spacing w:before="56" w:line="552" w:lineRule="exact"/>
        <w:ind w:left="121" w:right="4191"/>
      </w:pPr>
      <w:r>
        <w:t>Brodska ležarina obračunava se prema Tablici V.</w:t>
      </w:r>
      <w:r>
        <w:rPr>
          <w:spacing w:val="-57"/>
        </w:rPr>
        <w:t xml:space="preserve"> </w:t>
      </w:r>
      <w:r>
        <w:t>TABLICA V.:</w:t>
      </w:r>
    </w:p>
    <w:p w14:paraId="10F7BBAF" w14:textId="77777777" w:rsidR="00D65018" w:rsidRDefault="00D65018">
      <w:pPr>
        <w:pStyle w:val="BodyText"/>
        <w:spacing w:before="2"/>
        <w:rPr>
          <w:sz w:val="13"/>
        </w:rPr>
      </w:pPr>
    </w:p>
    <w:tbl>
      <w:tblPr>
        <w:tblStyle w:val="TableNormal1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517"/>
        <w:gridCol w:w="2798"/>
        <w:gridCol w:w="2698"/>
      </w:tblGrid>
      <w:tr w:rsidR="00D65018" w14:paraId="41E7CCB8" w14:textId="77777777">
        <w:trPr>
          <w:trHeight w:val="521"/>
        </w:trPr>
        <w:tc>
          <w:tcPr>
            <w:tcW w:w="541" w:type="dxa"/>
            <w:shd w:val="clear" w:color="auto" w:fill="9A9AFF"/>
          </w:tcPr>
          <w:p w14:paraId="0AE7F24F" w14:textId="77777777" w:rsidR="00D65018" w:rsidRDefault="00DD090C">
            <w:pPr>
              <w:pStyle w:val="TableParagraph"/>
              <w:spacing w:before="53"/>
              <w:ind w:left="52" w:right="4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RED.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BR.</w:t>
            </w:r>
          </w:p>
        </w:tc>
        <w:tc>
          <w:tcPr>
            <w:tcW w:w="2517" w:type="dxa"/>
            <w:shd w:val="clear" w:color="auto" w:fill="9A9AFF"/>
          </w:tcPr>
          <w:p w14:paraId="7F4769FB" w14:textId="77777777" w:rsidR="00D65018" w:rsidRDefault="00DD090C">
            <w:pPr>
              <w:pStyle w:val="TableParagraph"/>
              <w:spacing w:before="54"/>
              <w:ind w:left="52"/>
              <w:rPr>
                <w:b/>
                <w:sz w:val="21"/>
              </w:rPr>
            </w:pPr>
            <w:r>
              <w:rPr>
                <w:b/>
                <w:sz w:val="21"/>
              </w:rPr>
              <w:t>STAVKA</w:t>
            </w:r>
          </w:p>
        </w:tc>
        <w:tc>
          <w:tcPr>
            <w:tcW w:w="2798" w:type="dxa"/>
            <w:shd w:val="clear" w:color="auto" w:fill="9A9AFF"/>
          </w:tcPr>
          <w:p w14:paraId="71B9C59B" w14:textId="77777777" w:rsidR="00D65018" w:rsidRDefault="00DD090C">
            <w:pPr>
              <w:pStyle w:val="TableParagraph"/>
              <w:spacing w:before="54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OSNOVA</w:t>
            </w:r>
          </w:p>
        </w:tc>
        <w:tc>
          <w:tcPr>
            <w:tcW w:w="2698" w:type="dxa"/>
            <w:shd w:val="clear" w:color="auto" w:fill="9A9AFF"/>
          </w:tcPr>
          <w:p w14:paraId="7EDEBC39" w14:textId="77777777" w:rsidR="00D65018" w:rsidRDefault="00DD090C">
            <w:pPr>
              <w:pStyle w:val="TableParagraph"/>
              <w:spacing w:before="54"/>
              <w:ind w:right="117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IZNOS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U kn</w:t>
            </w:r>
          </w:p>
        </w:tc>
      </w:tr>
      <w:tr w:rsidR="00D65018" w14:paraId="5EB310A2" w14:textId="77777777">
        <w:trPr>
          <w:trHeight w:val="1112"/>
        </w:trPr>
        <w:tc>
          <w:tcPr>
            <w:tcW w:w="541" w:type="dxa"/>
          </w:tcPr>
          <w:p w14:paraId="74A58BFA" w14:textId="77777777" w:rsidR="00D65018" w:rsidRDefault="00D65018">
            <w:pPr>
              <w:pStyle w:val="TableParagraph"/>
            </w:pPr>
          </w:p>
          <w:p w14:paraId="0DF7ED8F" w14:textId="77777777" w:rsidR="00D65018" w:rsidRDefault="00D65018">
            <w:pPr>
              <w:pStyle w:val="TableParagraph"/>
              <w:spacing w:before="1"/>
              <w:rPr>
                <w:sz w:val="26"/>
              </w:rPr>
            </w:pPr>
          </w:p>
          <w:p w14:paraId="7B61449D" w14:textId="77777777" w:rsidR="00D65018" w:rsidRDefault="00DD090C">
            <w:pPr>
              <w:pStyle w:val="TableParagraph"/>
              <w:ind w:right="165"/>
              <w:jc w:val="right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2517" w:type="dxa"/>
          </w:tcPr>
          <w:p w14:paraId="5D9227AE" w14:textId="77777777" w:rsidR="00D65018" w:rsidRDefault="00DD090C">
            <w:pPr>
              <w:pStyle w:val="TableParagraph"/>
              <w:spacing w:before="191"/>
              <w:ind w:left="52" w:right="72"/>
              <w:rPr>
                <w:sz w:val="21"/>
              </w:rPr>
            </w:pPr>
            <w:r>
              <w:rPr>
                <w:sz w:val="21"/>
              </w:rPr>
              <w:t>Plovila za prijevoz putnika i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plovila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prijevoz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tereta</w:t>
            </w:r>
          </w:p>
        </w:tc>
        <w:tc>
          <w:tcPr>
            <w:tcW w:w="2798" w:type="dxa"/>
          </w:tcPr>
          <w:p w14:paraId="4B0926BC" w14:textId="77777777" w:rsidR="00D65018" w:rsidRDefault="00DD090C">
            <w:pPr>
              <w:pStyle w:val="TableParagraph"/>
              <w:spacing w:before="49"/>
              <w:ind w:left="54" w:right="129"/>
              <w:rPr>
                <w:i/>
                <w:sz w:val="21"/>
              </w:rPr>
            </w:pPr>
            <w:r>
              <w:rPr>
                <w:i/>
                <w:sz w:val="21"/>
              </w:rPr>
              <w:t>Prema nedjeljivom danu od 24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sata i nedjeljivom dužnom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metru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plovila</w:t>
            </w:r>
          </w:p>
        </w:tc>
        <w:tc>
          <w:tcPr>
            <w:tcW w:w="2698" w:type="dxa"/>
          </w:tcPr>
          <w:p w14:paraId="391FE30C" w14:textId="77777777" w:rsidR="00D65018" w:rsidRDefault="00D65018">
            <w:pPr>
              <w:pStyle w:val="TableParagraph"/>
            </w:pPr>
          </w:p>
          <w:p w14:paraId="17561AA7" w14:textId="77777777" w:rsidR="00D65018" w:rsidRDefault="00D65018">
            <w:pPr>
              <w:pStyle w:val="TableParagraph"/>
              <w:spacing w:before="2"/>
              <w:rPr>
                <w:sz w:val="26"/>
              </w:rPr>
            </w:pPr>
          </w:p>
          <w:p w14:paraId="5D494398" w14:textId="77777777" w:rsidR="00D65018" w:rsidRDefault="00DD090C">
            <w:pPr>
              <w:pStyle w:val="TableParagraph"/>
              <w:ind w:right="119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20,00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</w:p>
        </w:tc>
      </w:tr>
      <w:tr w:rsidR="00D65018" w14:paraId="4322DB8C" w14:textId="77777777">
        <w:trPr>
          <w:trHeight w:val="1112"/>
        </w:trPr>
        <w:tc>
          <w:tcPr>
            <w:tcW w:w="541" w:type="dxa"/>
          </w:tcPr>
          <w:p w14:paraId="1691FEB4" w14:textId="77777777" w:rsidR="00D65018" w:rsidRDefault="00D65018">
            <w:pPr>
              <w:pStyle w:val="TableParagraph"/>
            </w:pPr>
          </w:p>
          <w:p w14:paraId="79E50FC9" w14:textId="77777777" w:rsidR="00D65018" w:rsidRDefault="00D65018">
            <w:pPr>
              <w:pStyle w:val="TableParagraph"/>
              <w:spacing w:before="1"/>
              <w:rPr>
                <w:sz w:val="26"/>
              </w:rPr>
            </w:pPr>
          </w:p>
          <w:p w14:paraId="639B8E66" w14:textId="77777777" w:rsidR="00D65018" w:rsidRDefault="00DD090C">
            <w:pPr>
              <w:pStyle w:val="TableParagraph"/>
              <w:ind w:right="165"/>
              <w:jc w:val="right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2517" w:type="dxa"/>
          </w:tcPr>
          <w:p w14:paraId="61B2CCF9" w14:textId="77777777" w:rsidR="00D65018" w:rsidRDefault="00DD090C">
            <w:pPr>
              <w:pStyle w:val="TableParagraph"/>
              <w:spacing w:before="71"/>
              <w:ind w:left="52" w:right="626"/>
              <w:rPr>
                <w:sz w:val="21"/>
              </w:rPr>
            </w:pPr>
            <w:r>
              <w:rPr>
                <w:sz w:val="21"/>
              </w:rPr>
              <w:t>Putnička plovila za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višednevne izletnička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(kružna) putovanja 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domaćem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prometu</w:t>
            </w:r>
          </w:p>
        </w:tc>
        <w:tc>
          <w:tcPr>
            <w:tcW w:w="2798" w:type="dxa"/>
          </w:tcPr>
          <w:p w14:paraId="236E5835" w14:textId="77777777" w:rsidR="00D65018" w:rsidRDefault="00DD090C">
            <w:pPr>
              <w:pStyle w:val="TableParagraph"/>
              <w:spacing w:before="50"/>
              <w:ind w:left="54" w:right="129"/>
              <w:rPr>
                <w:i/>
                <w:sz w:val="21"/>
              </w:rPr>
            </w:pPr>
            <w:r>
              <w:rPr>
                <w:i/>
                <w:sz w:val="21"/>
              </w:rPr>
              <w:t>Prema nedjeljivom danu od 24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sata i nedjeljivom dužnom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metru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plovila</w:t>
            </w:r>
          </w:p>
        </w:tc>
        <w:tc>
          <w:tcPr>
            <w:tcW w:w="2698" w:type="dxa"/>
          </w:tcPr>
          <w:p w14:paraId="5B3AA45F" w14:textId="77777777" w:rsidR="00D65018" w:rsidRPr="00D46CA6" w:rsidRDefault="00D65018">
            <w:pPr>
              <w:pStyle w:val="TableParagraph"/>
            </w:pPr>
          </w:p>
          <w:p w14:paraId="73C0B669" w14:textId="3515D634" w:rsidR="00D65018" w:rsidRPr="00D46CA6" w:rsidRDefault="00DD090C">
            <w:pPr>
              <w:pStyle w:val="TableParagraph"/>
              <w:spacing w:before="181"/>
              <w:ind w:right="1196"/>
              <w:jc w:val="right"/>
              <w:rPr>
                <w:b/>
                <w:sz w:val="21"/>
              </w:rPr>
            </w:pPr>
            <w:r w:rsidRPr="00D46CA6">
              <w:rPr>
                <w:b/>
                <w:sz w:val="21"/>
              </w:rPr>
              <w:t>1</w:t>
            </w:r>
            <w:r w:rsidR="00DE3AAD" w:rsidRPr="00D46CA6">
              <w:rPr>
                <w:b/>
                <w:sz w:val="21"/>
              </w:rPr>
              <w:t>7</w:t>
            </w:r>
            <w:r w:rsidRPr="00D46CA6">
              <w:rPr>
                <w:b/>
                <w:sz w:val="21"/>
              </w:rPr>
              <w:t>,00</w:t>
            </w:r>
            <w:r w:rsidRPr="00D46CA6">
              <w:rPr>
                <w:b/>
                <w:spacing w:val="-1"/>
                <w:sz w:val="21"/>
              </w:rPr>
              <w:t xml:space="preserve"> </w:t>
            </w:r>
            <w:r w:rsidRPr="00D46CA6">
              <w:rPr>
                <w:b/>
                <w:sz w:val="21"/>
              </w:rPr>
              <w:t>kn</w:t>
            </w:r>
          </w:p>
        </w:tc>
      </w:tr>
      <w:tr w:rsidR="00D65018" w14:paraId="36BD1CA2" w14:textId="77777777">
        <w:trPr>
          <w:trHeight w:val="828"/>
        </w:trPr>
        <w:tc>
          <w:tcPr>
            <w:tcW w:w="541" w:type="dxa"/>
          </w:tcPr>
          <w:p w14:paraId="2B4D5803" w14:textId="77777777" w:rsidR="00D65018" w:rsidRDefault="00D65018">
            <w:pPr>
              <w:pStyle w:val="TableParagraph"/>
            </w:pPr>
          </w:p>
          <w:p w14:paraId="51362FE0" w14:textId="77777777" w:rsidR="00D65018" w:rsidRDefault="00DD090C">
            <w:pPr>
              <w:pStyle w:val="TableParagraph"/>
              <w:spacing w:before="160"/>
              <w:ind w:right="165"/>
              <w:jc w:val="right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2517" w:type="dxa"/>
          </w:tcPr>
          <w:p w14:paraId="26D7747A" w14:textId="77777777" w:rsidR="00D65018" w:rsidRDefault="00DD090C">
            <w:pPr>
              <w:pStyle w:val="TableParagraph"/>
              <w:spacing w:before="50"/>
              <w:ind w:left="52" w:right="155"/>
              <w:rPr>
                <w:sz w:val="21"/>
              </w:rPr>
            </w:pPr>
            <w:r>
              <w:rPr>
                <w:sz w:val="21"/>
              </w:rPr>
              <w:t>Putnička plovila za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jednodnevne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izlete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taksi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domaćem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prometu</w:t>
            </w:r>
          </w:p>
        </w:tc>
        <w:tc>
          <w:tcPr>
            <w:tcW w:w="2798" w:type="dxa"/>
          </w:tcPr>
          <w:p w14:paraId="329C2677" w14:textId="77777777" w:rsidR="00D65018" w:rsidRDefault="00D65018">
            <w:pPr>
              <w:pStyle w:val="TableParagraph"/>
            </w:pPr>
          </w:p>
        </w:tc>
        <w:tc>
          <w:tcPr>
            <w:tcW w:w="2698" w:type="dxa"/>
          </w:tcPr>
          <w:p w14:paraId="2B7C7B46" w14:textId="77777777" w:rsidR="00D65018" w:rsidRPr="00D46CA6" w:rsidRDefault="00D65018">
            <w:pPr>
              <w:pStyle w:val="TableParagraph"/>
              <w:spacing w:before="5"/>
              <w:rPr>
                <w:sz w:val="25"/>
              </w:rPr>
            </w:pPr>
          </w:p>
          <w:p w14:paraId="6191F050" w14:textId="760CF52B" w:rsidR="00D65018" w:rsidRPr="00D46CA6" w:rsidRDefault="00DD090C">
            <w:pPr>
              <w:pStyle w:val="TableParagraph"/>
              <w:ind w:right="1249"/>
              <w:jc w:val="right"/>
              <w:rPr>
                <w:b/>
                <w:sz w:val="21"/>
              </w:rPr>
            </w:pPr>
            <w:r w:rsidRPr="00D46CA6">
              <w:rPr>
                <w:b/>
                <w:sz w:val="21"/>
              </w:rPr>
              <w:t>1</w:t>
            </w:r>
            <w:r w:rsidR="00DE3AAD" w:rsidRPr="00D46CA6">
              <w:rPr>
                <w:b/>
                <w:sz w:val="21"/>
              </w:rPr>
              <w:t>7</w:t>
            </w:r>
            <w:r w:rsidRPr="00D46CA6">
              <w:rPr>
                <w:b/>
                <w:sz w:val="21"/>
              </w:rPr>
              <w:t>,00</w:t>
            </w:r>
            <w:r w:rsidRPr="00D46CA6">
              <w:rPr>
                <w:b/>
                <w:spacing w:val="-2"/>
                <w:sz w:val="21"/>
              </w:rPr>
              <w:t xml:space="preserve"> </w:t>
            </w:r>
            <w:r w:rsidRPr="00D46CA6">
              <w:rPr>
                <w:b/>
                <w:sz w:val="21"/>
              </w:rPr>
              <w:t>kn</w:t>
            </w:r>
          </w:p>
        </w:tc>
      </w:tr>
      <w:tr w:rsidR="00D65018" w14:paraId="2D6D8B76" w14:textId="77777777">
        <w:trPr>
          <w:trHeight w:val="830"/>
        </w:trPr>
        <w:tc>
          <w:tcPr>
            <w:tcW w:w="541" w:type="dxa"/>
          </w:tcPr>
          <w:p w14:paraId="10003817" w14:textId="77777777" w:rsidR="00D65018" w:rsidRDefault="00D65018">
            <w:pPr>
              <w:pStyle w:val="TableParagraph"/>
            </w:pPr>
          </w:p>
          <w:p w14:paraId="73747789" w14:textId="77777777" w:rsidR="00D65018" w:rsidRDefault="00DD090C">
            <w:pPr>
              <w:pStyle w:val="TableParagraph"/>
              <w:spacing w:before="176"/>
              <w:ind w:right="165"/>
              <w:jc w:val="right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2517" w:type="dxa"/>
          </w:tcPr>
          <w:p w14:paraId="561AB0EA" w14:textId="77777777" w:rsidR="00D65018" w:rsidRDefault="00DD090C">
            <w:pPr>
              <w:pStyle w:val="TableParagraph"/>
              <w:spacing w:before="50"/>
              <w:ind w:left="52" w:right="481"/>
              <w:rPr>
                <w:sz w:val="21"/>
              </w:rPr>
            </w:pPr>
            <w:r>
              <w:rPr>
                <w:sz w:val="21"/>
              </w:rPr>
              <w:t>Brodovi na kružnim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putovanjima 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međunarodnoj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plovidbi</w:t>
            </w:r>
          </w:p>
        </w:tc>
        <w:tc>
          <w:tcPr>
            <w:tcW w:w="2798" w:type="dxa"/>
          </w:tcPr>
          <w:p w14:paraId="5901DB72" w14:textId="77777777" w:rsidR="00D65018" w:rsidRDefault="00DD090C">
            <w:pPr>
              <w:pStyle w:val="TableParagraph"/>
              <w:spacing w:before="50"/>
              <w:ind w:left="54" w:right="129"/>
              <w:rPr>
                <w:i/>
                <w:sz w:val="21"/>
              </w:rPr>
            </w:pPr>
            <w:r>
              <w:rPr>
                <w:i/>
                <w:sz w:val="21"/>
              </w:rPr>
              <w:t>Prema nedjeljivom danu od 24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sata i nedjeljivom dužnom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metru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plovila</w:t>
            </w:r>
          </w:p>
        </w:tc>
        <w:tc>
          <w:tcPr>
            <w:tcW w:w="2698" w:type="dxa"/>
          </w:tcPr>
          <w:p w14:paraId="374C8778" w14:textId="77777777" w:rsidR="00D65018" w:rsidRDefault="00D65018">
            <w:pPr>
              <w:pStyle w:val="TableParagraph"/>
            </w:pPr>
          </w:p>
          <w:p w14:paraId="0DF5E562" w14:textId="77777777" w:rsidR="00D65018" w:rsidRDefault="00DD090C">
            <w:pPr>
              <w:pStyle w:val="TableParagraph"/>
              <w:spacing w:before="161"/>
              <w:ind w:right="119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45,00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</w:p>
        </w:tc>
      </w:tr>
      <w:tr w:rsidR="00D65018" w14:paraId="6A1E8A40" w14:textId="77777777">
        <w:trPr>
          <w:trHeight w:val="830"/>
        </w:trPr>
        <w:tc>
          <w:tcPr>
            <w:tcW w:w="541" w:type="dxa"/>
          </w:tcPr>
          <w:p w14:paraId="5E8C03CF" w14:textId="77777777" w:rsidR="00D65018" w:rsidRDefault="00D65018">
            <w:pPr>
              <w:pStyle w:val="TableParagraph"/>
            </w:pPr>
          </w:p>
          <w:p w14:paraId="3C7B0327" w14:textId="77777777" w:rsidR="00D65018" w:rsidRDefault="00DD090C">
            <w:pPr>
              <w:pStyle w:val="TableParagraph"/>
              <w:spacing w:before="176"/>
              <w:ind w:right="165"/>
              <w:jc w:val="right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2517" w:type="dxa"/>
          </w:tcPr>
          <w:p w14:paraId="5634B8AC" w14:textId="77777777" w:rsidR="00D65018" w:rsidRDefault="00D65018">
            <w:pPr>
              <w:pStyle w:val="TableParagraph"/>
            </w:pPr>
          </w:p>
          <w:p w14:paraId="3F9D7F97" w14:textId="77777777" w:rsidR="00D65018" w:rsidRDefault="00DD090C">
            <w:pPr>
              <w:pStyle w:val="TableParagraph"/>
              <w:spacing w:before="176"/>
              <w:ind w:left="52"/>
              <w:rPr>
                <w:sz w:val="21"/>
              </w:rPr>
            </w:pPr>
            <w:r>
              <w:rPr>
                <w:sz w:val="21"/>
              </w:rPr>
              <w:t>Ribarska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plovila</w:t>
            </w:r>
          </w:p>
        </w:tc>
        <w:tc>
          <w:tcPr>
            <w:tcW w:w="2798" w:type="dxa"/>
          </w:tcPr>
          <w:p w14:paraId="1834AD48" w14:textId="77777777" w:rsidR="00D65018" w:rsidRDefault="00DD090C">
            <w:pPr>
              <w:pStyle w:val="TableParagraph"/>
              <w:spacing w:before="50"/>
              <w:ind w:left="54" w:right="129"/>
              <w:rPr>
                <w:i/>
                <w:sz w:val="21"/>
              </w:rPr>
            </w:pPr>
            <w:r>
              <w:rPr>
                <w:i/>
                <w:sz w:val="21"/>
              </w:rPr>
              <w:t>Prema nedjeljivom danu od 24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sata i nedjeljivom dužnom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metru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plovila</w:t>
            </w:r>
          </w:p>
        </w:tc>
        <w:tc>
          <w:tcPr>
            <w:tcW w:w="2698" w:type="dxa"/>
          </w:tcPr>
          <w:p w14:paraId="37E86C70" w14:textId="77777777" w:rsidR="00D65018" w:rsidRDefault="00D65018">
            <w:pPr>
              <w:pStyle w:val="TableParagraph"/>
            </w:pPr>
          </w:p>
          <w:p w14:paraId="6A94D0E3" w14:textId="77777777" w:rsidR="00D65018" w:rsidRDefault="00DD090C">
            <w:pPr>
              <w:pStyle w:val="TableParagraph"/>
              <w:spacing w:before="160"/>
              <w:ind w:right="119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3,00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</w:p>
        </w:tc>
      </w:tr>
    </w:tbl>
    <w:p w14:paraId="30AAA7C5" w14:textId="77777777" w:rsidR="00D65018" w:rsidRDefault="00D65018">
      <w:pPr>
        <w:pStyle w:val="BodyText"/>
        <w:spacing w:before="9"/>
        <w:rPr>
          <w:sz w:val="23"/>
        </w:rPr>
      </w:pPr>
    </w:p>
    <w:p w14:paraId="1DF30756" w14:textId="77777777" w:rsidR="00D65018" w:rsidRPr="004F37EB" w:rsidRDefault="00DD090C">
      <w:pPr>
        <w:pStyle w:val="Heading1"/>
        <w:spacing w:line="276" w:lineRule="exact"/>
        <w:ind w:left="121"/>
      </w:pPr>
      <w:r w:rsidRPr="004F37EB">
        <w:t>NAPOMENA</w:t>
      </w:r>
      <w:r w:rsidRPr="004F37EB">
        <w:rPr>
          <w:spacing w:val="-5"/>
        </w:rPr>
        <w:t xml:space="preserve"> </w:t>
      </w:r>
      <w:r w:rsidRPr="004F37EB">
        <w:t>UZ</w:t>
      </w:r>
      <w:r w:rsidRPr="004F37EB">
        <w:rPr>
          <w:spacing w:val="-5"/>
        </w:rPr>
        <w:t xml:space="preserve"> </w:t>
      </w:r>
      <w:r w:rsidRPr="004F37EB">
        <w:t>TABLICU</w:t>
      </w:r>
      <w:r w:rsidRPr="004F37EB">
        <w:rPr>
          <w:spacing w:val="-3"/>
        </w:rPr>
        <w:t xml:space="preserve"> </w:t>
      </w:r>
      <w:r w:rsidRPr="004F37EB">
        <w:t>V.:</w:t>
      </w:r>
    </w:p>
    <w:p w14:paraId="0F6D2EC2" w14:textId="4A3AF75F" w:rsidR="00D65018" w:rsidRPr="00575BE2" w:rsidRDefault="00575BE2" w:rsidP="00575BE2">
      <w:pPr>
        <w:tabs>
          <w:tab w:val="left" w:pos="251"/>
        </w:tabs>
        <w:ind w:right="339"/>
        <w:rPr>
          <w:i/>
          <w:highlight w:val="magenta"/>
        </w:rPr>
      </w:pPr>
      <w:r>
        <w:rPr>
          <w:i/>
        </w:rPr>
        <w:t>-</w:t>
      </w:r>
      <w:r w:rsidR="00DD090C" w:rsidRPr="00575BE2">
        <w:rPr>
          <w:i/>
        </w:rPr>
        <w:t>Cjenik iz Tablice V. vrijedi za luke I. Kategorije</w:t>
      </w:r>
      <w:r w:rsidR="00DE3AAD" w:rsidRPr="00575BE2">
        <w:rPr>
          <w:i/>
        </w:rPr>
        <w:t xml:space="preserve">, izimno za luke Bol, Makarska, Komiža i Supetar za plovila iz točke 2.i 3. cijena iznosi </w:t>
      </w:r>
      <w:r w:rsidR="00DE3AAD" w:rsidRPr="00575BE2">
        <w:rPr>
          <w:b/>
          <w:bCs/>
          <w:i/>
        </w:rPr>
        <w:t>15,00 kn</w:t>
      </w:r>
      <w:r w:rsidR="00DD090C" w:rsidRPr="00575BE2">
        <w:rPr>
          <w:i/>
        </w:rPr>
        <w:t>, a za luke II. i III. kategorije za plovila iz toč. 2.</w:t>
      </w:r>
      <w:r w:rsidR="00DD090C" w:rsidRPr="00575BE2">
        <w:rPr>
          <w:i/>
          <w:spacing w:val="-52"/>
        </w:rPr>
        <w:t xml:space="preserve"> </w:t>
      </w:r>
      <w:r w:rsidR="00DD090C" w:rsidRPr="00575BE2">
        <w:rPr>
          <w:i/>
        </w:rPr>
        <w:t>i</w:t>
      </w:r>
      <w:r w:rsidR="00DD090C" w:rsidRPr="00575BE2">
        <w:rPr>
          <w:i/>
          <w:spacing w:val="-1"/>
        </w:rPr>
        <w:t xml:space="preserve"> </w:t>
      </w:r>
      <w:r w:rsidR="00DD090C" w:rsidRPr="00575BE2">
        <w:rPr>
          <w:i/>
        </w:rPr>
        <w:t>3. gore cijena iznosi</w:t>
      </w:r>
      <w:r w:rsidR="00DD090C" w:rsidRPr="00575BE2">
        <w:rPr>
          <w:i/>
          <w:spacing w:val="-1"/>
        </w:rPr>
        <w:t xml:space="preserve"> </w:t>
      </w:r>
      <w:r w:rsidR="00DD090C" w:rsidRPr="00575BE2">
        <w:rPr>
          <w:b/>
          <w:i/>
        </w:rPr>
        <w:t>1</w:t>
      </w:r>
      <w:r w:rsidR="00DE3AAD" w:rsidRPr="00575BE2">
        <w:rPr>
          <w:b/>
          <w:i/>
        </w:rPr>
        <w:t>2</w:t>
      </w:r>
      <w:r w:rsidR="00DD090C" w:rsidRPr="00575BE2">
        <w:rPr>
          <w:b/>
          <w:i/>
        </w:rPr>
        <w:t>,00 kn;</w:t>
      </w:r>
    </w:p>
    <w:p w14:paraId="6AA78B03" w14:textId="77777777" w:rsidR="00D65018" w:rsidRDefault="00DD090C">
      <w:pPr>
        <w:pStyle w:val="ListParagraph"/>
        <w:numPr>
          <w:ilvl w:val="0"/>
          <w:numId w:val="2"/>
        </w:numPr>
        <w:tabs>
          <w:tab w:val="left" w:pos="251"/>
        </w:tabs>
        <w:ind w:left="121" w:right="398" w:firstLine="0"/>
        <w:rPr>
          <w:i/>
        </w:rPr>
      </w:pPr>
      <w:r>
        <w:rPr>
          <w:i/>
        </w:rPr>
        <w:t>Trabakuli za kružna putovanja ili jednodnevne izlete plaćaju puni iznos pristojbi bez obzira bili</w:t>
      </w:r>
      <w:r>
        <w:rPr>
          <w:i/>
          <w:spacing w:val="-52"/>
        </w:rPr>
        <w:t xml:space="preserve"> </w:t>
      </w:r>
      <w:r>
        <w:rPr>
          <w:i/>
        </w:rPr>
        <w:t>privezani uz obalu, u četverovez ili bokom ili pak bokom uz drugi brod. Brodovi koji su vezani</w:t>
      </w:r>
      <w:r>
        <w:rPr>
          <w:i/>
          <w:spacing w:val="1"/>
        </w:rPr>
        <w:t xml:space="preserve"> </w:t>
      </w:r>
      <w:r>
        <w:rPr>
          <w:i/>
        </w:rPr>
        <w:t>bokom</w:t>
      </w:r>
      <w:r>
        <w:rPr>
          <w:i/>
          <w:spacing w:val="-1"/>
        </w:rPr>
        <w:t xml:space="preserve"> </w:t>
      </w:r>
      <w:r>
        <w:rPr>
          <w:i/>
        </w:rPr>
        <w:t>uz drugi brod i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3</w:t>
      </w:r>
      <w:r>
        <w:rPr>
          <w:i/>
          <w:spacing w:val="-2"/>
        </w:rPr>
        <w:t xml:space="preserve"> </w:t>
      </w:r>
      <w:r>
        <w:rPr>
          <w:i/>
        </w:rPr>
        <w:t>i više u redu plaćaju</w:t>
      </w:r>
      <w:r>
        <w:rPr>
          <w:i/>
          <w:spacing w:val="-1"/>
        </w:rPr>
        <w:t xml:space="preserve"> </w:t>
      </w:r>
      <w:r>
        <w:rPr>
          <w:i/>
        </w:rPr>
        <w:t>50%</w:t>
      </w:r>
      <w:r>
        <w:rPr>
          <w:i/>
          <w:spacing w:val="-3"/>
        </w:rPr>
        <w:t xml:space="preserve"> </w:t>
      </w:r>
      <w:r>
        <w:rPr>
          <w:i/>
        </w:rPr>
        <w:t>pristojbe.</w:t>
      </w:r>
    </w:p>
    <w:p w14:paraId="388CD752" w14:textId="77777777" w:rsidR="00D65018" w:rsidRDefault="00D65018">
      <w:pPr>
        <w:pStyle w:val="BodyText"/>
        <w:rPr>
          <w:i/>
        </w:rPr>
      </w:pPr>
    </w:p>
    <w:p w14:paraId="0E2D277B" w14:textId="77777777" w:rsidR="00D65018" w:rsidRDefault="00DD090C">
      <w:pPr>
        <w:pStyle w:val="Heading2"/>
      </w:pPr>
      <w:r>
        <w:t>Članak</w:t>
      </w:r>
      <w:r>
        <w:rPr>
          <w:spacing w:val="-1"/>
        </w:rPr>
        <w:t xml:space="preserve"> </w:t>
      </w:r>
      <w:r>
        <w:t>12.</w:t>
      </w:r>
    </w:p>
    <w:p w14:paraId="7550401E" w14:textId="77777777" w:rsidR="00D65018" w:rsidRDefault="00D65018">
      <w:pPr>
        <w:pStyle w:val="BodyText"/>
        <w:spacing w:before="9"/>
        <w:rPr>
          <w:b/>
          <w:i/>
          <w:sz w:val="23"/>
        </w:rPr>
      </w:pPr>
    </w:p>
    <w:p w14:paraId="22B8C612" w14:textId="77777777" w:rsidR="00D65018" w:rsidRDefault="00DD090C">
      <w:pPr>
        <w:pStyle w:val="BodyText"/>
        <w:spacing w:before="1"/>
        <w:ind w:left="121"/>
      </w:pPr>
      <w:r>
        <w:t>Za koćare,</w:t>
      </w:r>
      <w:r>
        <w:rPr>
          <w:spacing w:val="1"/>
        </w:rPr>
        <w:t xml:space="preserve"> </w:t>
      </w:r>
      <w:r>
        <w:t>plivaričare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ostale ribarske</w:t>
      </w:r>
      <w:r>
        <w:rPr>
          <w:spacing w:val="1"/>
        </w:rPr>
        <w:t xml:space="preserve"> </w:t>
      </w:r>
      <w:r>
        <w:t>brodove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brodice</w:t>
      </w:r>
      <w:r>
        <w:rPr>
          <w:spacing w:val="1"/>
        </w:rPr>
        <w:t xml:space="preserve"> </w:t>
      </w:r>
      <w:r>
        <w:t>matične luke</w:t>
      </w:r>
      <w:r>
        <w:rPr>
          <w:spacing w:val="1"/>
        </w:rPr>
        <w:t xml:space="preserve"> </w:t>
      </w:r>
      <w:r>
        <w:t>upisa, kao</w:t>
      </w:r>
      <w:r>
        <w:rPr>
          <w:spacing w:val="1"/>
        </w:rPr>
        <w:t xml:space="preserve"> </w:t>
      </w:r>
      <w:r>
        <w:t>i sportsko</w:t>
      </w:r>
    </w:p>
    <w:p w14:paraId="25936E17" w14:textId="77777777" w:rsidR="00D65018" w:rsidRDefault="00DD090C">
      <w:pPr>
        <w:pStyle w:val="BodyText"/>
        <w:ind w:left="121" w:right="217"/>
      </w:pPr>
      <w:r>
        <w:t>-</w:t>
      </w:r>
      <w:r>
        <w:rPr>
          <w:spacing w:val="1"/>
        </w:rPr>
        <w:t xml:space="preserve"> </w:t>
      </w:r>
      <w:r>
        <w:t>rekreativne</w:t>
      </w:r>
      <w:r>
        <w:rPr>
          <w:spacing w:val="1"/>
        </w:rPr>
        <w:t xml:space="preserve"> </w:t>
      </w:r>
      <w:r>
        <w:t>brodice</w:t>
      </w:r>
      <w:r>
        <w:rPr>
          <w:spacing w:val="1"/>
        </w:rPr>
        <w:t xml:space="preserve"> </w:t>
      </w:r>
      <w:r>
        <w:t>domicilnog</w:t>
      </w:r>
      <w:r>
        <w:rPr>
          <w:spacing w:val="1"/>
        </w:rPr>
        <w:t xml:space="preserve"> </w:t>
      </w:r>
      <w:r>
        <w:t>stanovništva</w:t>
      </w:r>
      <w:r>
        <w:rPr>
          <w:spacing w:val="1"/>
        </w:rPr>
        <w:t xml:space="preserve"> </w:t>
      </w:r>
      <w:r>
        <w:t>brodska</w:t>
      </w:r>
      <w:r>
        <w:rPr>
          <w:spacing w:val="1"/>
        </w:rPr>
        <w:t xml:space="preserve"> </w:t>
      </w:r>
      <w:r>
        <w:t>ležarina</w:t>
      </w:r>
      <w:r>
        <w:rPr>
          <w:spacing w:val="1"/>
        </w:rPr>
        <w:t xml:space="preserve"> </w:t>
      </w:r>
      <w:r>
        <w:t>može</w:t>
      </w:r>
      <w:r>
        <w:rPr>
          <w:spacing w:val="1"/>
        </w:rPr>
        <w:t xml:space="preserve"> </w:t>
      </w:r>
      <w:r>
        <w:t>se</w:t>
      </w:r>
      <w:r>
        <w:rPr>
          <w:spacing w:val="61"/>
        </w:rPr>
        <w:t xml:space="preserve"> </w:t>
      </w:r>
      <w:r>
        <w:t>ugovoriti</w:t>
      </w:r>
      <w:r>
        <w:rPr>
          <w:spacing w:val="-57"/>
        </w:rPr>
        <w:t xml:space="preserve"> </w:t>
      </w:r>
      <w:r>
        <w:t>paušalno.</w:t>
      </w:r>
    </w:p>
    <w:p w14:paraId="23F3421F" w14:textId="77777777" w:rsidR="00D65018" w:rsidRDefault="00D65018">
      <w:pPr>
        <w:pStyle w:val="BodyText"/>
        <w:spacing w:before="2"/>
      </w:pPr>
    </w:p>
    <w:p w14:paraId="463C69F7" w14:textId="77777777" w:rsidR="00D65018" w:rsidRDefault="00DD090C">
      <w:pPr>
        <w:pStyle w:val="Heading2"/>
      </w:pPr>
      <w:r>
        <w:t>Članak</w:t>
      </w:r>
      <w:r>
        <w:rPr>
          <w:spacing w:val="-1"/>
        </w:rPr>
        <w:t xml:space="preserve"> </w:t>
      </w:r>
      <w:r>
        <w:t>13.</w:t>
      </w:r>
    </w:p>
    <w:p w14:paraId="16BA063E" w14:textId="77777777" w:rsidR="00D65018" w:rsidRDefault="00D65018">
      <w:pPr>
        <w:pStyle w:val="BodyText"/>
        <w:spacing w:before="9"/>
        <w:rPr>
          <w:b/>
          <w:i/>
          <w:sz w:val="23"/>
        </w:rPr>
      </w:pPr>
    </w:p>
    <w:p w14:paraId="798E465F" w14:textId="77777777" w:rsidR="00D65018" w:rsidRDefault="00DD090C">
      <w:pPr>
        <w:pStyle w:val="BodyText"/>
        <w:ind w:left="121" w:right="239"/>
      </w:pPr>
      <w:r>
        <w:t>Za brodove u raspremi će se, nakon rješenja nadležne Lučke kapetanije, ležarina ugovarati</w:t>
      </w:r>
      <w:r>
        <w:rPr>
          <w:spacing w:val="-57"/>
        </w:rPr>
        <w:t xml:space="preserve"> </w:t>
      </w:r>
      <w:r>
        <w:t>posebno s</w:t>
      </w:r>
      <w:r>
        <w:rPr>
          <w:spacing w:val="-1"/>
        </w:rPr>
        <w:t xml:space="preserve"> </w:t>
      </w:r>
      <w:r>
        <w:t>Lučkom</w:t>
      </w:r>
      <w:r>
        <w:rPr>
          <w:spacing w:val="-2"/>
        </w:rPr>
        <w:t xml:space="preserve"> </w:t>
      </w:r>
      <w:r>
        <w:t>upravom.</w:t>
      </w:r>
    </w:p>
    <w:p w14:paraId="622EA026" w14:textId="77777777" w:rsidR="00D65018" w:rsidRDefault="00D65018">
      <w:pPr>
        <w:sectPr w:rsidR="00D65018">
          <w:pgSz w:w="11910" w:h="16840"/>
          <w:pgMar w:top="1600" w:right="1260" w:bottom="1680" w:left="1580" w:header="0" w:footer="1436" w:gutter="0"/>
          <w:cols w:space="720"/>
        </w:sectPr>
      </w:pPr>
    </w:p>
    <w:p w14:paraId="31C2B28A" w14:textId="77777777" w:rsidR="00D65018" w:rsidRDefault="00DD090C">
      <w:pPr>
        <w:pStyle w:val="Heading1"/>
        <w:numPr>
          <w:ilvl w:val="0"/>
          <w:numId w:val="8"/>
        </w:numPr>
        <w:tabs>
          <w:tab w:val="left" w:pos="743"/>
          <w:tab w:val="left" w:pos="744"/>
        </w:tabs>
        <w:spacing w:before="92"/>
        <w:ind w:left="744" w:hanging="626"/>
        <w:jc w:val="left"/>
      </w:pPr>
      <w:r>
        <w:lastRenderedPageBreak/>
        <w:t>PRISTOJBA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VEZ</w:t>
      </w:r>
    </w:p>
    <w:p w14:paraId="15481EB8" w14:textId="77777777" w:rsidR="00D65018" w:rsidRDefault="00D65018">
      <w:pPr>
        <w:pStyle w:val="BodyText"/>
        <w:spacing w:before="2"/>
        <w:rPr>
          <w:b/>
          <w:sz w:val="16"/>
        </w:rPr>
      </w:pPr>
    </w:p>
    <w:p w14:paraId="0ACF305F" w14:textId="77777777" w:rsidR="00D65018" w:rsidRDefault="00DD090C">
      <w:pPr>
        <w:pStyle w:val="Heading2"/>
        <w:spacing w:before="90"/>
      </w:pPr>
      <w:r>
        <w:t>Članak</w:t>
      </w:r>
      <w:r>
        <w:rPr>
          <w:spacing w:val="-1"/>
        </w:rPr>
        <w:t xml:space="preserve"> </w:t>
      </w:r>
      <w:r>
        <w:t>14.</w:t>
      </w:r>
    </w:p>
    <w:p w14:paraId="497F507A" w14:textId="77777777" w:rsidR="00D65018" w:rsidRDefault="00D65018">
      <w:pPr>
        <w:pStyle w:val="BodyText"/>
        <w:spacing w:before="9"/>
        <w:rPr>
          <w:b/>
          <w:i/>
          <w:sz w:val="23"/>
        </w:rPr>
      </w:pPr>
    </w:p>
    <w:p w14:paraId="343F395A" w14:textId="77777777" w:rsidR="00D65018" w:rsidRDefault="00DD090C">
      <w:pPr>
        <w:pStyle w:val="BodyText"/>
        <w:ind w:left="121" w:right="351"/>
      </w:pPr>
      <w:r>
        <w:t>Pristojba za vez plaća se po nedjeljivom dužnom metru i nedjeljivom danu boravka</w:t>
      </w:r>
      <w:r>
        <w:rPr>
          <w:spacing w:val="1"/>
        </w:rPr>
        <w:t xml:space="preserve"> </w:t>
      </w:r>
      <w:r>
        <w:t>plovnog objekta u luci računajući dužinu preko svega (LOA), a naplaćuje se nakon 2 sata</w:t>
      </w:r>
      <w:r>
        <w:rPr>
          <w:spacing w:val="-57"/>
        </w:rPr>
        <w:t xml:space="preserve"> </w:t>
      </w:r>
      <w:r>
        <w:t>provedenog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vezu</w:t>
      </w:r>
      <w:r>
        <w:rPr>
          <w:spacing w:val="-1"/>
        </w:rPr>
        <w:t xml:space="preserve"> </w:t>
      </w:r>
      <w:r>
        <w:t>i to</w:t>
      </w:r>
      <w:r>
        <w:rPr>
          <w:spacing w:val="-1"/>
        </w:rPr>
        <w:t xml:space="preserve"> </w:t>
      </w:r>
      <w:r>
        <w:t>prema sljedećoj tablici:</w:t>
      </w:r>
    </w:p>
    <w:p w14:paraId="78881426" w14:textId="77777777" w:rsidR="00D65018" w:rsidRDefault="00D65018">
      <w:pPr>
        <w:pStyle w:val="BodyText"/>
      </w:pPr>
    </w:p>
    <w:p w14:paraId="1779E992" w14:textId="77777777" w:rsidR="00D65018" w:rsidRDefault="00DD090C">
      <w:pPr>
        <w:ind w:left="121"/>
        <w:rPr>
          <w:sz w:val="24"/>
        </w:rPr>
      </w:pPr>
      <w:r>
        <w:rPr>
          <w:sz w:val="24"/>
        </w:rPr>
        <w:t>TABLICA</w:t>
      </w:r>
      <w:r>
        <w:rPr>
          <w:spacing w:val="-3"/>
          <w:sz w:val="24"/>
        </w:rPr>
        <w:t xml:space="preserve"> </w:t>
      </w:r>
      <w:r>
        <w:rPr>
          <w:sz w:val="24"/>
        </w:rPr>
        <w:t>VI.:</w:t>
      </w:r>
    </w:p>
    <w:p w14:paraId="3B0251F1" w14:textId="77777777" w:rsidR="00D65018" w:rsidRDefault="00D65018">
      <w:pPr>
        <w:pStyle w:val="BodyText"/>
        <w:spacing w:before="3" w:after="1"/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8"/>
        <w:gridCol w:w="4550"/>
      </w:tblGrid>
      <w:tr w:rsidR="00D65018" w14:paraId="6E9957B4" w14:textId="77777777">
        <w:trPr>
          <w:trHeight w:val="781"/>
        </w:trPr>
        <w:tc>
          <w:tcPr>
            <w:tcW w:w="4218" w:type="dxa"/>
            <w:shd w:val="clear" w:color="auto" w:fill="9A9AFF"/>
          </w:tcPr>
          <w:p w14:paraId="630E6477" w14:textId="77777777" w:rsidR="00D65018" w:rsidRDefault="00D65018">
            <w:pPr>
              <w:pStyle w:val="TableParagraph"/>
              <w:spacing w:before="10"/>
              <w:rPr>
                <w:sz w:val="21"/>
              </w:rPr>
            </w:pPr>
          </w:p>
          <w:p w14:paraId="3A3101DF" w14:textId="77777777" w:rsidR="00D65018" w:rsidRDefault="00DD090C">
            <w:pPr>
              <w:pStyle w:val="TableParagraph"/>
              <w:ind w:left="865" w:right="86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KATEGORIJA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LUKA</w:t>
            </w:r>
          </w:p>
        </w:tc>
        <w:tc>
          <w:tcPr>
            <w:tcW w:w="4550" w:type="dxa"/>
            <w:tcBorders>
              <w:right w:val="nil"/>
            </w:tcBorders>
            <w:shd w:val="clear" w:color="auto" w:fill="9A9AFF"/>
          </w:tcPr>
          <w:p w14:paraId="05219D49" w14:textId="77777777" w:rsidR="00D65018" w:rsidRDefault="00D65018">
            <w:pPr>
              <w:pStyle w:val="TableParagraph"/>
              <w:spacing w:before="10"/>
              <w:rPr>
                <w:sz w:val="23"/>
              </w:rPr>
            </w:pPr>
          </w:p>
          <w:p w14:paraId="759BA1C1" w14:textId="77777777" w:rsidR="00D65018" w:rsidRDefault="00DD090C">
            <w:pPr>
              <w:pStyle w:val="TableParagraph"/>
              <w:ind w:left="382" w:right="3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HVAR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KATEGORIJA)</w:t>
            </w:r>
          </w:p>
        </w:tc>
      </w:tr>
      <w:tr w:rsidR="00D65018" w:rsidRPr="00820770" w14:paraId="6C2BD266" w14:textId="77777777">
        <w:trPr>
          <w:trHeight w:val="275"/>
        </w:trPr>
        <w:tc>
          <w:tcPr>
            <w:tcW w:w="4218" w:type="dxa"/>
          </w:tcPr>
          <w:p w14:paraId="0BC6987E" w14:textId="77777777" w:rsidR="00D65018" w:rsidRDefault="00DD090C">
            <w:pPr>
              <w:pStyle w:val="TableParagraph"/>
              <w:spacing w:line="256" w:lineRule="exact"/>
              <w:ind w:left="866" w:right="8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dužina broda 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 (LOA)</w:t>
            </w:r>
          </w:p>
        </w:tc>
        <w:tc>
          <w:tcPr>
            <w:tcW w:w="4550" w:type="dxa"/>
          </w:tcPr>
          <w:p w14:paraId="5CD4D63D" w14:textId="2C77D1BB" w:rsidR="00D65018" w:rsidRPr="004F37EB" w:rsidRDefault="00DD090C">
            <w:pPr>
              <w:pStyle w:val="TableParagraph"/>
              <w:spacing w:line="256" w:lineRule="exact"/>
              <w:ind w:left="1732" w:right="1724"/>
              <w:jc w:val="center"/>
              <w:rPr>
                <w:b/>
                <w:sz w:val="24"/>
                <w:lang w:val="de-DE"/>
              </w:rPr>
            </w:pPr>
            <w:r w:rsidRPr="004F37EB">
              <w:rPr>
                <w:b/>
                <w:sz w:val="24"/>
                <w:lang w:val="de-DE"/>
              </w:rPr>
              <w:t>kn/m</w:t>
            </w:r>
          </w:p>
        </w:tc>
      </w:tr>
      <w:tr w:rsidR="00D65018" w14:paraId="6C0C7418" w14:textId="77777777">
        <w:trPr>
          <w:trHeight w:val="275"/>
        </w:trPr>
        <w:tc>
          <w:tcPr>
            <w:tcW w:w="4218" w:type="dxa"/>
          </w:tcPr>
          <w:p w14:paraId="68339700" w14:textId="77777777" w:rsidR="00D65018" w:rsidRDefault="00DD090C">
            <w:pPr>
              <w:pStyle w:val="TableParagraph"/>
              <w:spacing w:line="256" w:lineRule="exact"/>
              <w:ind w:left="866" w:right="861"/>
              <w:jc w:val="center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</w:tc>
        <w:tc>
          <w:tcPr>
            <w:tcW w:w="4550" w:type="dxa"/>
          </w:tcPr>
          <w:p w14:paraId="1E34D642" w14:textId="55615D6C" w:rsidR="00D65018" w:rsidRPr="004F37EB" w:rsidRDefault="001B1C4F" w:rsidP="00617770">
            <w:pPr>
              <w:pStyle w:val="TableParagraph"/>
              <w:spacing w:line="256" w:lineRule="exact"/>
              <w:ind w:left="1732" w:right="1724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30</w:t>
            </w:r>
          </w:p>
        </w:tc>
      </w:tr>
      <w:tr w:rsidR="00D65018" w14:paraId="38B889AB" w14:textId="77777777">
        <w:trPr>
          <w:trHeight w:val="276"/>
        </w:trPr>
        <w:tc>
          <w:tcPr>
            <w:tcW w:w="4218" w:type="dxa"/>
          </w:tcPr>
          <w:p w14:paraId="34CEBFEB" w14:textId="77777777" w:rsidR="00D65018" w:rsidRDefault="00DD090C">
            <w:pPr>
              <w:pStyle w:val="TableParagraph"/>
              <w:spacing w:line="257" w:lineRule="exact"/>
              <w:ind w:left="866" w:right="861"/>
              <w:jc w:val="center"/>
              <w:rPr>
                <w:sz w:val="24"/>
              </w:rPr>
            </w:pPr>
            <w:r>
              <w:rPr>
                <w:sz w:val="24"/>
              </w:rPr>
              <w:t>od 10,01 do 15 m</w:t>
            </w:r>
          </w:p>
        </w:tc>
        <w:tc>
          <w:tcPr>
            <w:tcW w:w="4550" w:type="dxa"/>
          </w:tcPr>
          <w:p w14:paraId="7AA5764E" w14:textId="1654234E" w:rsidR="00D65018" w:rsidRPr="004F37EB" w:rsidRDefault="001B1C4F" w:rsidP="00617770">
            <w:pPr>
              <w:pStyle w:val="TableParagraph"/>
              <w:spacing w:line="257" w:lineRule="exact"/>
              <w:ind w:left="1732" w:right="1723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37,5</w:t>
            </w:r>
          </w:p>
        </w:tc>
      </w:tr>
      <w:tr w:rsidR="00D65018" w14:paraId="1B0E4AE6" w14:textId="77777777">
        <w:trPr>
          <w:trHeight w:val="275"/>
        </w:trPr>
        <w:tc>
          <w:tcPr>
            <w:tcW w:w="4218" w:type="dxa"/>
          </w:tcPr>
          <w:p w14:paraId="1A863E5D" w14:textId="77777777" w:rsidR="00D65018" w:rsidRDefault="00DD090C">
            <w:pPr>
              <w:pStyle w:val="TableParagraph"/>
              <w:spacing w:line="256" w:lineRule="exact"/>
              <w:ind w:left="866" w:right="861"/>
              <w:jc w:val="center"/>
              <w:rPr>
                <w:sz w:val="24"/>
              </w:rPr>
            </w:pPr>
            <w:r>
              <w:rPr>
                <w:sz w:val="24"/>
              </w:rPr>
              <w:t>od 15,01 do 20 m</w:t>
            </w:r>
          </w:p>
        </w:tc>
        <w:tc>
          <w:tcPr>
            <w:tcW w:w="4550" w:type="dxa"/>
          </w:tcPr>
          <w:p w14:paraId="2B133613" w14:textId="54F98B39" w:rsidR="00D65018" w:rsidRPr="004F37EB" w:rsidRDefault="001B1C4F" w:rsidP="00617770">
            <w:pPr>
              <w:pStyle w:val="TableParagraph"/>
              <w:spacing w:line="256" w:lineRule="exact"/>
              <w:ind w:left="1732" w:right="1723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45</w:t>
            </w:r>
          </w:p>
        </w:tc>
      </w:tr>
      <w:tr w:rsidR="00D65018" w14:paraId="7FE2CF7E" w14:textId="77777777">
        <w:trPr>
          <w:trHeight w:val="275"/>
        </w:trPr>
        <w:tc>
          <w:tcPr>
            <w:tcW w:w="4218" w:type="dxa"/>
          </w:tcPr>
          <w:p w14:paraId="0E5C24C9" w14:textId="77777777" w:rsidR="00D65018" w:rsidRDefault="00DD090C">
            <w:pPr>
              <w:pStyle w:val="TableParagraph"/>
              <w:spacing w:line="256" w:lineRule="exact"/>
              <w:ind w:left="866" w:right="861"/>
              <w:jc w:val="center"/>
              <w:rPr>
                <w:sz w:val="24"/>
              </w:rPr>
            </w:pPr>
            <w:r>
              <w:rPr>
                <w:sz w:val="24"/>
              </w:rPr>
              <w:t>od 20,01 do 30 m</w:t>
            </w:r>
          </w:p>
        </w:tc>
        <w:tc>
          <w:tcPr>
            <w:tcW w:w="4550" w:type="dxa"/>
          </w:tcPr>
          <w:p w14:paraId="7FFBF494" w14:textId="4B14F7F3" w:rsidR="00D65018" w:rsidRPr="004F37EB" w:rsidRDefault="001B1C4F" w:rsidP="00617770">
            <w:pPr>
              <w:pStyle w:val="TableParagraph"/>
              <w:spacing w:line="256" w:lineRule="exact"/>
              <w:ind w:left="1732" w:right="1723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60</w:t>
            </w:r>
          </w:p>
        </w:tc>
      </w:tr>
      <w:tr w:rsidR="00D65018" w14:paraId="28C67268" w14:textId="77777777">
        <w:trPr>
          <w:trHeight w:val="275"/>
        </w:trPr>
        <w:tc>
          <w:tcPr>
            <w:tcW w:w="4218" w:type="dxa"/>
          </w:tcPr>
          <w:p w14:paraId="3B3F0D2F" w14:textId="77777777" w:rsidR="00D65018" w:rsidRDefault="00DD090C">
            <w:pPr>
              <w:pStyle w:val="TableParagraph"/>
              <w:spacing w:line="256" w:lineRule="exact"/>
              <w:ind w:left="866" w:right="861"/>
              <w:jc w:val="center"/>
              <w:rPr>
                <w:sz w:val="24"/>
              </w:rPr>
            </w:pPr>
            <w:r>
              <w:rPr>
                <w:sz w:val="24"/>
              </w:rPr>
              <w:t>od 30,01 do 40 m</w:t>
            </w:r>
          </w:p>
        </w:tc>
        <w:tc>
          <w:tcPr>
            <w:tcW w:w="4550" w:type="dxa"/>
          </w:tcPr>
          <w:p w14:paraId="7CE99A03" w14:textId="7094EB6B" w:rsidR="00D65018" w:rsidRPr="004F37EB" w:rsidRDefault="001B1C4F" w:rsidP="00617770">
            <w:pPr>
              <w:pStyle w:val="TableParagraph"/>
              <w:spacing w:line="256" w:lineRule="exact"/>
              <w:ind w:left="1732" w:right="1723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75</w:t>
            </w:r>
          </w:p>
        </w:tc>
      </w:tr>
      <w:tr w:rsidR="00D65018" w14:paraId="3FB87555" w14:textId="77777777">
        <w:trPr>
          <w:trHeight w:val="276"/>
        </w:trPr>
        <w:tc>
          <w:tcPr>
            <w:tcW w:w="4218" w:type="dxa"/>
          </w:tcPr>
          <w:p w14:paraId="601FC96F" w14:textId="77777777" w:rsidR="00D65018" w:rsidRDefault="00DD090C">
            <w:pPr>
              <w:pStyle w:val="TableParagraph"/>
              <w:spacing w:line="257" w:lineRule="exact"/>
              <w:ind w:left="866" w:right="861"/>
              <w:jc w:val="center"/>
              <w:rPr>
                <w:sz w:val="24"/>
              </w:rPr>
            </w:pPr>
            <w:r>
              <w:rPr>
                <w:sz w:val="24"/>
              </w:rPr>
              <w:t>od 40,01 do 50 m</w:t>
            </w:r>
          </w:p>
        </w:tc>
        <w:tc>
          <w:tcPr>
            <w:tcW w:w="4550" w:type="dxa"/>
          </w:tcPr>
          <w:p w14:paraId="3E7F965E" w14:textId="049AAB44" w:rsidR="00D65018" w:rsidRPr="004F37EB" w:rsidRDefault="001B1C4F" w:rsidP="00617770">
            <w:pPr>
              <w:pStyle w:val="TableParagraph"/>
              <w:spacing w:line="257" w:lineRule="exact"/>
              <w:ind w:left="1732" w:right="1723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112,5</w:t>
            </w:r>
          </w:p>
        </w:tc>
      </w:tr>
      <w:tr w:rsidR="00D65018" w14:paraId="7172BD69" w14:textId="77777777">
        <w:trPr>
          <w:trHeight w:val="275"/>
        </w:trPr>
        <w:tc>
          <w:tcPr>
            <w:tcW w:w="4218" w:type="dxa"/>
          </w:tcPr>
          <w:p w14:paraId="227A07E9" w14:textId="77777777" w:rsidR="00D65018" w:rsidRDefault="00DD090C">
            <w:pPr>
              <w:pStyle w:val="TableParagraph"/>
              <w:spacing w:line="256" w:lineRule="exact"/>
              <w:ind w:left="866" w:right="861"/>
              <w:jc w:val="center"/>
              <w:rPr>
                <w:sz w:val="24"/>
              </w:rPr>
            </w:pPr>
            <w:r>
              <w:rPr>
                <w:sz w:val="24"/>
              </w:rPr>
              <w:t>od 50,01 do 70 m</w:t>
            </w:r>
          </w:p>
        </w:tc>
        <w:tc>
          <w:tcPr>
            <w:tcW w:w="4550" w:type="dxa"/>
          </w:tcPr>
          <w:p w14:paraId="3E8E3ACE" w14:textId="7B1AFD4E" w:rsidR="00D65018" w:rsidRPr="004F37EB" w:rsidRDefault="001B1C4F" w:rsidP="00617770">
            <w:pPr>
              <w:pStyle w:val="TableParagraph"/>
              <w:spacing w:line="256" w:lineRule="exact"/>
              <w:ind w:left="1732" w:right="1723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150</w:t>
            </w:r>
          </w:p>
        </w:tc>
      </w:tr>
      <w:tr w:rsidR="00D65018" w14:paraId="1C98C4F6" w14:textId="77777777">
        <w:trPr>
          <w:trHeight w:val="276"/>
        </w:trPr>
        <w:tc>
          <w:tcPr>
            <w:tcW w:w="4218" w:type="dxa"/>
          </w:tcPr>
          <w:p w14:paraId="59D95769" w14:textId="77777777" w:rsidR="00D65018" w:rsidRDefault="00DD090C">
            <w:pPr>
              <w:pStyle w:val="TableParagraph"/>
              <w:spacing w:line="257" w:lineRule="exact"/>
              <w:ind w:left="866" w:right="861"/>
              <w:jc w:val="center"/>
              <w:rPr>
                <w:sz w:val="24"/>
              </w:rPr>
            </w:pPr>
            <w:r>
              <w:rPr>
                <w:sz w:val="24"/>
              </w:rPr>
              <w:t>od 70,01 m</w:t>
            </w:r>
          </w:p>
        </w:tc>
        <w:tc>
          <w:tcPr>
            <w:tcW w:w="4550" w:type="dxa"/>
          </w:tcPr>
          <w:p w14:paraId="01FB3123" w14:textId="49C3FFBD" w:rsidR="00D65018" w:rsidRPr="004F37EB" w:rsidRDefault="001B1C4F" w:rsidP="00617770">
            <w:pPr>
              <w:pStyle w:val="TableParagraph"/>
              <w:spacing w:line="257" w:lineRule="exact"/>
              <w:ind w:left="1732" w:right="1723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200</w:t>
            </w:r>
          </w:p>
        </w:tc>
      </w:tr>
    </w:tbl>
    <w:p w14:paraId="2BC8E285" w14:textId="77777777" w:rsidR="00D65018" w:rsidRDefault="00D65018">
      <w:pPr>
        <w:pStyle w:val="BodyText"/>
        <w:spacing w:before="3"/>
      </w:pPr>
    </w:p>
    <w:p w14:paraId="54A6C7EE" w14:textId="77777777" w:rsidR="00D65018" w:rsidRDefault="00DD090C">
      <w:pPr>
        <w:ind w:left="121"/>
        <w:rPr>
          <w:sz w:val="24"/>
        </w:rPr>
      </w:pPr>
      <w:r>
        <w:rPr>
          <w:sz w:val="24"/>
        </w:rPr>
        <w:t>TABLICA</w:t>
      </w:r>
      <w:r>
        <w:rPr>
          <w:spacing w:val="-3"/>
          <w:sz w:val="24"/>
        </w:rPr>
        <w:t xml:space="preserve"> </w:t>
      </w:r>
      <w:r>
        <w:rPr>
          <w:sz w:val="24"/>
        </w:rPr>
        <w:t>VII.:</w:t>
      </w:r>
    </w:p>
    <w:p w14:paraId="1D50D778" w14:textId="77777777" w:rsidR="00D65018" w:rsidRDefault="00D65018">
      <w:pPr>
        <w:pStyle w:val="BodyText"/>
        <w:spacing w:before="3"/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8"/>
        <w:gridCol w:w="4550"/>
      </w:tblGrid>
      <w:tr w:rsidR="00D65018" w:rsidRPr="00D46CA6" w14:paraId="2048E818" w14:textId="77777777">
        <w:trPr>
          <w:trHeight w:val="1103"/>
        </w:trPr>
        <w:tc>
          <w:tcPr>
            <w:tcW w:w="4218" w:type="dxa"/>
            <w:shd w:val="clear" w:color="auto" w:fill="9A9AFF"/>
          </w:tcPr>
          <w:p w14:paraId="4166E08C" w14:textId="77777777" w:rsidR="00D65018" w:rsidRDefault="00D65018">
            <w:pPr>
              <w:pStyle w:val="TableParagraph"/>
              <w:spacing w:before="10"/>
              <w:rPr>
                <w:sz w:val="21"/>
              </w:rPr>
            </w:pPr>
          </w:p>
          <w:p w14:paraId="22C13F6A" w14:textId="77777777" w:rsidR="00D65018" w:rsidRDefault="00DD090C">
            <w:pPr>
              <w:pStyle w:val="TableParagraph"/>
              <w:ind w:left="865" w:right="86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KATEGORIJA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LUKA</w:t>
            </w:r>
          </w:p>
        </w:tc>
        <w:tc>
          <w:tcPr>
            <w:tcW w:w="4550" w:type="dxa"/>
            <w:tcBorders>
              <w:right w:val="nil"/>
            </w:tcBorders>
            <w:shd w:val="clear" w:color="auto" w:fill="9A9AFF"/>
          </w:tcPr>
          <w:p w14:paraId="6AAA9634" w14:textId="77777777" w:rsidR="00D65018" w:rsidRPr="00DE3AAD" w:rsidRDefault="00D65018">
            <w:pPr>
              <w:pStyle w:val="TableParagraph"/>
              <w:spacing w:before="2"/>
              <w:rPr>
                <w:lang w:val="de-DE"/>
              </w:rPr>
            </w:pPr>
          </w:p>
          <w:p w14:paraId="2D513AC8" w14:textId="77777777" w:rsidR="00D65018" w:rsidRPr="00DE3AAD" w:rsidRDefault="00DD090C">
            <w:pPr>
              <w:pStyle w:val="TableParagraph"/>
              <w:spacing w:line="270" w:lineRule="atLeast"/>
              <w:ind w:left="385" w:right="378"/>
              <w:jc w:val="center"/>
              <w:rPr>
                <w:b/>
                <w:sz w:val="24"/>
                <w:lang w:val="de-DE"/>
              </w:rPr>
            </w:pPr>
            <w:r w:rsidRPr="00DE3AAD">
              <w:rPr>
                <w:b/>
                <w:sz w:val="24"/>
                <w:lang w:val="de-DE"/>
              </w:rPr>
              <w:t>VIS,</w:t>
            </w:r>
            <w:r w:rsidRPr="00DE3AAD">
              <w:rPr>
                <w:b/>
                <w:spacing w:val="-6"/>
                <w:sz w:val="24"/>
                <w:lang w:val="de-DE"/>
              </w:rPr>
              <w:t xml:space="preserve"> </w:t>
            </w:r>
            <w:r w:rsidRPr="00DE3AAD">
              <w:rPr>
                <w:b/>
                <w:sz w:val="24"/>
                <w:lang w:val="de-DE"/>
              </w:rPr>
              <w:t>KOMIŽA,</w:t>
            </w:r>
            <w:r w:rsidRPr="00DE3AAD">
              <w:rPr>
                <w:b/>
                <w:spacing w:val="-6"/>
                <w:sz w:val="24"/>
                <w:lang w:val="de-DE"/>
              </w:rPr>
              <w:t xml:space="preserve"> </w:t>
            </w:r>
            <w:r w:rsidRPr="00DE3AAD">
              <w:rPr>
                <w:b/>
                <w:sz w:val="24"/>
                <w:lang w:val="de-DE"/>
              </w:rPr>
              <w:t>BOL,</w:t>
            </w:r>
            <w:r w:rsidRPr="00DE3AAD">
              <w:rPr>
                <w:b/>
                <w:spacing w:val="-5"/>
                <w:sz w:val="24"/>
                <w:lang w:val="de-DE"/>
              </w:rPr>
              <w:t xml:space="preserve"> </w:t>
            </w:r>
            <w:r w:rsidRPr="00DE3AAD">
              <w:rPr>
                <w:b/>
                <w:sz w:val="24"/>
                <w:lang w:val="de-DE"/>
              </w:rPr>
              <w:t>MAKARSKA,</w:t>
            </w:r>
            <w:r w:rsidRPr="00DE3AAD">
              <w:rPr>
                <w:b/>
                <w:spacing w:val="-57"/>
                <w:sz w:val="24"/>
                <w:lang w:val="de-DE"/>
              </w:rPr>
              <w:t xml:space="preserve"> </w:t>
            </w:r>
            <w:r w:rsidRPr="00DE3AAD">
              <w:rPr>
                <w:b/>
                <w:sz w:val="24"/>
                <w:lang w:val="de-DE"/>
              </w:rPr>
              <w:t>STARI GRAD I TROGIR (I.</w:t>
            </w:r>
            <w:r w:rsidRPr="00DE3AAD">
              <w:rPr>
                <w:b/>
                <w:spacing w:val="1"/>
                <w:sz w:val="24"/>
                <w:lang w:val="de-DE"/>
              </w:rPr>
              <w:t xml:space="preserve"> </w:t>
            </w:r>
            <w:r w:rsidRPr="00DE3AAD">
              <w:rPr>
                <w:b/>
                <w:sz w:val="24"/>
                <w:lang w:val="de-DE"/>
              </w:rPr>
              <w:t>KATEGORIJA)</w:t>
            </w:r>
          </w:p>
        </w:tc>
      </w:tr>
      <w:tr w:rsidR="00D65018" w:rsidRPr="004F37EB" w14:paraId="5118F3D0" w14:textId="77777777">
        <w:trPr>
          <w:trHeight w:val="275"/>
        </w:trPr>
        <w:tc>
          <w:tcPr>
            <w:tcW w:w="4218" w:type="dxa"/>
          </w:tcPr>
          <w:p w14:paraId="27FCA79A" w14:textId="77777777" w:rsidR="00D65018" w:rsidRPr="004F37EB" w:rsidRDefault="00DD090C">
            <w:pPr>
              <w:pStyle w:val="TableParagraph"/>
              <w:spacing w:line="256" w:lineRule="exact"/>
              <w:ind w:left="866" w:right="861"/>
              <w:jc w:val="center"/>
              <w:rPr>
                <w:b/>
                <w:i/>
                <w:sz w:val="24"/>
              </w:rPr>
            </w:pPr>
            <w:r w:rsidRPr="004F37EB">
              <w:rPr>
                <w:b/>
                <w:i/>
                <w:sz w:val="24"/>
              </w:rPr>
              <w:t>dužina broda u</w:t>
            </w:r>
            <w:r w:rsidRPr="004F37EB">
              <w:rPr>
                <w:b/>
                <w:i/>
                <w:spacing w:val="-1"/>
                <w:sz w:val="24"/>
              </w:rPr>
              <w:t xml:space="preserve"> </w:t>
            </w:r>
            <w:r w:rsidRPr="004F37EB">
              <w:rPr>
                <w:b/>
                <w:i/>
                <w:sz w:val="24"/>
              </w:rPr>
              <w:t>m (LOA)</w:t>
            </w:r>
          </w:p>
        </w:tc>
        <w:tc>
          <w:tcPr>
            <w:tcW w:w="4550" w:type="dxa"/>
          </w:tcPr>
          <w:p w14:paraId="22B69258" w14:textId="0BE65C48" w:rsidR="00D65018" w:rsidRPr="004F37EB" w:rsidRDefault="00DD090C">
            <w:pPr>
              <w:pStyle w:val="TableParagraph"/>
              <w:spacing w:line="256" w:lineRule="exact"/>
              <w:ind w:left="1732" w:right="1724"/>
              <w:jc w:val="center"/>
              <w:rPr>
                <w:b/>
                <w:sz w:val="24"/>
                <w:lang w:val="de-DE"/>
              </w:rPr>
            </w:pPr>
            <w:r w:rsidRPr="004F37EB">
              <w:rPr>
                <w:b/>
                <w:sz w:val="24"/>
                <w:lang w:val="de-DE"/>
              </w:rPr>
              <w:t>kn/m</w:t>
            </w:r>
          </w:p>
        </w:tc>
      </w:tr>
      <w:tr w:rsidR="00D65018" w:rsidRPr="004F37EB" w14:paraId="0A779011" w14:textId="77777777">
        <w:trPr>
          <w:trHeight w:val="276"/>
        </w:trPr>
        <w:tc>
          <w:tcPr>
            <w:tcW w:w="4218" w:type="dxa"/>
          </w:tcPr>
          <w:p w14:paraId="454E5518" w14:textId="77777777" w:rsidR="00D65018" w:rsidRPr="004F37EB" w:rsidRDefault="00DD090C">
            <w:pPr>
              <w:pStyle w:val="TableParagraph"/>
              <w:spacing w:line="257" w:lineRule="exact"/>
              <w:ind w:left="866" w:right="861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do</w:t>
            </w:r>
            <w:r w:rsidRPr="004F37EB">
              <w:rPr>
                <w:spacing w:val="-2"/>
                <w:sz w:val="24"/>
              </w:rPr>
              <w:t xml:space="preserve"> </w:t>
            </w:r>
            <w:r w:rsidRPr="004F37EB">
              <w:rPr>
                <w:sz w:val="24"/>
              </w:rPr>
              <w:t>10</w:t>
            </w:r>
            <w:r w:rsidRPr="004F37EB">
              <w:rPr>
                <w:spacing w:val="-2"/>
                <w:sz w:val="24"/>
              </w:rPr>
              <w:t xml:space="preserve"> </w:t>
            </w:r>
            <w:r w:rsidRPr="004F37EB">
              <w:rPr>
                <w:sz w:val="24"/>
              </w:rPr>
              <w:t>m</w:t>
            </w:r>
          </w:p>
        </w:tc>
        <w:tc>
          <w:tcPr>
            <w:tcW w:w="4550" w:type="dxa"/>
          </w:tcPr>
          <w:p w14:paraId="69234E16" w14:textId="5D3BDCC8" w:rsidR="00D65018" w:rsidRPr="004F37EB" w:rsidRDefault="00DD090C">
            <w:pPr>
              <w:pStyle w:val="TableParagraph"/>
              <w:spacing w:line="257" w:lineRule="exact"/>
              <w:ind w:left="1732" w:right="1724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2</w:t>
            </w:r>
            <w:r w:rsidR="00617770" w:rsidRPr="004F37EB">
              <w:rPr>
                <w:sz w:val="24"/>
              </w:rPr>
              <w:t>2,</w:t>
            </w:r>
            <w:r w:rsidR="00820770" w:rsidRPr="004F37EB">
              <w:rPr>
                <w:sz w:val="24"/>
              </w:rPr>
              <w:t>5</w:t>
            </w:r>
          </w:p>
        </w:tc>
      </w:tr>
      <w:tr w:rsidR="00D65018" w:rsidRPr="004F37EB" w14:paraId="6A4CA581" w14:textId="77777777">
        <w:trPr>
          <w:trHeight w:val="275"/>
        </w:trPr>
        <w:tc>
          <w:tcPr>
            <w:tcW w:w="4218" w:type="dxa"/>
          </w:tcPr>
          <w:p w14:paraId="27DE8922" w14:textId="77777777" w:rsidR="00D65018" w:rsidRPr="004F37EB" w:rsidRDefault="00DD090C">
            <w:pPr>
              <w:pStyle w:val="TableParagraph"/>
              <w:spacing w:line="256" w:lineRule="exact"/>
              <w:ind w:left="866" w:right="861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od 10,01 do 15 m</w:t>
            </w:r>
          </w:p>
        </w:tc>
        <w:tc>
          <w:tcPr>
            <w:tcW w:w="4550" w:type="dxa"/>
          </w:tcPr>
          <w:p w14:paraId="1F3FB698" w14:textId="2225CEE7" w:rsidR="00D65018" w:rsidRPr="004F37EB" w:rsidRDefault="00617770">
            <w:pPr>
              <w:pStyle w:val="TableParagraph"/>
              <w:spacing w:line="256" w:lineRule="exact"/>
              <w:ind w:left="1732" w:right="1723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33,75</w:t>
            </w:r>
          </w:p>
        </w:tc>
      </w:tr>
      <w:tr w:rsidR="00D65018" w:rsidRPr="004F37EB" w14:paraId="27A6D9C0" w14:textId="77777777">
        <w:trPr>
          <w:trHeight w:val="275"/>
        </w:trPr>
        <w:tc>
          <w:tcPr>
            <w:tcW w:w="4218" w:type="dxa"/>
          </w:tcPr>
          <w:p w14:paraId="19764039" w14:textId="77777777" w:rsidR="00D65018" w:rsidRPr="004F37EB" w:rsidRDefault="00DD090C">
            <w:pPr>
              <w:pStyle w:val="TableParagraph"/>
              <w:spacing w:line="256" w:lineRule="exact"/>
              <w:ind w:left="866" w:right="861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od 15,01 do 20 m</w:t>
            </w:r>
          </w:p>
        </w:tc>
        <w:tc>
          <w:tcPr>
            <w:tcW w:w="4550" w:type="dxa"/>
          </w:tcPr>
          <w:p w14:paraId="688A95EF" w14:textId="6F8997A8" w:rsidR="00D65018" w:rsidRPr="004F37EB" w:rsidRDefault="00617770">
            <w:pPr>
              <w:pStyle w:val="TableParagraph"/>
              <w:spacing w:line="256" w:lineRule="exact"/>
              <w:ind w:left="1732" w:right="1723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37,5</w:t>
            </w:r>
          </w:p>
        </w:tc>
      </w:tr>
      <w:tr w:rsidR="00D65018" w:rsidRPr="004F37EB" w14:paraId="2CB4EC0B" w14:textId="77777777">
        <w:trPr>
          <w:trHeight w:val="276"/>
        </w:trPr>
        <w:tc>
          <w:tcPr>
            <w:tcW w:w="4218" w:type="dxa"/>
          </w:tcPr>
          <w:p w14:paraId="46FC721E" w14:textId="77777777" w:rsidR="00D65018" w:rsidRPr="004F37EB" w:rsidRDefault="00DD090C">
            <w:pPr>
              <w:pStyle w:val="TableParagraph"/>
              <w:spacing w:line="257" w:lineRule="exact"/>
              <w:ind w:left="866" w:right="861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od 20,01 do 30 m</w:t>
            </w:r>
          </w:p>
        </w:tc>
        <w:tc>
          <w:tcPr>
            <w:tcW w:w="4550" w:type="dxa"/>
          </w:tcPr>
          <w:p w14:paraId="5DB2BACB" w14:textId="2549D5F0" w:rsidR="00D65018" w:rsidRPr="004F37EB" w:rsidRDefault="00617770">
            <w:pPr>
              <w:pStyle w:val="TableParagraph"/>
              <w:spacing w:line="257" w:lineRule="exact"/>
              <w:ind w:left="1732" w:right="1723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48,75</w:t>
            </w:r>
          </w:p>
        </w:tc>
      </w:tr>
      <w:tr w:rsidR="00D65018" w:rsidRPr="004F37EB" w14:paraId="3B2628E3" w14:textId="77777777">
        <w:trPr>
          <w:trHeight w:val="275"/>
        </w:trPr>
        <w:tc>
          <w:tcPr>
            <w:tcW w:w="4218" w:type="dxa"/>
          </w:tcPr>
          <w:p w14:paraId="33D023DC" w14:textId="77777777" w:rsidR="00D65018" w:rsidRPr="004F37EB" w:rsidRDefault="00DD090C">
            <w:pPr>
              <w:pStyle w:val="TableParagraph"/>
              <w:spacing w:line="256" w:lineRule="exact"/>
              <w:ind w:left="866" w:right="861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od 30,01 do 40 m</w:t>
            </w:r>
          </w:p>
        </w:tc>
        <w:tc>
          <w:tcPr>
            <w:tcW w:w="4550" w:type="dxa"/>
          </w:tcPr>
          <w:p w14:paraId="52FC7BCC" w14:textId="6C5FC6DD" w:rsidR="00D65018" w:rsidRPr="004F37EB" w:rsidRDefault="00617770">
            <w:pPr>
              <w:pStyle w:val="TableParagraph"/>
              <w:spacing w:line="256" w:lineRule="exact"/>
              <w:ind w:left="1732" w:right="1723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67,5</w:t>
            </w:r>
          </w:p>
        </w:tc>
      </w:tr>
      <w:tr w:rsidR="00D65018" w:rsidRPr="004F37EB" w14:paraId="42B4E010" w14:textId="77777777">
        <w:trPr>
          <w:trHeight w:val="275"/>
        </w:trPr>
        <w:tc>
          <w:tcPr>
            <w:tcW w:w="4218" w:type="dxa"/>
          </w:tcPr>
          <w:p w14:paraId="41FB55E5" w14:textId="77777777" w:rsidR="00D65018" w:rsidRPr="004F37EB" w:rsidRDefault="00DD090C">
            <w:pPr>
              <w:pStyle w:val="TableParagraph"/>
              <w:spacing w:line="256" w:lineRule="exact"/>
              <w:ind w:left="866" w:right="861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od 40,01 do 50 m</w:t>
            </w:r>
          </w:p>
        </w:tc>
        <w:tc>
          <w:tcPr>
            <w:tcW w:w="4550" w:type="dxa"/>
          </w:tcPr>
          <w:p w14:paraId="621B0C54" w14:textId="248794F6" w:rsidR="00D65018" w:rsidRPr="004F37EB" w:rsidRDefault="00617770">
            <w:pPr>
              <w:pStyle w:val="TableParagraph"/>
              <w:spacing w:line="256" w:lineRule="exact"/>
              <w:ind w:left="1732" w:right="1723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82,5</w:t>
            </w:r>
          </w:p>
        </w:tc>
      </w:tr>
      <w:tr w:rsidR="00D65018" w:rsidRPr="004F37EB" w14:paraId="79C3B6B4" w14:textId="77777777">
        <w:trPr>
          <w:trHeight w:val="275"/>
        </w:trPr>
        <w:tc>
          <w:tcPr>
            <w:tcW w:w="4218" w:type="dxa"/>
          </w:tcPr>
          <w:p w14:paraId="30048EB8" w14:textId="77777777" w:rsidR="00D65018" w:rsidRPr="004F37EB" w:rsidRDefault="00DD090C">
            <w:pPr>
              <w:pStyle w:val="TableParagraph"/>
              <w:spacing w:line="256" w:lineRule="exact"/>
              <w:ind w:left="866" w:right="861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od 50,01 do 70 m</w:t>
            </w:r>
          </w:p>
        </w:tc>
        <w:tc>
          <w:tcPr>
            <w:tcW w:w="4550" w:type="dxa"/>
          </w:tcPr>
          <w:p w14:paraId="39E3F891" w14:textId="16965A35" w:rsidR="00D65018" w:rsidRPr="004F37EB" w:rsidRDefault="00617770">
            <w:pPr>
              <w:pStyle w:val="TableParagraph"/>
              <w:spacing w:line="256" w:lineRule="exact"/>
              <w:ind w:left="1732" w:right="1723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112,5</w:t>
            </w:r>
          </w:p>
        </w:tc>
      </w:tr>
      <w:tr w:rsidR="00D65018" w14:paraId="3723157F" w14:textId="77777777">
        <w:trPr>
          <w:trHeight w:val="276"/>
        </w:trPr>
        <w:tc>
          <w:tcPr>
            <w:tcW w:w="4218" w:type="dxa"/>
          </w:tcPr>
          <w:p w14:paraId="64450409" w14:textId="77777777" w:rsidR="00D65018" w:rsidRPr="004F37EB" w:rsidRDefault="00DD090C">
            <w:pPr>
              <w:pStyle w:val="TableParagraph"/>
              <w:spacing w:line="257" w:lineRule="exact"/>
              <w:ind w:left="866" w:right="861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od 70,01 m</w:t>
            </w:r>
          </w:p>
        </w:tc>
        <w:tc>
          <w:tcPr>
            <w:tcW w:w="4550" w:type="dxa"/>
          </w:tcPr>
          <w:p w14:paraId="46B8B5CB" w14:textId="27148C78" w:rsidR="00D65018" w:rsidRPr="004F37EB" w:rsidRDefault="00DD090C">
            <w:pPr>
              <w:pStyle w:val="TableParagraph"/>
              <w:spacing w:line="257" w:lineRule="exact"/>
              <w:ind w:left="1732" w:right="1723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150</w:t>
            </w:r>
          </w:p>
        </w:tc>
      </w:tr>
    </w:tbl>
    <w:p w14:paraId="57FC806D" w14:textId="77777777" w:rsidR="00D65018" w:rsidRDefault="00D65018">
      <w:pPr>
        <w:pStyle w:val="BodyText"/>
        <w:spacing w:before="2"/>
      </w:pPr>
    </w:p>
    <w:p w14:paraId="0CD7C6E5" w14:textId="77777777" w:rsidR="00D65018" w:rsidRDefault="00DD090C">
      <w:pPr>
        <w:spacing w:before="1"/>
        <w:ind w:left="121"/>
        <w:rPr>
          <w:sz w:val="24"/>
        </w:rPr>
      </w:pPr>
      <w:r>
        <w:rPr>
          <w:sz w:val="24"/>
        </w:rPr>
        <w:t>TABLICA VIII.:</w:t>
      </w:r>
    </w:p>
    <w:p w14:paraId="4CF5E4E1" w14:textId="77777777" w:rsidR="00D65018" w:rsidRDefault="00D65018">
      <w:pPr>
        <w:pStyle w:val="BodyText"/>
        <w:spacing w:before="3"/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376"/>
        <w:gridCol w:w="2283"/>
      </w:tblGrid>
      <w:tr w:rsidR="00D65018" w14:paraId="553B9095" w14:textId="77777777">
        <w:trPr>
          <w:trHeight w:val="781"/>
        </w:trPr>
        <w:tc>
          <w:tcPr>
            <w:tcW w:w="3130" w:type="dxa"/>
            <w:shd w:val="clear" w:color="auto" w:fill="9A9AFF"/>
          </w:tcPr>
          <w:p w14:paraId="105A7398" w14:textId="77777777" w:rsidR="00D65018" w:rsidRDefault="00D65018">
            <w:pPr>
              <w:pStyle w:val="TableParagraph"/>
              <w:spacing w:before="10"/>
              <w:rPr>
                <w:sz w:val="21"/>
              </w:rPr>
            </w:pPr>
          </w:p>
          <w:p w14:paraId="79113840" w14:textId="77777777" w:rsidR="00D65018" w:rsidRDefault="00DD090C">
            <w:pPr>
              <w:pStyle w:val="TableParagraph"/>
              <w:ind w:left="322" w:right="31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KATEGORIJA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LUKA</w:t>
            </w:r>
          </w:p>
        </w:tc>
        <w:tc>
          <w:tcPr>
            <w:tcW w:w="3376" w:type="dxa"/>
            <w:shd w:val="clear" w:color="auto" w:fill="9A9AFF"/>
          </w:tcPr>
          <w:p w14:paraId="24A7EBA2" w14:textId="77777777" w:rsidR="00D65018" w:rsidRDefault="00D65018">
            <w:pPr>
              <w:pStyle w:val="TableParagraph"/>
              <w:spacing w:before="10"/>
              <w:rPr>
                <w:sz w:val="23"/>
              </w:rPr>
            </w:pPr>
          </w:p>
          <w:p w14:paraId="59076D68" w14:textId="77777777" w:rsidR="00D65018" w:rsidRDefault="00DD090C">
            <w:pPr>
              <w:pStyle w:val="TableParagraph"/>
              <w:ind w:right="12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2283" w:type="dxa"/>
            <w:shd w:val="clear" w:color="auto" w:fill="9A9AFF"/>
          </w:tcPr>
          <w:p w14:paraId="0CFD1A88" w14:textId="77777777" w:rsidR="00D65018" w:rsidRDefault="00D65018">
            <w:pPr>
              <w:pStyle w:val="TableParagraph"/>
              <w:spacing w:before="10"/>
              <w:rPr>
                <w:sz w:val="23"/>
              </w:rPr>
            </w:pPr>
          </w:p>
          <w:p w14:paraId="64EF8E86" w14:textId="77777777" w:rsidR="00D65018" w:rsidRDefault="00DD090C">
            <w:pPr>
              <w:pStyle w:val="TableParagraph"/>
              <w:ind w:right="6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</w:tr>
      <w:tr w:rsidR="00D65018" w:rsidRPr="00820770" w14:paraId="1E8474B1" w14:textId="77777777" w:rsidTr="003C5EF4">
        <w:trPr>
          <w:trHeight w:val="322"/>
        </w:trPr>
        <w:tc>
          <w:tcPr>
            <w:tcW w:w="3130" w:type="dxa"/>
          </w:tcPr>
          <w:p w14:paraId="69267F2A" w14:textId="77777777" w:rsidR="00D65018" w:rsidRDefault="00DD090C" w:rsidP="00820770">
            <w:pPr>
              <w:pStyle w:val="TableParagraph"/>
              <w:spacing w:line="256" w:lineRule="exact"/>
              <w:ind w:left="323" w:right="3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dužina broda 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 (LOA)</w:t>
            </w:r>
          </w:p>
        </w:tc>
        <w:tc>
          <w:tcPr>
            <w:tcW w:w="3376" w:type="dxa"/>
          </w:tcPr>
          <w:p w14:paraId="04E962B3" w14:textId="5A5DB241" w:rsidR="00D65018" w:rsidRPr="004F37EB" w:rsidRDefault="00DD090C" w:rsidP="00820770">
            <w:pPr>
              <w:pStyle w:val="TableParagraph"/>
              <w:spacing w:line="256" w:lineRule="exact"/>
              <w:ind w:right="1154"/>
              <w:jc w:val="center"/>
              <w:rPr>
                <w:b/>
                <w:sz w:val="24"/>
                <w:lang w:val="de-DE"/>
              </w:rPr>
            </w:pPr>
            <w:r w:rsidRPr="004F37EB">
              <w:rPr>
                <w:b/>
                <w:sz w:val="24"/>
                <w:lang w:val="de-DE"/>
              </w:rPr>
              <w:t>kn/m</w:t>
            </w:r>
          </w:p>
        </w:tc>
        <w:tc>
          <w:tcPr>
            <w:tcW w:w="2283" w:type="dxa"/>
          </w:tcPr>
          <w:p w14:paraId="087C2AD9" w14:textId="031D161A" w:rsidR="00D65018" w:rsidRPr="004F37EB" w:rsidRDefault="00DD090C" w:rsidP="00820770">
            <w:pPr>
              <w:pStyle w:val="TableParagraph"/>
              <w:spacing w:line="256" w:lineRule="exact"/>
              <w:ind w:right="608"/>
              <w:jc w:val="center"/>
              <w:rPr>
                <w:b/>
                <w:sz w:val="24"/>
                <w:lang w:val="de-DE"/>
              </w:rPr>
            </w:pPr>
            <w:r w:rsidRPr="004F37EB">
              <w:rPr>
                <w:b/>
                <w:sz w:val="24"/>
                <w:lang w:val="de-DE"/>
              </w:rPr>
              <w:t>kn/m</w:t>
            </w:r>
          </w:p>
        </w:tc>
      </w:tr>
      <w:tr w:rsidR="00D65018" w14:paraId="3FF2D985" w14:textId="77777777">
        <w:trPr>
          <w:trHeight w:val="276"/>
        </w:trPr>
        <w:tc>
          <w:tcPr>
            <w:tcW w:w="3130" w:type="dxa"/>
          </w:tcPr>
          <w:p w14:paraId="5A7D6412" w14:textId="77777777" w:rsidR="00D65018" w:rsidRDefault="00DD090C" w:rsidP="00820770">
            <w:pPr>
              <w:pStyle w:val="TableParagraph"/>
              <w:spacing w:line="257" w:lineRule="exact"/>
              <w:ind w:left="323" w:right="317"/>
              <w:jc w:val="center"/>
              <w:rPr>
                <w:sz w:val="24"/>
              </w:rPr>
            </w:pPr>
            <w:r>
              <w:rPr>
                <w:sz w:val="24"/>
              </w:rPr>
              <w:t>do 10 m</w:t>
            </w:r>
          </w:p>
        </w:tc>
        <w:tc>
          <w:tcPr>
            <w:tcW w:w="3376" w:type="dxa"/>
          </w:tcPr>
          <w:p w14:paraId="1774E21B" w14:textId="2F7F1461" w:rsidR="00D65018" w:rsidRPr="004F37EB" w:rsidRDefault="00617770" w:rsidP="00820770">
            <w:pPr>
              <w:pStyle w:val="TableParagraph"/>
              <w:spacing w:line="257" w:lineRule="exact"/>
              <w:ind w:right="1540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18,75</w:t>
            </w:r>
          </w:p>
        </w:tc>
        <w:tc>
          <w:tcPr>
            <w:tcW w:w="2283" w:type="dxa"/>
          </w:tcPr>
          <w:p w14:paraId="7A12D7EF" w14:textId="3D291E68" w:rsidR="00D65018" w:rsidRPr="004F37EB" w:rsidRDefault="00617770" w:rsidP="00820770">
            <w:pPr>
              <w:pStyle w:val="TableParagraph"/>
              <w:spacing w:line="257" w:lineRule="exact"/>
              <w:ind w:right="994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15</w:t>
            </w:r>
          </w:p>
        </w:tc>
      </w:tr>
      <w:tr w:rsidR="00D65018" w14:paraId="59CE0545" w14:textId="77777777">
        <w:trPr>
          <w:trHeight w:val="275"/>
        </w:trPr>
        <w:tc>
          <w:tcPr>
            <w:tcW w:w="3130" w:type="dxa"/>
          </w:tcPr>
          <w:p w14:paraId="628F9A28" w14:textId="77777777" w:rsidR="00D65018" w:rsidRDefault="00DD090C" w:rsidP="00820770">
            <w:pPr>
              <w:pStyle w:val="TableParagraph"/>
              <w:spacing w:line="256" w:lineRule="exact"/>
              <w:ind w:left="323" w:right="317"/>
              <w:jc w:val="center"/>
              <w:rPr>
                <w:sz w:val="24"/>
              </w:rPr>
            </w:pPr>
            <w:r>
              <w:rPr>
                <w:sz w:val="24"/>
              </w:rPr>
              <w:t>od 10,01 do 15 m</w:t>
            </w:r>
          </w:p>
        </w:tc>
        <w:tc>
          <w:tcPr>
            <w:tcW w:w="3376" w:type="dxa"/>
          </w:tcPr>
          <w:p w14:paraId="3A19DE60" w14:textId="7D41E301" w:rsidR="00D65018" w:rsidRPr="004F37EB" w:rsidRDefault="00617770" w:rsidP="00820770">
            <w:pPr>
              <w:pStyle w:val="TableParagraph"/>
              <w:spacing w:line="256" w:lineRule="exact"/>
              <w:ind w:right="1540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22,</w:t>
            </w:r>
            <w:r w:rsidR="00820770" w:rsidRPr="004F37EB">
              <w:rPr>
                <w:sz w:val="24"/>
              </w:rPr>
              <w:t>5</w:t>
            </w:r>
          </w:p>
        </w:tc>
        <w:tc>
          <w:tcPr>
            <w:tcW w:w="2283" w:type="dxa"/>
          </w:tcPr>
          <w:p w14:paraId="0D74EDA8" w14:textId="19035CD5" w:rsidR="00D65018" w:rsidRPr="004F37EB" w:rsidRDefault="005249CD" w:rsidP="00820770">
            <w:pPr>
              <w:pStyle w:val="TableParagraph"/>
              <w:spacing w:line="256" w:lineRule="exact"/>
              <w:ind w:right="994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18,75</w:t>
            </w:r>
          </w:p>
        </w:tc>
      </w:tr>
      <w:tr w:rsidR="00D65018" w14:paraId="02C464C4" w14:textId="77777777">
        <w:trPr>
          <w:trHeight w:val="276"/>
        </w:trPr>
        <w:tc>
          <w:tcPr>
            <w:tcW w:w="3130" w:type="dxa"/>
          </w:tcPr>
          <w:p w14:paraId="4FAD0D98" w14:textId="77777777" w:rsidR="00D65018" w:rsidRDefault="00DD090C" w:rsidP="00820770">
            <w:pPr>
              <w:pStyle w:val="TableParagraph"/>
              <w:spacing w:line="257" w:lineRule="exact"/>
              <w:ind w:left="323" w:right="317"/>
              <w:jc w:val="center"/>
              <w:rPr>
                <w:sz w:val="24"/>
              </w:rPr>
            </w:pPr>
            <w:r>
              <w:rPr>
                <w:sz w:val="24"/>
              </w:rPr>
              <w:t>od 15,01 do 20 m</w:t>
            </w:r>
          </w:p>
        </w:tc>
        <w:tc>
          <w:tcPr>
            <w:tcW w:w="3376" w:type="dxa"/>
          </w:tcPr>
          <w:p w14:paraId="3CEF5EC7" w14:textId="3E9A4182" w:rsidR="00D65018" w:rsidRPr="004F37EB" w:rsidRDefault="005249CD" w:rsidP="00820770">
            <w:pPr>
              <w:pStyle w:val="TableParagraph"/>
              <w:spacing w:line="257" w:lineRule="exact"/>
              <w:ind w:right="1540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30</w:t>
            </w:r>
          </w:p>
        </w:tc>
        <w:tc>
          <w:tcPr>
            <w:tcW w:w="2283" w:type="dxa"/>
          </w:tcPr>
          <w:p w14:paraId="4613DAF9" w14:textId="60A7B437" w:rsidR="00D65018" w:rsidRPr="004F37EB" w:rsidRDefault="005249CD" w:rsidP="00820770">
            <w:pPr>
              <w:pStyle w:val="TableParagraph"/>
              <w:spacing w:line="257" w:lineRule="exact"/>
              <w:ind w:right="994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22,5</w:t>
            </w:r>
          </w:p>
        </w:tc>
      </w:tr>
    </w:tbl>
    <w:p w14:paraId="435A72AB" w14:textId="77777777" w:rsidR="00D65018" w:rsidRDefault="00D65018" w:rsidP="00820770">
      <w:pPr>
        <w:spacing w:line="257" w:lineRule="exact"/>
        <w:jc w:val="center"/>
        <w:rPr>
          <w:sz w:val="24"/>
        </w:rPr>
        <w:sectPr w:rsidR="00D65018">
          <w:pgSz w:w="11910" w:h="16840"/>
          <w:pgMar w:top="1600" w:right="1260" w:bottom="1620" w:left="1580" w:header="0" w:footer="1436" w:gutter="0"/>
          <w:cols w:space="720"/>
        </w:sectPr>
      </w:pPr>
    </w:p>
    <w:p w14:paraId="7FEDDE30" w14:textId="77777777" w:rsidR="00D65018" w:rsidRDefault="00D65018" w:rsidP="00820770">
      <w:pPr>
        <w:pStyle w:val="BodyText"/>
        <w:spacing w:before="7"/>
        <w:jc w:val="center"/>
        <w:rPr>
          <w:sz w:val="7"/>
        </w:r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376"/>
        <w:gridCol w:w="2283"/>
      </w:tblGrid>
      <w:tr w:rsidR="00D65018" w:rsidRPr="004F37EB" w14:paraId="4826CB5F" w14:textId="77777777">
        <w:trPr>
          <w:trHeight w:val="275"/>
        </w:trPr>
        <w:tc>
          <w:tcPr>
            <w:tcW w:w="3130" w:type="dxa"/>
            <w:tcBorders>
              <w:top w:val="nil"/>
            </w:tcBorders>
          </w:tcPr>
          <w:p w14:paraId="6371E700" w14:textId="77777777" w:rsidR="00D65018" w:rsidRPr="004F37EB" w:rsidRDefault="00DD090C" w:rsidP="00820770">
            <w:pPr>
              <w:pStyle w:val="TableParagraph"/>
              <w:spacing w:line="256" w:lineRule="exact"/>
              <w:ind w:left="323" w:right="317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od 20,01 do 30 m</w:t>
            </w:r>
          </w:p>
        </w:tc>
        <w:tc>
          <w:tcPr>
            <w:tcW w:w="3376" w:type="dxa"/>
            <w:tcBorders>
              <w:top w:val="nil"/>
            </w:tcBorders>
          </w:tcPr>
          <w:p w14:paraId="23B7C5BD" w14:textId="4861408C" w:rsidR="00D65018" w:rsidRPr="004F37EB" w:rsidRDefault="005249CD" w:rsidP="00820770">
            <w:pPr>
              <w:pStyle w:val="TableParagraph"/>
              <w:spacing w:line="256" w:lineRule="exact"/>
              <w:ind w:right="1540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37,5</w:t>
            </w:r>
          </w:p>
        </w:tc>
        <w:tc>
          <w:tcPr>
            <w:tcW w:w="2283" w:type="dxa"/>
            <w:tcBorders>
              <w:top w:val="nil"/>
            </w:tcBorders>
          </w:tcPr>
          <w:p w14:paraId="5C29BC39" w14:textId="146546BB" w:rsidR="00D65018" w:rsidRPr="004F37EB" w:rsidRDefault="005249CD" w:rsidP="0082077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30</w:t>
            </w:r>
          </w:p>
        </w:tc>
      </w:tr>
      <w:tr w:rsidR="00D65018" w14:paraId="555FF318" w14:textId="77777777">
        <w:trPr>
          <w:trHeight w:val="275"/>
        </w:trPr>
        <w:tc>
          <w:tcPr>
            <w:tcW w:w="3130" w:type="dxa"/>
          </w:tcPr>
          <w:p w14:paraId="1354CE3C" w14:textId="77777777" w:rsidR="00D65018" w:rsidRPr="004F37EB" w:rsidRDefault="00DD090C" w:rsidP="00820770">
            <w:pPr>
              <w:pStyle w:val="TableParagraph"/>
              <w:spacing w:line="256" w:lineRule="exact"/>
              <w:ind w:left="323" w:right="317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od 30,01 m</w:t>
            </w:r>
          </w:p>
        </w:tc>
        <w:tc>
          <w:tcPr>
            <w:tcW w:w="3376" w:type="dxa"/>
          </w:tcPr>
          <w:p w14:paraId="37789BA7" w14:textId="5F6D6734" w:rsidR="00D65018" w:rsidRPr="004F37EB" w:rsidRDefault="005249CD" w:rsidP="00820770">
            <w:pPr>
              <w:pStyle w:val="TableParagraph"/>
              <w:spacing w:line="256" w:lineRule="exact"/>
              <w:ind w:right="1540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45</w:t>
            </w:r>
          </w:p>
        </w:tc>
        <w:tc>
          <w:tcPr>
            <w:tcW w:w="2283" w:type="dxa"/>
          </w:tcPr>
          <w:p w14:paraId="28F836ED" w14:textId="05A6E34C" w:rsidR="00D65018" w:rsidRPr="004F37EB" w:rsidRDefault="005249CD" w:rsidP="0082077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4F37EB">
              <w:rPr>
                <w:sz w:val="24"/>
              </w:rPr>
              <w:t>37,5</w:t>
            </w:r>
          </w:p>
        </w:tc>
      </w:tr>
    </w:tbl>
    <w:p w14:paraId="5CFDC71E" w14:textId="77777777" w:rsidR="00D65018" w:rsidRDefault="00D65018">
      <w:pPr>
        <w:pStyle w:val="BodyText"/>
        <w:spacing w:before="7"/>
        <w:rPr>
          <w:sz w:val="14"/>
        </w:rPr>
      </w:pPr>
    </w:p>
    <w:p w14:paraId="0ECCBD37" w14:textId="77777777" w:rsidR="00D65018" w:rsidRDefault="00DD090C">
      <w:pPr>
        <w:spacing w:before="90"/>
        <w:ind w:left="121"/>
        <w:rPr>
          <w:b/>
          <w:i/>
        </w:rPr>
      </w:pPr>
      <w:r>
        <w:rPr>
          <w:b/>
          <w:i/>
        </w:rPr>
        <w:t>NAPOMENA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UZ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TABLICU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VI.,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VII.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VIII.:</w:t>
      </w:r>
    </w:p>
    <w:p w14:paraId="5F83AF5C" w14:textId="15C028C5" w:rsidR="00D65018" w:rsidRDefault="00DD090C">
      <w:pPr>
        <w:spacing w:before="1"/>
        <w:ind w:left="342" w:right="344" w:hanging="221"/>
        <w:rPr>
          <w:i/>
        </w:rPr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gornje pristojbe plaćaju plovni objekti i to u punom iznosu bez obzira na odobreni način veza,</w:t>
      </w:r>
      <w:r>
        <w:rPr>
          <w:i/>
          <w:spacing w:val="-52"/>
        </w:rPr>
        <w:t xml:space="preserve"> </w:t>
      </w:r>
      <w:r>
        <w:rPr>
          <w:i/>
        </w:rPr>
        <w:t>kao</w:t>
      </w:r>
      <w:r>
        <w:rPr>
          <w:i/>
          <w:spacing w:val="-1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na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jesu</w:t>
      </w:r>
      <w:r>
        <w:rPr>
          <w:i/>
          <w:spacing w:val="-1"/>
        </w:rPr>
        <w:t xml:space="preserve"> </w:t>
      </w:r>
      <w:r>
        <w:rPr>
          <w:i/>
        </w:rPr>
        <w:t>li</w:t>
      </w:r>
      <w:r>
        <w:rPr>
          <w:i/>
          <w:spacing w:val="-1"/>
        </w:rPr>
        <w:t xml:space="preserve"> </w:t>
      </w:r>
      <w:r>
        <w:rPr>
          <w:i/>
        </w:rPr>
        <w:t>vezani uz</w:t>
      </w:r>
      <w:r>
        <w:rPr>
          <w:i/>
          <w:spacing w:val="-1"/>
        </w:rPr>
        <w:t xml:space="preserve"> </w:t>
      </w:r>
      <w:r>
        <w:rPr>
          <w:i/>
        </w:rPr>
        <w:t>obalu</w:t>
      </w:r>
      <w:r>
        <w:rPr>
          <w:i/>
          <w:spacing w:val="-1"/>
        </w:rPr>
        <w:t xml:space="preserve"> </w:t>
      </w:r>
      <w:r>
        <w:rPr>
          <w:i/>
        </w:rPr>
        <w:t>ili bokom</w:t>
      </w:r>
      <w:r>
        <w:rPr>
          <w:i/>
          <w:spacing w:val="-1"/>
        </w:rPr>
        <w:t xml:space="preserve"> </w:t>
      </w:r>
      <w:r>
        <w:rPr>
          <w:i/>
        </w:rPr>
        <w:t>na</w:t>
      </w:r>
      <w:r>
        <w:rPr>
          <w:i/>
          <w:spacing w:val="-1"/>
        </w:rPr>
        <w:t xml:space="preserve"> </w:t>
      </w:r>
      <w:r>
        <w:rPr>
          <w:i/>
        </w:rPr>
        <w:t>drugi plovni</w:t>
      </w:r>
      <w:r>
        <w:rPr>
          <w:i/>
          <w:spacing w:val="-2"/>
        </w:rPr>
        <w:t xml:space="preserve"> </w:t>
      </w:r>
      <w:r>
        <w:rPr>
          <w:i/>
        </w:rPr>
        <w:t>objekt</w:t>
      </w:r>
      <w:r>
        <w:rPr>
          <w:i/>
          <w:spacing w:val="-1"/>
        </w:rPr>
        <w:t xml:space="preserve"> </w:t>
      </w:r>
      <w:r>
        <w:rPr>
          <w:i/>
        </w:rPr>
        <w:t>i/ili</w:t>
      </w:r>
      <w:r>
        <w:rPr>
          <w:i/>
          <w:spacing w:val="-5"/>
        </w:rPr>
        <w:t xml:space="preserve"> </w:t>
      </w:r>
      <w:r>
        <w:rPr>
          <w:i/>
        </w:rPr>
        <w:t>četverovez.</w:t>
      </w:r>
      <w:r w:rsidR="005249CD">
        <w:rPr>
          <w:i/>
        </w:rPr>
        <w:t xml:space="preserve"> </w:t>
      </w:r>
      <w:r w:rsidR="005249CD" w:rsidRPr="004F37EB">
        <w:rPr>
          <w:i/>
        </w:rPr>
        <w:t>Katamarani plaćaju cijenu po dužnom metru pomnoženo s 1,60.</w:t>
      </w:r>
    </w:p>
    <w:p w14:paraId="59EB4818" w14:textId="77777777" w:rsidR="00D65018" w:rsidRDefault="00D65018">
      <w:pPr>
        <w:pStyle w:val="BodyText"/>
        <w:rPr>
          <w:i/>
        </w:rPr>
      </w:pPr>
    </w:p>
    <w:p w14:paraId="32399B3C" w14:textId="77777777" w:rsidR="00D65018" w:rsidRDefault="00D65018">
      <w:pPr>
        <w:pStyle w:val="BodyText"/>
        <w:rPr>
          <w:i/>
        </w:rPr>
      </w:pPr>
    </w:p>
    <w:p w14:paraId="67051074" w14:textId="77777777" w:rsidR="00D65018" w:rsidRDefault="00DD090C">
      <w:pPr>
        <w:pStyle w:val="Heading1"/>
        <w:numPr>
          <w:ilvl w:val="0"/>
          <w:numId w:val="8"/>
        </w:numPr>
        <w:tabs>
          <w:tab w:val="left" w:pos="662"/>
        </w:tabs>
        <w:spacing w:before="1"/>
        <w:ind w:left="661" w:right="439" w:hanging="540"/>
        <w:jc w:val="left"/>
      </w:pPr>
      <w:r>
        <w:t>PRISTOJBA ZA VEZ NA OPERATIVNOM DIJELU LUKE ZA BRODOVE</w:t>
      </w:r>
      <w:r>
        <w:rPr>
          <w:spacing w:val="-5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BRODICE – ZIMSKI VEZ</w:t>
      </w:r>
    </w:p>
    <w:p w14:paraId="4855332B" w14:textId="77777777" w:rsidR="00D65018" w:rsidRDefault="00D65018">
      <w:pPr>
        <w:pStyle w:val="BodyText"/>
        <w:rPr>
          <w:b/>
          <w:sz w:val="26"/>
        </w:rPr>
      </w:pPr>
    </w:p>
    <w:p w14:paraId="0798CA39" w14:textId="77777777" w:rsidR="00D65018" w:rsidRDefault="00D65018">
      <w:pPr>
        <w:pStyle w:val="BodyText"/>
        <w:rPr>
          <w:b/>
          <w:sz w:val="22"/>
        </w:rPr>
      </w:pPr>
    </w:p>
    <w:p w14:paraId="0B9298C5" w14:textId="77777777" w:rsidR="00D65018" w:rsidRDefault="00DD090C">
      <w:pPr>
        <w:ind w:left="1196" w:right="1228"/>
        <w:jc w:val="center"/>
        <w:rPr>
          <w:b/>
          <w:sz w:val="24"/>
        </w:rPr>
      </w:pPr>
      <w:r>
        <w:rPr>
          <w:b/>
          <w:sz w:val="24"/>
        </w:rPr>
        <w:t>Članak 15.</w:t>
      </w:r>
    </w:p>
    <w:p w14:paraId="11FB698D" w14:textId="77777777" w:rsidR="00D65018" w:rsidRDefault="00D65018">
      <w:pPr>
        <w:pStyle w:val="BodyText"/>
        <w:spacing w:before="9"/>
        <w:rPr>
          <w:b/>
          <w:sz w:val="23"/>
        </w:rPr>
      </w:pPr>
    </w:p>
    <w:p w14:paraId="750D1199" w14:textId="77777777" w:rsidR="00D65018" w:rsidRDefault="00DD090C">
      <w:pPr>
        <w:pStyle w:val="BodyText"/>
        <w:ind w:left="121" w:right="277"/>
      </w:pPr>
      <w:r>
        <w:t>Zimovanje brodova i brodica je moguće jedino na nautičkom dijelu luke. Brodovi na</w:t>
      </w:r>
      <w:r>
        <w:rPr>
          <w:spacing w:val="1"/>
        </w:rPr>
        <w:t xml:space="preserve"> </w:t>
      </w:r>
      <w:r>
        <w:t>zimovanju moraju sklopiti ugovor s Lučkom upravom, a ugovoreno vrijeme zimovanja ne</w:t>
      </w:r>
      <w:r>
        <w:rPr>
          <w:spacing w:val="-57"/>
        </w:rPr>
        <w:t xml:space="preserve"> </w:t>
      </w:r>
      <w:r>
        <w:t>smije biti dulje od 01. listopada tekuće godine do 30. travnja iduće godine (ovisno o</w:t>
      </w:r>
      <w:r>
        <w:rPr>
          <w:spacing w:val="1"/>
        </w:rPr>
        <w:t xml:space="preserve"> </w:t>
      </w:r>
      <w:r>
        <w:t>mogućnostima,</w:t>
      </w:r>
      <w:r>
        <w:rPr>
          <w:spacing w:val="-1"/>
        </w:rPr>
        <w:t xml:space="preserve"> </w:t>
      </w:r>
      <w:r>
        <w:t>zimovanje se može i produljiti).</w:t>
      </w:r>
    </w:p>
    <w:p w14:paraId="11691073" w14:textId="77777777" w:rsidR="00D65018" w:rsidRDefault="00D65018">
      <w:pPr>
        <w:pStyle w:val="BodyText"/>
        <w:spacing w:before="2"/>
      </w:pPr>
    </w:p>
    <w:tbl>
      <w:tblPr>
        <w:tblStyle w:val="TableNormal1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492"/>
        <w:gridCol w:w="3536"/>
      </w:tblGrid>
      <w:tr w:rsidR="00D65018" w14:paraId="27224314" w14:textId="77777777">
        <w:trPr>
          <w:trHeight w:val="612"/>
        </w:trPr>
        <w:tc>
          <w:tcPr>
            <w:tcW w:w="828" w:type="dxa"/>
            <w:shd w:val="clear" w:color="auto" w:fill="9A9AFF"/>
          </w:tcPr>
          <w:p w14:paraId="06A8B49E" w14:textId="77777777" w:rsidR="00D65018" w:rsidRDefault="00DD090C">
            <w:pPr>
              <w:pStyle w:val="TableParagraph"/>
              <w:spacing w:before="52"/>
              <w:ind w:left="52"/>
            </w:pPr>
            <w:r>
              <w:t>Red.br.</w:t>
            </w:r>
          </w:p>
        </w:tc>
        <w:tc>
          <w:tcPr>
            <w:tcW w:w="3492" w:type="dxa"/>
            <w:shd w:val="clear" w:color="auto" w:fill="9A9AFF"/>
          </w:tcPr>
          <w:p w14:paraId="1125C4A7" w14:textId="77777777" w:rsidR="00D65018" w:rsidRDefault="00DD090C">
            <w:pPr>
              <w:pStyle w:val="TableParagraph"/>
              <w:spacing w:before="52"/>
              <w:ind w:left="52" w:right="1111"/>
            </w:pPr>
            <w:r>
              <w:t>Osnova za lučku pristojbu</w:t>
            </w:r>
            <w:r>
              <w:rPr>
                <w:spacing w:val="-53"/>
              </w:rPr>
              <w:t xml:space="preserve"> </w:t>
            </w:r>
            <w:r>
              <w:t>(dužina</w:t>
            </w:r>
            <w:r>
              <w:rPr>
                <w:spacing w:val="-1"/>
              </w:rPr>
              <w:t xml:space="preserve"> </w:t>
            </w:r>
            <w:r>
              <w:t>broda)</w:t>
            </w:r>
          </w:p>
        </w:tc>
        <w:tc>
          <w:tcPr>
            <w:tcW w:w="3536" w:type="dxa"/>
            <w:shd w:val="clear" w:color="auto" w:fill="9A9AFF"/>
          </w:tcPr>
          <w:p w14:paraId="70F5F76F" w14:textId="77777777" w:rsidR="00D65018" w:rsidRDefault="00DD090C">
            <w:pPr>
              <w:pStyle w:val="TableParagraph"/>
              <w:spacing w:before="52"/>
              <w:ind w:left="52"/>
            </w:pPr>
            <w:r>
              <w:t>Iznos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kunama/mjesečno</w:t>
            </w:r>
          </w:p>
        </w:tc>
      </w:tr>
      <w:tr w:rsidR="00D65018" w14:paraId="6633A210" w14:textId="77777777">
        <w:trPr>
          <w:trHeight w:val="358"/>
        </w:trPr>
        <w:tc>
          <w:tcPr>
            <w:tcW w:w="828" w:type="dxa"/>
          </w:tcPr>
          <w:p w14:paraId="68742384" w14:textId="77777777" w:rsidR="00D65018" w:rsidRDefault="00DD090C">
            <w:pPr>
              <w:pStyle w:val="TableParagraph"/>
              <w:spacing w:before="49"/>
              <w:ind w:left="52"/>
            </w:pPr>
            <w:r>
              <w:t>1.</w:t>
            </w:r>
          </w:p>
        </w:tc>
        <w:tc>
          <w:tcPr>
            <w:tcW w:w="3492" w:type="dxa"/>
          </w:tcPr>
          <w:p w14:paraId="4A836335" w14:textId="77777777" w:rsidR="00D65018" w:rsidRDefault="00DD090C">
            <w:pPr>
              <w:pStyle w:val="TableParagraph"/>
              <w:spacing w:before="49"/>
              <w:ind w:left="52"/>
            </w:pPr>
            <w:r>
              <w:t>do 6,00 m</w:t>
            </w:r>
          </w:p>
        </w:tc>
        <w:tc>
          <w:tcPr>
            <w:tcW w:w="3536" w:type="dxa"/>
          </w:tcPr>
          <w:p w14:paraId="2D81C371" w14:textId="77777777" w:rsidR="00D65018" w:rsidRDefault="00DD090C">
            <w:pPr>
              <w:pStyle w:val="TableParagraph"/>
              <w:spacing w:before="49"/>
              <w:ind w:left="52"/>
            </w:pPr>
            <w:r>
              <w:t>300,00</w:t>
            </w:r>
          </w:p>
        </w:tc>
      </w:tr>
      <w:tr w:rsidR="00D65018" w14:paraId="6486F99D" w14:textId="77777777">
        <w:trPr>
          <w:trHeight w:val="357"/>
        </w:trPr>
        <w:tc>
          <w:tcPr>
            <w:tcW w:w="828" w:type="dxa"/>
          </w:tcPr>
          <w:p w14:paraId="65DD1BBF" w14:textId="77777777" w:rsidR="00D65018" w:rsidRDefault="00DD090C">
            <w:pPr>
              <w:pStyle w:val="TableParagraph"/>
              <w:spacing w:before="49"/>
              <w:ind w:left="52"/>
            </w:pPr>
            <w:r>
              <w:t>2.</w:t>
            </w:r>
          </w:p>
        </w:tc>
        <w:tc>
          <w:tcPr>
            <w:tcW w:w="3492" w:type="dxa"/>
          </w:tcPr>
          <w:p w14:paraId="6E7E69B7" w14:textId="77777777" w:rsidR="00D65018" w:rsidRDefault="00DD090C">
            <w:pPr>
              <w:pStyle w:val="TableParagraph"/>
              <w:spacing w:before="49"/>
              <w:ind w:left="52"/>
            </w:pPr>
            <w:r>
              <w:t>do 8,00 m</w:t>
            </w:r>
          </w:p>
        </w:tc>
        <w:tc>
          <w:tcPr>
            <w:tcW w:w="3536" w:type="dxa"/>
          </w:tcPr>
          <w:p w14:paraId="02AA90F0" w14:textId="77777777" w:rsidR="00D65018" w:rsidRDefault="00DD090C">
            <w:pPr>
              <w:pStyle w:val="TableParagraph"/>
              <w:spacing w:before="49"/>
              <w:ind w:left="52"/>
            </w:pPr>
            <w:r>
              <w:t>400,00</w:t>
            </w:r>
          </w:p>
        </w:tc>
      </w:tr>
      <w:tr w:rsidR="00D65018" w14:paraId="7D468EC0" w14:textId="77777777">
        <w:trPr>
          <w:trHeight w:val="358"/>
        </w:trPr>
        <w:tc>
          <w:tcPr>
            <w:tcW w:w="828" w:type="dxa"/>
          </w:tcPr>
          <w:p w14:paraId="2922DF3F" w14:textId="77777777" w:rsidR="00D65018" w:rsidRDefault="00DD090C">
            <w:pPr>
              <w:pStyle w:val="TableParagraph"/>
              <w:spacing w:before="49"/>
              <w:ind w:left="52"/>
            </w:pPr>
            <w:r>
              <w:t>3.</w:t>
            </w:r>
          </w:p>
        </w:tc>
        <w:tc>
          <w:tcPr>
            <w:tcW w:w="3492" w:type="dxa"/>
          </w:tcPr>
          <w:p w14:paraId="39DB2AE3" w14:textId="77777777" w:rsidR="00D65018" w:rsidRDefault="00DD090C">
            <w:pPr>
              <w:pStyle w:val="TableParagraph"/>
              <w:spacing w:before="49"/>
              <w:ind w:left="52"/>
            </w:pPr>
            <w:r>
              <w:t>do</w:t>
            </w:r>
            <w:r>
              <w:rPr>
                <w:spacing w:val="-1"/>
              </w:rPr>
              <w:t xml:space="preserve"> </w:t>
            </w:r>
            <w:r>
              <w:t>10,00</w:t>
            </w:r>
            <w:r>
              <w:rPr>
                <w:spacing w:val="-2"/>
              </w:rPr>
              <w:t xml:space="preserve"> </w:t>
            </w:r>
            <w:r>
              <w:t>m</w:t>
            </w:r>
          </w:p>
        </w:tc>
        <w:tc>
          <w:tcPr>
            <w:tcW w:w="3536" w:type="dxa"/>
          </w:tcPr>
          <w:p w14:paraId="28090661" w14:textId="77777777" w:rsidR="00D65018" w:rsidRDefault="00DD090C">
            <w:pPr>
              <w:pStyle w:val="TableParagraph"/>
              <w:spacing w:before="49"/>
              <w:ind w:left="53"/>
            </w:pPr>
            <w:r>
              <w:t>500,00</w:t>
            </w:r>
          </w:p>
        </w:tc>
      </w:tr>
      <w:tr w:rsidR="00D65018" w14:paraId="789C217A" w14:textId="77777777">
        <w:trPr>
          <w:trHeight w:val="357"/>
        </w:trPr>
        <w:tc>
          <w:tcPr>
            <w:tcW w:w="828" w:type="dxa"/>
          </w:tcPr>
          <w:p w14:paraId="16DF61F3" w14:textId="77777777" w:rsidR="00D65018" w:rsidRDefault="00DD090C">
            <w:pPr>
              <w:pStyle w:val="TableParagraph"/>
              <w:spacing w:before="49"/>
              <w:ind w:left="52"/>
            </w:pPr>
            <w:r>
              <w:t>4.</w:t>
            </w:r>
          </w:p>
        </w:tc>
        <w:tc>
          <w:tcPr>
            <w:tcW w:w="3492" w:type="dxa"/>
          </w:tcPr>
          <w:p w14:paraId="12BD670B" w14:textId="77777777" w:rsidR="00D65018" w:rsidRDefault="00DD090C">
            <w:pPr>
              <w:pStyle w:val="TableParagraph"/>
              <w:spacing w:before="49"/>
              <w:ind w:left="52"/>
            </w:pPr>
            <w:r>
              <w:t>do</w:t>
            </w:r>
            <w:r>
              <w:rPr>
                <w:spacing w:val="-1"/>
              </w:rPr>
              <w:t xml:space="preserve"> </w:t>
            </w:r>
            <w:r>
              <w:t>12,00</w:t>
            </w:r>
            <w:r>
              <w:rPr>
                <w:spacing w:val="-2"/>
              </w:rPr>
              <w:t xml:space="preserve"> </w:t>
            </w:r>
            <w:r>
              <w:t>m</w:t>
            </w:r>
          </w:p>
        </w:tc>
        <w:tc>
          <w:tcPr>
            <w:tcW w:w="3536" w:type="dxa"/>
          </w:tcPr>
          <w:p w14:paraId="0726DA94" w14:textId="77777777" w:rsidR="00D65018" w:rsidRDefault="00DD090C">
            <w:pPr>
              <w:pStyle w:val="TableParagraph"/>
              <w:spacing w:before="49"/>
              <w:ind w:left="53"/>
            </w:pPr>
            <w:r>
              <w:t>700,00</w:t>
            </w:r>
          </w:p>
        </w:tc>
      </w:tr>
      <w:tr w:rsidR="00D65018" w14:paraId="259DCE6D" w14:textId="77777777">
        <w:trPr>
          <w:trHeight w:val="358"/>
        </w:trPr>
        <w:tc>
          <w:tcPr>
            <w:tcW w:w="828" w:type="dxa"/>
          </w:tcPr>
          <w:p w14:paraId="18BD2AA0" w14:textId="77777777" w:rsidR="00D65018" w:rsidRDefault="00DD090C">
            <w:pPr>
              <w:pStyle w:val="TableParagraph"/>
              <w:spacing w:before="49"/>
              <w:ind w:left="52"/>
            </w:pPr>
            <w:r>
              <w:t>5.</w:t>
            </w:r>
          </w:p>
        </w:tc>
        <w:tc>
          <w:tcPr>
            <w:tcW w:w="3492" w:type="dxa"/>
          </w:tcPr>
          <w:p w14:paraId="2C1905C8" w14:textId="77777777" w:rsidR="00D65018" w:rsidRDefault="00DD090C">
            <w:pPr>
              <w:pStyle w:val="TableParagraph"/>
              <w:spacing w:before="49"/>
              <w:ind w:left="52"/>
            </w:pPr>
            <w:r>
              <w:t>do</w:t>
            </w:r>
            <w:r>
              <w:rPr>
                <w:spacing w:val="-1"/>
              </w:rPr>
              <w:t xml:space="preserve"> </w:t>
            </w:r>
            <w:r>
              <w:t>14,00</w:t>
            </w:r>
            <w:r>
              <w:rPr>
                <w:spacing w:val="-2"/>
              </w:rPr>
              <w:t xml:space="preserve"> </w:t>
            </w:r>
            <w:r>
              <w:t>m</w:t>
            </w:r>
          </w:p>
        </w:tc>
        <w:tc>
          <w:tcPr>
            <w:tcW w:w="3536" w:type="dxa"/>
          </w:tcPr>
          <w:p w14:paraId="56FF9256" w14:textId="77777777" w:rsidR="00D65018" w:rsidRDefault="00DD090C">
            <w:pPr>
              <w:pStyle w:val="TableParagraph"/>
              <w:spacing w:before="49"/>
              <w:ind w:left="53"/>
            </w:pPr>
            <w:r>
              <w:t>900,00</w:t>
            </w:r>
          </w:p>
        </w:tc>
      </w:tr>
      <w:tr w:rsidR="00D65018" w14:paraId="3FEFBC02" w14:textId="77777777">
        <w:trPr>
          <w:trHeight w:val="357"/>
        </w:trPr>
        <w:tc>
          <w:tcPr>
            <w:tcW w:w="828" w:type="dxa"/>
          </w:tcPr>
          <w:p w14:paraId="3204F5A1" w14:textId="77777777" w:rsidR="00D65018" w:rsidRDefault="00DD090C">
            <w:pPr>
              <w:pStyle w:val="TableParagraph"/>
              <w:spacing w:before="49"/>
              <w:ind w:left="52"/>
            </w:pPr>
            <w:r>
              <w:t>6.</w:t>
            </w:r>
          </w:p>
        </w:tc>
        <w:tc>
          <w:tcPr>
            <w:tcW w:w="3492" w:type="dxa"/>
          </w:tcPr>
          <w:p w14:paraId="034FE6A7" w14:textId="77777777" w:rsidR="00D65018" w:rsidRDefault="00DD090C">
            <w:pPr>
              <w:pStyle w:val="TableParagraph"/>
              <w:spacing w:before="49"/>
              <w:ind w:left="52"/>
            </w:pPr>
            <w:r>
              <w:t>do</w:t>
            </w:r>
            <w:r>
              <w:rPr>
                <w:spacing w:val="-1"/>
              </w:rPr>
              <w:t xml:space="preserve"> </w:t>
            </w:r>
            <w:r>
              <w:t>16,00</w:t>
            </w:r>
            <w:r>
              <w:rPr>
                <w:spacing w:val="-2"/>
              </w:rPr>
              <w:t xml:space="preserve"> </w:t>
            </w:r>
            <w:r>
              <w:t>m</w:t>
            </w:r>
          </w:p>
        </w:tc>
        <w:tc>
          <w:tcPr>
            <w:tcW w:w="3536" w:type="dxa"/>
          </w:tcPr>
          <w:p w14:paraId="2B503AE2" w14:textId="77777777" w:rsidR="00D65018" w:rsidRDefault="00DD090C">
            <w:pPr>
              <w:pStyle w:val="TableParagraph"/>
              <w:spacing w:before="49"/>
              <w:ind w:left="53"/>
            </w:pPr>
            <w:r>
              <w:t>1.100,00</w:t>
            </w:r>
          </w:p>
        </w:tc>
      </w:tr>
      <w:tr w:rsidR="00D65018" w14:paraId="3FA596CF" w14:textId="77777777">
        <w:trPr>
          <w:trHeight w:val="358"/>
        </w:trPr>
        <w:tc>
          <w:tcPr>
            <w:tcW w:w="828" w:type="dxa"/>
          </w:tcPr>
          <w:p w14:paraId="6B0C6347" w14:textId="77777777" w:rsidR="00D65018" w:rsidRDefault="00DD090C">
            <w:pPr>
              <w:pStyle w:val="TableParagraph"/>
              <w:spacing w:before="49"/>
              <w:ind w:left="52"/>
            </w:pPr>
            <w:r>
              <w:t>7.</w:t>
            </w:r>
          </w:p>
        </w:tc>
        <w:tc>
          <w:tcPr>
            <w:tcW w:w="3492" w:type="dxa"/>
          </w:tcPr>
          <w:p w14:paraId="554990BB" w14:textId="77777777" w:rsidR="00D65018" w:rsidRDefault="00DD090C">
            <w:pPr>
              <w:pStyle w:val="TableParagraph"/>
              <w:spacing w:before="49"/>
              <w:ind w:left="52"/>
            </w:pPr>
            <w:r>
              <w:t>do</w:t>
            </w:r>
            <w:r>
              <w:rPr>
                <w:spacing w:val="-1"/>
              </w:rPr>
              <w:t xml:space="preserve"> </w:t>
            </w:r>
            <w:r>
              <w:t>18,00</w:t>
            </w:r>
            <w:r>
              <w:rPr>
                <w:spacing w:val="-2"/>
              </w:rPr>
              <w:t xml:space="preserve"> </w:t>
            </w:r>
            <w:r>
              <w:t>m</w:t>
            </w:r>
          </w:p>
        </w:tc>
        <w:tc>
          <w:tcPr>
            <w:tcW w:w="3536" w:type="dxa"/>
          </w:tcPr>
          <w:p w14:paraId="02422C2E" w14:textId="77777777" w:rsidR="00D65018" w:rsidRDefault="00DD090C">
            <w:pPr>
              <w:pStyle w:val="TableParagraph"/>
              <w:spacing w:before="49"/>
              <w:ind w:left="53"/>
            </w:pPr>
            <w:r>
              <w:t>1.300,00</w:t>
            </w:r>
          </w:p>
        </w:tc>
      </w:tr>
      <w:tr w:rsidR="00D65018" w14:paraId="7990083B" w14:textId="77777777">
        <w:trPr>
          <w:trHeight w:val="357"/>
        </w:trPr>
        <w:tc>
          <w:tcPr>
            <w:tcW w:w="828" w:type="dxa"/>
          </w:tcPr>
          <w:p w14:paraId="4E976296" w14:textId="77777777" w:rsidR="00D65018" w:rsidRDefault="00DD090C">
            <w:pPr>
              <w:pStyle w:val="TableParagraph"/>
              <w:spacing w:before="49"/>
              <w:ind w:left="52"/>
            </w:pPr>
            <w:r>
              <w:t>8.</w:t>
            </w:r>
          </w:p>
        </w:tc>
        <w:tc>
          <w:tcPr>
            <w:tcW w:w="3492" w:type="dxa"/>
          </w:tcPr>
          <w:p w14:paraId="20ADE7BD" w14:textId="77777777" w:rsidR="00D65018" w:rsidRDefault="00DD090C">
            <w:pPr>
              <w:pStyle w:val="TableParagraph"/>
              <w:spacing w:before="49"/>
              <w:ind w:left="52"/>
            </w:pPr>
            <w:r>
              <w:t>do</w:t>
            </w:r>
            <w:r>
              <w:rPr>
                <w:spacing w:val="-1"/>
              </w:rPr>
              <w:t xml:space="preserve"> </w:t>
            </w:r>
            <w:r>
              <w:t>20,00</w:t>
            </w:r>
            <w:r>
              <w:rPr>
                <w:spacing w:val="-2"/>
              </w:rPr>
              <w:t xml:space="preserve"> </w:t>
            </w:r>
            <w:r>
              <w:t>m</w:t>
            </w:r>
          </w:p>
        </w:tc>
        <w:tc>
          <w:tcPr>
            <w:tcW w:w="3536" w:type="dxa"/>
          </w:tcPr>
          <w:p w14:paraId="4AA00FEE" w14:textId="77777777" w:rsidR="00D65018" w:rsidRDefault="00DD090C">
            <w:pPr>
              <w:pStyle w:val="TableParagraph"/>
              <w:spacing w:before="49"/>
              <w:ind w:left="53"/>
            </w:pPr>
            <w:r>
              <w:t>1.500,00</w:t>
            </w:r>
          </w:p>
        </w:tc>
      </w:tr>
      <w:tr w:rsidR="00D65018" w14:paraId="6D7B511A" w14:textId="77777777">
        <w:trPr>
          <w:trHeight w:val="358"/>
        </w:trPr>
        <w:tc>
          <w:tcPr>
            <w:tcW w:w="828" w:type="dxa"/>
          </w:tcPr>
          <w:p w14:paraId="2598B96B" w14:textId="77777777" w:rsidR="00D65018" w:rsidRDefault="00DD090C">
            <w:pPr>
              <w:pStyle w:val="TableParagraph"/>
              <w:spacing w:before="49"/>
              <w:ind w:left="52"/>
            </w:pPr>
            <w:r>
              <w:t>9.</w:t>
            </w:r>
          </w:p>
        </w:tc>
        <w:tc>
          <w:tcPr>
            <w:tcW w:w="3492" w:type="dxa"/>
          </w:tcPr>
          <w:p w14:paraId="6F0E0C9E" w14:textId="77777777" w:rsidR="00D65018" w:rsidRDefault="00DD090C">
            <w:pPr>
              <w:pStyle w:val="TableParagraph"/>
              <w:spacing w:before="49"/>
              <w:ind w:left="52"/>
            </w:pPr>
            <w:r>
              <w:t>do</w:t>
            </w:r>
            <w:r>
              <w:rPr>
                <w:spacing w:val="-1"/>
              </w:rPr>
              <w:t xml:space="preserve"> </w:t>
            </w:r>
            <w:r>
              <w:t>25,00</w:t>
            </w:r>
            <w:r>
              <w:rPr>
                <w:spacing w:val="-2"/>
              </w:rPr>
              <w:t xml:space="preserve"> </w:t>
            </w:r>
            <w:r>
              <w:t>m</w:t>
            </w:r>
          </w:p>
        </w:tc>
        <w:tc>
          <w:tcPr>
            <w:tcW w:w="3536" w:type="dxa"/>
          </w:tcPr>
          <w:p w14:paraId="090705EF" w14:textId="77777777" w:rsidR="00D65018" w:rsidRDefault="00DD090C">
            <w:pPr>
              <w:pStyle w:val="TableParagraph"/>
              <w:spacing w:before="49"/>
              <w:ind w:left="53"/>
            </w:pPr>
            <w:r>
              <w:t>1.700,00</w:t>
            </w:r>
          </w:p>
        </w:tc>
      </w:tr>
      <w:tr w:rsidR="00D65018" w14:paraId="12D4A4AF" w14:textId="77777777">
        <w:trPr>
          <w:trHeight w:val="357"/>
        </w:trPr>
        <w:tc>
          <w:tcPr>
            <w:tcW w:w="828" w:type="dxa"/>
          </w:tcPr>
          <w:p w14:paraId="2EE343E3" w14:textId="77777777" w:rsidR="00D65018" w:rsidRDefault="00DD090C">
            <w:pPr>
              <w:pStyle w:val="TableParagraph"/>
              <w:spacing w:before="49"/>
              <w:ind w:left="52"/>
            </w:pPr>
            <w:r>
              <w:t>10.</w:t>
            </w:r>
          </w:p>
        </w:tc>
        <w:tc>
          <w:tcPr>
            <w:tcW w:w="3492" w:type="dxa"/>
          </w:tcPr>
          <w:p w14:paraId="5FB0359A" w14:textId="77777777" w:rsidR="00D65018" w:rsidRDefault="00DD090C">
            <w:pPr>
              <w:pStyle w:val="TableParagraph"/>
              <w:spacing w:before="49"/>
              <w:ind w:left="52"/>
            </w:pPr>
            <w:r>
              <w:t>do</w:t>
            </w:r>
            <w:r>
              <w:rPr>
                <w:spacing w:val="-1"/>
              </w:rPr>
              <w:t xml:space="preserve"> </w:t>
            </w:r>
            <w:r>
              <w:t>30,00</w:t>
            </w:r>
            <w:r>
              <w:rPr>
                <w:spacing w:val="-2"/>
              </w:rPr>
              <w:t xml:space="preserve"> </w:t>
            </w:r>
            <w:r>
              <w:t>m</w:t>
            </w:r>
          </w:p>
        </w:tc>
        <w:tc>
          <w:tcPr>
            <w:tcW w:w="3536" w:type="dxa"/>
          </w:tcPr>
          <w:p w14:paraId="0605427F" w14:textId="77777777" w:rsidR="00D65018" w:rsidRDefault="00DD090C">
            <w:pPr>
              <w:pStyle w:val="TableParagraph"/>
              <w:spacing w:before="49"/>
              <w:ind w:left="52"/>
            </w:pPr>
            <w:r>
              <w:t>2.000,00</w:t>
            </w:r>
          </w:p>
        </w:tc>
      </w:tr>
      <w:tr w:rsidR="00D65018" w14:paraId="7530B47B" w14:textId="77777777">
        <w:trPr>
          <w:trHeight w:val="358"/>
        </w:trPr>
        <w:tc>
          <w:tcPr>
            <w:tcW w:w="828" w:type="dxa"/>
          </w:tcPr>
          <w:p w14:paraId="02BE76F0" w14:textId="77777777" w:rsidR="00D65018" w:rsidRDefault="00DD090C">
            <w:pPr>
              <w:pStyle w:val="TableParagraph"/>
              <w:spacing w:before="49"/>
              <w:ind w:left="52"/>
            </w:pPr>
            <w:r>
              <w:t>11.</w:t>
            </w:r>
          </w:p>
        </w:tc>
        <w:tc>
          <w:tcPr>
            <w:tcW w:w="3492" w:type="dxa"/>
          </w:tcPr>
          <w:p w14:paraId="5FE592DA" w14:textId="77777777" w:rsidR="00D65018" w:rsidRDefault="00DD090C">
            <w:pPr>
              <w:pStyle w:val="TableParagraph"/>
              <w:spacing w:before="49"/>
              <w:ind w:left="52"/>
            </w:pPr>
            <w:r>
              <w:t>do</w:t>
            </w:r>
            <w:r>
              <w:rPr>
                <w:spacing w:val="-1"/>
              </w:rPr>
              <w:t xml:space="preserve"> </w:t>
            </w:r>
            <w:r>
              <w:t>35,00</w:t>
            </w:r>
            <w:r>
              <w:rPr>
                <w:spacing w:val="-2"/>
              </w:rPr>
              <w:t xml:space="preserve"> </w:t>
            </w:r>
            <w:r>
              <w:t>m</w:t>
            </w:r>
          </w:p>
        </w:tc>
        <w:tc>
          <w:tcPr>
            <w:tcW w:w="3536" w:type="dxa"/>
          </w:tcPr>
          <w:p w14:paraId="053FA1D9" w14:textId="77777777" w:rsidR="00D65018" w:rsidRDefault="00DD090C">
            <w:pPr>
              <w:pStyle w:val="TableParagraph"/>
              <w:spacing w:before="49"/>
              <w:ind w:left="52"/>
            </w:pPr>
            <w:r>
              <w:t>2.500,00</w:t>
            </w:r>
          </w:p>
        </w:tc>
      </w:tr>
      <w:tr w:rsidR="00D65018" w14:paraId="44C84607" w14:textId="77777777">
        <w:trPr>
          <w:trHeight w:val="357"/>
        </w:trPr>
        <w:tc>
          <w:tcPr>
            <w:tcW w:w="828" w:type="dxa"/>
          </w:tcPr>
          <w:p w14:paraId="6888CACB" w14:textId="77777777" w:rsidR="00D65018" w:rsidRDefault="00DD090C">
            <w:pPr>
              <w:pStyle w:val="TableParagraph"/>
              <w:spacing w:before="49"/>
              <w:ind w:left="52"/>
            </w:pPr>
            <w:r>
              <w:t>12.</w:t>
            </w:r>
          </w:p>
        </w:tc>
        <w:tc>
          <w:tcPr>
            <w:tcW w:w="3492" w:type="dxa"/>
          </w:tcPr>
          <w:p w14:paraId="62D8AE2D" w14:textId="77777777" w:rsidR="00D65018" w:rsidRDefault="00DD090C">
            <w:pPr>
              <w:pStyle w:val="TableParagraph"/>
              <w:spacing w:before="49"/>
              <w:ind w:left="52"/>
            </w:pPr>
            <w:r>
              <w:t>Iznad</w:t>
            </w:r>
            <w:r>
              <w:rPr>
                <w:spacing w:val="-2"/>
              </w:rPr>
              <w:t xml:space="preserve"> </w:t>
            </w:r>
            <w:r>
              <w:t>35,00</w:t>
            </w:r>
            <w:r>
              <w:rPr>
                <w:spacing w:val="-3"/>
              </w:rPr>
              <w:t xml:space="preserve"> </w:t>
            </w:r>
            <w:r>
              <w:t>m/LOA</w:t>
            </w:r>
          </w:p>
        </w:tc>
        <w:tc>
          <w:tcPr>
            <w:tcW w:w="3536" w:type="dxa"/>
          </w:tcPr>
          <w:p w14:paraId="2D9EEBC9" w14:textId="77777777" w:rsidR="00D65018" w:rsidRDefault="00DD090C">
            <w:pPr>
              <w:pStyle w:val="TableParagraph"/>
              <w:spacing w:before="49"/>
              <w:ind w:left="54"/>
            </w:pPr>
            <w:r>
              <w:t>100,00</w:t>
            </w:r>
          </w:p>
        </w:tc>
      </w:tr>
      <w:tr w:rsidR="00D65018" w14:paraId="4335537D" w14:textId="77777777">
        <w:trPr>
          <w:trHeight w:val="358"/>
        </w:trPr>
        <w:tc>
          <w:tcPr>
            <w:tcW w:w="828" w:type="dxa"/>
          </w:tcPr>
          <w:p w14:paraId="5233435F" w14:textId="77777777" w:rsidR="00D65018" w:rsidRDefault="00DD090C">
            <w:pPr>
              <w:pStyle w:val="TableParagraph"/>
              <w:spacing w:before="49"/>
              <w:ind w:left="52"/>
            </w:pPr>
            <w:r>
              <w:t>13.</w:t>
            </w:r>
          </w:p>
        </w:tc>
        <w:tc>
          <w:tcPr>
            <w:tcW w:w="3492" w:type="dxa"/>
          </w:tcPr>
          <w:p w14:paraId="13AC82A2" w14:textId="77777777" w:rsidR="00D65018" w:rsidRDefault="00DD090C">
            <w:pPr>
              <w:pStyle w:val="TableParagraph"/>
              <w:spacing w:before="49"/>
              <w:ind w:left="52"/>
            </w:pPr>
            <w:r>
              <w:t>Iznad</w:t>
            </w:r>
            <w:r>
              <w:rPr>
                <w:spacing w:val="-2"/>
              </w:rPr>
              <w:t xml:space="preserve"> </w:t>
            </w:r>
            <w:r>
              <w:t>45,00</w:t>
            </w:r>
            <w:r>
              <w:rPr>
                <w:spacing w:val="-3"/>
              </w:rPr>
              <w:t xml:space="preserve"> </w:t>
            </w:r>
            <w:r>
              <w:t>m/LOA</w:t>
            </w:r>
          </w:p>
        </w:tc>
        <w:tc>
          <w:tcPr>
            <w:tcW w:w="3536" w:type="dxa"/>
          </w:tcPr>
          <w:p w14:paraId="5C1C42A3" w14:textId="77777777" w:rsidR="00D65018" w:rsidRDefault="00DD090C">
            <w:pPr>
              <w:pStyle w:val="TableParagraph"/>
              <w:spacing w:before="49"/>
              <w:ind w:left="54"/>
            </w:pPr>
            <w:r>
              <w:t>200,00</w:t>
            </w:r>
          </w:p>
        </w:tc>
      </w:tr>
    </w:tbl>
    <w:p w14:paraId="6FD0A7F1" w14:textId="77777777" w:rsidR="00D65018" w:rsidRDefault="00D65018">
      <w:pPr>
        <w:pStyle w:val="BodyText"/>
        <w:rPr>
          <w:sz w:val="26"/>
        </w:rPr>
      </w:pPr>
    </w:p>
    <w:p w14:paraId="32C7B7F8" w14:textId="77777777" w:rsidR="00D65018" w:rsidRDefault="00D65018">
      <w:pPr>
        <w:pStyle w:val="BodyText"/>
        <w:spacing w:before="2"/>
        <w:rPr>
          <w:sz w:val="22"/>
        </w:rPr>
      </w:pPr>
    </w:p>
    <w:p w14:paraId="32E982D5" w14:textId="77777777" w:rsidR="00D65018" w:rsidRDefault="00DD090C">
      <w:pPr>
        <w:pStyle w:val="Heading2"/>
        <w:spacing w:before="1"/>
        <w:ind w:left="121" w:right="453"/>
        <w:jc w:val="left"/>
      </w:pPr>
      <w:r>
        <w:t>KRITERIJI I VISINA MAKSIMALNIH LUČKIH PRISTOJBI ZA STALNI VEZ NA</w:t>
      </w:r>
      <w:r>
        <w:rPr>
          <w:spacing w:val="-57"/>
        </w:rPr>
        <w:t xml:space="preserve"> </w:t>
      </w:r>
      <w:r>
        <w:t>KOMUNALNOM</w:t>
      </w:r>
      <w:r>
        <w:rPr>
          <w:spacing w:val="-2"/>
        </w:rPr>
        <w:t xml:space="preserve"> </w:t>
      </w:r>
      <w:r>
        <w:t>DIJELU</w:t>
      </w:r>
      <w:r>
        <w:rPr>
          <w:spacing w:val="-1"/>
        </w:rPr>
        <w:t xml:space="preserve"> </w:t>
      </w:r>
      <w:r>
        <w:t>LUKE</w:t>
      </w:r>
    </w:p>
    <w:p w14:paraId="434CE1C5" w14:textId="77777777" w:rsidR="00D65018" w:rsidRDefault="00D65018">
      <w:pPr>
        <w:pStyle w:val="BodyText"/>
        <w:spacing w:before="9"/>
        <w:rPr>
          <w:b/>
          <w:i/>
          <w:sz w:val="23"/>
        </w:rPr>
      </w:pPr>
    </w:p>
    <w:p w14:paraId="777E2BD6" w14:textId="77777777" w:rsidR="00D65018" w:rsidRDefault="00DD090C">
      <w:pPr>
        <w:pStyle w:val="ListParagraph"/>
        <w:numPr>
          <w:ilvl w:val="0"/>
          <w:numId w:val="1"/>
        </w:numPr>
        <w:tabs>
          <w:tab w:val="left" w:pos="302"/>
        </w:tabs>
        <w:ind w:right="480" w:hanging="180"/>
        <w:rPr>
          <w:sz w:val="24"/>
        </w:rPr>
      </w:pPr>
      <w:r>
        <w:rPr>
          <w:sz w:val="24"/>
        </w:rPr>
        <w:t>Brod/brodica prema nedjeljivom dužnom metru preko svega maksimalno 200,00 kuna</w:t>
      </w:r>
      <w:r>
        <w:rPr>
          <w:spacing w:val="-57"/>
          <w:sz w:val="24"/>
        </w:rPr>
        <w:t xml:space="preserve"> </w:t>
      </w:r>
      <w:r>
        <w:rPr>
          <w:sz w:val="24"/>
        </w:rPr>
        <w:t>godišnje u prvoj zoni.</w:t>
      </w:r>
    </w:p>
    <w:p w14:paraId="3E64B8D0" w14:textId="77777777" w:rsidR="00D65018" w:rsidRDefault="00DD090C">
      <w:pPr>
        <w:pStyle w:val="ListParagraph"/>
        <w:numPr>
          <w:ilvl w:val="0"/>
          <w:numId w:val="1"/>
        </w:numPr>
        <w:tabs>
          <w:tab w:val="left" w:pos="302"/>
        </w:tabs>
        <w:ind w:left="302" w:right="575"/>
        <w:rPr>
          <w:sz w:val="24"/>
        </w:rPr>
      </w:pPr>
      <w:r>
        <w:rPr>
          <w:sz w:val="24"/>
        </w:rPr>
        <w:t>Brod/brodica namijenjen za gospodarstvo, posebice za gospodarski ribolov i prijevoz</w:t>
      </w:r>
      <w:r>
        <w:rPr>
          <w:spacing w:val="-57"/>
          <w:sz w:val="24"/>
        </w:rPr>
        <w:t xml:space="preserve"> </w:t>
      </w:r>
      <w:r>
        <w:rPr>
          <w:sz w:val="24"/>
        </w:rPr>
        <w:t>putnika</w:t>
      </w:r>
      <w:r>
        <w:rPr>
          <w:spacing w:val="-1"/>
          <w:sz w:val="24"/>
        </w:rPr>
        <w:t xml:space="preserve"> </w:t>
      </w:r>
      <w:r>
        <w:rPr>
          <w:sz w:val="24"/>
        </w:rPr>
        <w:t>plaćaju maksimalno 50% od naknade iz</w:t>
      </w:r>
      <w:r>
        <w:rPr>
          <w:spacing w:val="-1"/>
          <w:sz w:val="24"/>
        </w:rPr>
        <w:t xml:space="preserve"> </w:t>
      </w:r>
      <w:r>
        <w:rPr>
          <w:sz w:val="24"/>
        </w:rPr>
        <w:t>alineje 1.</w:t>
      </w:r>
    </w:p>
    <w:p w14:paraId="3912D802" w14:textId="77777777" w:rsidR="00D65018" w:rsidRDefault="00D65018">
      <w:pPr>
        <w:rPr>
          <w:sz w:val="24"/>
        </w:rPr>
        <w:sectPr w:rsidR="00D65018">
          <w:pgSz w:w="11910" w:h="16840"/>
          <w:pgMar w:top="1600" w:right="1260" w:bottom="1680" w:left="1580" w:header="0" w:footer="1436" w:gutter="0"/>
          <w:cols w:space="720"/>
        </w:sectPr>
      </w:pPr>
    </w:p>
    <w:p w14:paraId="22F59367" w14:textId="77777777" w:rsidR="00D65018" w:rsidRDefault="00DD090C">
      <w:pPr>
        <w:pStyle w:val="Heading2"/>
        <w:spacing w:before="92"/>
      </w:pPr>
      <w:r>
        <w:lastRenderedPageBreak/>
        <w:t>Članak</w:t>
      </w:r>
      <w:r>
        <w:rPr>
          <w:spacing w:val="-1"/>
        </w:rPr>
        <w:t xml:space="preserve"> </w:t>
      </w:r>
      <w:r>
        <w:t>16.</w:t>
      </w:r>
    </w:p>
    <w:p w14:paraId="4224A59E" w14:textId="77777777" w:rsidR="00D65018" w:rsidRDefault="00D65018">
      <w:pPr>
        <w:pStyle w:val="BodyText"/>
        <w:spacing w:before="9"/>
        <w:rPr>
          <w:b/>
          <w:i/>
          <w:sz w:val="23"/>
        </w:rPr>
      </w:pPr>
    </w:p>
    <w:p w14:paraId="12F27804" w14:textId="77777777" w:rsidR="00D65018" w:rsidRDefault="00DD090C">
      <w:pPr>
        <w:pStyle w:val="BodyText"/>
        <w:ind w:left="121" w:right="185"/>
      </w:pPr>
      <w:r>
        <w:t>Sve lučke pristojbe plaćaju se u pravilu gotovinskim putem ovlaštenoj osobi Lučke uprave</w:t>
      </w:r>
      <w:r>
        <w:rPr>
          <w:spacing w:val="1"/>
        </w:rPr>
        <w:t xml:space="preserve"> </w:t>
      </w:r>
      <w:r>
        <w:t>u luci, a koja plovnom objektu izdaje račun. Ovo pravilo vrijedi bez iznimke za jahte,</w:t>
      </w:r>
      <w:r>
        <w:rPr>
          <w:spacing w:val="1"/>
        </w:rPr>
        <w:t xml:space="preserve"> </w:t>
      </w:r>
      <w:r>
        <w:t>ribarske brodove i brodice, trabakule na kružnim putovanjima i trabakule na jednodnevnim</w:t>
      </w:r>
      <w:r>
        <w:rPr>
          <w:spacing w:val="-57"/>
        </w:rPr>
        <w:t xml:space="preserve"> </w:t>
      </w:r>
      <w:r>
        <w:t>izletima</w:t>
      </w:r>
      <w:r>
        <w:rPr>
          <w:spacing w:val="-1"/>
        </w:rPr>
        <w:t xml:space="preserve"> </w:t>
      </w:r>
      <w:r>
        <w:t>i taksi brodove/brodice.</w:t>
      </w:r>
    </w:p>
    <w:p w14:paraId="7AF2EE37" w14:textId="77777777" w:rsidR="00D65018" w:rsidRDefault="00DD090C">
      <w:pPr>
        <w:pStyle w:val="BodyText"/>
        <w:ind w:left="121" w:right="224"/>
      </w:pPr>
      <w:r>
        <w:t>Iznimno od gornjeg pravila plovni objekti mogu podmirivati lučke pristojbe putem svog</w:t>
      </w:r>
      <w:r>
        <w:rPr>
          <w:spacing w:val="1"/>
        </w:rPr>
        <w:t xml:space="preserve"> </w:t>
      </w:r>
      <w:r>
        <w:t>ovlaštenog agenta, uz prethodnu najavu agenta, ali zapovjednik plovnog objekta mora</w:t>
      </w:r>
      <w:r>
        <w:rPr>
          <w:spacing w:val="1"/>
        </w:rPr>
        <w:t xml:space="preserve"> </w:t>
      </w:r>
      <w:r>
        <w:t>ovlaštenoj osobi Lučke uprave u luci potpisati i brodskim pečatom ovjeriti službenu izjavu</w:t>
      </w:r>
      <w:r>
        <w:rPr>
          <w:spacing w:val="-5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elementima identifikacije broda i temelja</w:t>
      </w:r>
      <w:r>
        <w:rPr>
          <w:spacing w:val="-1"/>
        </w:rPr>
        <w:t xml:space="preserve"> </w:t>
      </w:r>
      <w:r>
        <w:t>za obračun lučke pristojbe.</w:t>
      </w:r>
    </w:p>
    <w:p w14:paraId="54A9C018" w14:textId="77777777" w:rsidR="00D65018" w:rsidRDefault="00DD090C">
      <w:pPr>
        <w:pStyle w:val="BodyText"/>
        <w:ind w:left="121" w:right="217"/>
      </w:pPr>
      <w:r>
        <w:t>Ukoliko plovni objekt odnosno njegov zapovjednik ne postupi sukladno gornjim</w:t>
      </w:r>
      <w:r>
        <w:rPr>
          <w:spacing w:val="1"/>
        </w:rPr>
        <w:t xml:space="preserve"> </w:t>
      </w:r>
      <w:r>
        <w:t>odredbama,</w:t>
      </w:r>
      <w:r>
        <w:rPr>
          <w:spacing w:val="-3"/>
        </w:rPr>
        <w:t xml:space="preserve"> </w:t>
      </w:r>
      <w:r>
        <w:t>Lučka</w:t>
      </w:r>
      <w:r>
        <w:rPr>
          <w:spacing w:val="-2"/>
        </w:rPr>
        <w:t xml:space="preserve"> </w:t>
      </w:r>
      <w:r>
        <w:t>uprava</w:t>
      </w:r>
      <w:r>
        <w:rPr>
          <w:spacing w:val="-3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brodu</w:t>
      </w:r>
      <w:r>
        <w:rPr>
          <w:spacing w:val="-2"/>
        </w:rPr>
        <w:t xml:space="preserve"> </w:t>
      </w:r>
      <w:r>
        <w:t>primijeniti</w:t>
      </w:r>
      <w:r>
        <w:rPr>
          <w:spacing w:val="-2"/>
        </w:rPr>
        <w:t xml:space="preserve"> </w:t>
      </w:r>
      <w:r>
        <w:t>odredbe</w:t>
      </w:r>
      <w:r>
        <w:rPr>
          <w:spacing w:val="-5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Pravilnika.</w:t>
      </w:r>
    </w:p>
    <w:p w14:paraId="0F3B4C56" w14:textId="77777777" w:rsidR="00D65018" w:rsidRDefault="00D65018">
      <w:pPr>
        <w:pStyle w:val="BodyText"/>
        <w:rPr>
          <w:sz w:val="26"/>
        </w:rPr>
      </w:pPr>
    </w:p>
    <w:p w14:paraId="70EC3D21" w14:textId="77777777" w:rsidR="00D65018" w:rsidRDefault="00D65018">
      <w:pPr>
        <w:pStyle w:val="BodyText"/>
        <w:spacing w:before="3"/>
        <w:rPr>
          <w:sz w:val="22"/>
        </w:rPr>
      </w:pPr>
    </w:p>
    <w:p w14:paraId="31F21C8A" w14:textId="77777777" w:rsidR="00D65018" w:rsidRDefault="00DD090C">
      <w:pPr>
        <w:pStyle w:val="Heading1"/>
        <w:numPr>
          <w:ilvl w:val="0"/>
          <w:numId w:val="8"/>
        </w:numPr>
        <w:tabs>
          <w:tab w:val="left" w:pos="815"/>
        </w:tabs>
        <w:ind w:left="814" w:hanging="574"/>
        <w:jc w:val="left"/>
      </w:pPr>
      <w:r>
        <w:t>PRIJELAZNE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ZAVRŠNE</w:t>
      </w:r>
      <w:r>
        <w:rPr>
          <w:spacing w:val="-3"/>
        </w:rPr>
        <w:t xml:space="preserve"> </w:t>
      </w:r>
      <w:r>
        <w:t>ODREDBE</w:t>
      </w:r>
    </w:p>
    <w:p w14:paraId="303DB639" w14:textId="77777777" w:rsidR="00D65018" w:rsidRDefault="00D65018">
      <w:pPr>
        <w:pStyle w:val="BodyText"/>
        <w:rPr>
          <w:b/>
          <w:sz w:val="26"/>
        </w:rPr>
      </w:pPr>
    </w:p>
    <w:p w14:paraId="4A846540" w14:textId="77777777" w:rsidR="00D65018" w:rsidRDefault="00D65018">
      <w:pPr>
        <w:pStyle w:val="BodyText"/>
        <w:spacing w:before="10"/>
        <w:rPr>
          <w:b/>
          <w:sz w:val="21"/>
        </w:rPr>
      </w:pPr>
    </w:p>
    <w:p w14:paraId="542D1919" w14:textId="77777777" w:rsidR="00D65018" w:rsidRDefault="00DD090C">
      <w:pPr>
        <w:pStyle w:val="Heading2"/>
        <w:ind w:right="871"/>
      </w:pPr>
      <w:r>
        <w:t>Članak</w:t>
      </w:r>
      <w:r>
        <w:rPr>
          <w:spacing w:val="-1"/>
        </w:rPr>
        <w:t xml:space="preserve"> </w:t>
      </w:r>
      <w:r>
        <w:t>17.</w:t>
      </w:r>
    </w:p>
    <w:p w14:paraId="6128AD8B" w14:textId="77777777" w:rsidR="00D65018" w:rsidRDefault="00D65018">
      <w:pPr>
        <w:pStyle w:val="BodyText"/>
        <w:spacing w:before="9"/>
        <w:rPr>
          <w:b/>
          <w:i/>
          <w:sz w:val="23"/>
        </w:rPr>
      </w:pPr>
    </w:p>
    <w:p w14:paraId="7096A90D" w14:textId="77777777" w:rsidR="00D65018" w:rsidRDefault="00DD090C">
      <w:pPr>
        <w:pStyle w:val="BodyText"/>
        <w:ind w:left="121" w:right="721"/>
        <w:jc w:val="both"/>
      </w:pPr>
      <w:r>
        <w:t>Lučka uprava, odnosno od nje ovlaštene osobe opslužuju plovne objekte korištenjem</w:t>
      </w:r>
      <w:r>
        <w:rPr>
          <w:spacing w:val="1"/>
        </w:rPr>
        <w:t xml:space="preserve"> </w:t>
      </w:r>
      <w:r>
        <w:t>infrastrukture i suprastrukture koji su sadržani u cijeni lučkih pristojbi temeljem ovog</w:t>
      </w:r>
      <w:r>
        <w:rPr>
          <w:spacing w:val="-57"/>
        </w:rPr>
        <w:t xml:space="preserve"> </w:t>
      </w:r>
      <w:r>
        <w:t>Pravilnika.</w:t>
      </w:r>
    </w:p>
    <w:p w14:paraId="5EE045B7" w14:textId="77777777" w:rsidR="00D65018" w:rsidRDefault="00DD090C">
      <w:pPr>
        <w:pStyle w:val="BodyText"/>
        <w:ind w:left="121"/>
        <w:jc w:val="both"/>
      </w:pPr>
      <w:r>
        <w:t>Visinu</w:t>
      </w:r>
      <w:r>
        <w:rPr>
          <w:spacing w:val="-3"/>
        </w:rPr>
        <w:t xml:space="preserve"> </w:t>
      </w:r>
      <w:r>
        <w:t>lučkih</w:t>
      </w:r>
      <w:r>
        <w:rPr>
          <w:spacing w:val="-1"/>
        </w:rPr>
        <w:t xml:space="preserve"> </w:t>
      </w:r>
      <w:r>
        <w:t>pristojbi</w:t>
      </w:r>
      <w:r>
        <w:rPr>
          <w:spacing w:val="-1"/>
        </w:rPr>
        <w:t xml:space="preserve"> </w:t>
      </w:r>
      <w:r>
        <w:t>utvrđuje</w:t>
      </w:r>
      <w:r>
        <w:rPr>
          <w:spacing w:val="-2"/>
        </w:rPr>
        <w:t xml:space="preserve"> </w:t>
      </w:r>
      <w:r>
        <w:t>Upravno</w:t>
      </w:r>
      <w:r>
        <w:rPr>
          <w:spacing w:val="-2"/>
        </w:rPr>
        <w:t xml:space="preserve"> </w:t>
      </w:r>
      <w:r>
        <w:t>vijeće</w:t>
      </w:r>
      <w:r>
        <w:rPr>
          <w:spacing w:val="-1"/>
        </w:rPr>
        <w:t xml:space="preserve"> </w:t>
      </w:r>
      <w:r>
        <w:t>Lučke</w:t>
      </w:r>
      <w:r>
        <w:rPr>
          <w:spacing w:val="-2"/>
        </w:rPr>
        <w:t xml:space="preserve"> </w:t>
      </w:r>
      <w:r>
        <w:t>uprave.</w:t>
      </w:r>
    </w:p>
    <w:p w14:paraId="5CDF7032" w14:textId="77777777" w:rsidR="00D65018" w:rsidRDefault="00D65018">
      <w:pPr>
        <w:pStyle w:val="BodyText"/>
        <w:spacing w:before="3"/>
      </w:pPr>
    </w:p>
    <w:p w14:paraId="02E00B87" w14:textId="77777777" w:rsidR="00D65018" w:rsidRDefault="00DD090C">
      <w:pPr>
        <w:pStyle w:val="Heading2"/>
      </w:pPr>
      <w:r>
        <w:t>Članak</w:t>
      </w:r>
      <w:r>
        <w:rPr>
          <w:spacing w:val="-1"/>
        </w:rPr>
        <w:t xml:space="preserve"> </w:t>
      </w:r>
      <w:r>
        <w:t>18.</w:t>
      </w:r>
    </w:p>
    <w:p w14:paraId="6826F9F4" w14:textId="77777777" w:rsidR="00D65018" w:rsidRDefault="00D65018">
      <w:pPr>
        <w:pStyle w:val="BodyText"/>
        <w:spacing w:before="9"/>
        <w:rPr>
          <w:b/>
          <w:i/>
          <w:sz w:val="23"/>
        </w:rPr>
      </w:pPr>
    </w:p>
    <w:p w14:paraId="3A500386" w14:textId="77777777" w:rsidR="00D65018" w:rsidRDefault="00DD090C">
      <w:pPr>
        <w:pStyle w:val="BodyText"/>
        <w:ind w:left="121" w:right="517"/>
      </w:pPr>
      <w:r>
        <w:t>Stupanjem na snagu ovog Pravilnika prestaju važiti svi dosadašnji Pravilnici i Odluke o</w:t>
      </w:r>
      <w:r>
        <w:rPr>
          <w:spacing w:val="-57"/>
        </w:rPr>
        <w:t xml:space="preserve"> </w:t>
      </w:r>
      <w:r>
        <w:t>lučkim</w:t>
      </w:r>
      <w:r>
        <w:rPr>
          <w:spacing w:val="-3"/>
        </w:rPr>
        <w:t xml:space="preserve"> </w:t>
      </w:r>
      <w:r>
        <w:t>pristojbama.</w:t>
      </w:r>
    </w:p>
    <w:p w14:paraId="2AA3FC28" w14:textId="77777777" w:rsidR="00D65018" w:rsidRDefault="00D65018">
      <w:pPr>
        <w:pStyle w:val="BodyText"/>
        <w:spacing w:before="2"/>
      </w:pPr>
    </w:p>
    <w:p w14:paraId="700D4127" w14:textId="77777777" w:rsidR="00D65018" w:rsidRDefault="00DD090C">
      <w:pPr>
        <w:pStyle w:val="Heading2"/>
        <w:spacing w:before="1"/>
      </w:pPr>
      <w:r>
        <w:t>Članak</w:t>
      </w:r>
      <w:r>
        <w:rPr>
          <w:spacing w:val="-1"/>
        </w:rPr>
        <w:t xml:space="preserve"> </w:t>
      </w:r>
      <w:r>
        <w:t>19.</w:t>
      </w:r>
    </w:p>
    <w:p w14:paraId="47895EF7" w14:textId="3442E0CE" w:rsidR="00D65018" w:rsidRDefault="00DD090C">
      <w:pPr>
        <w:pStyle w:val="BodyText"/>
        <w:spacing w:before="24" w:line="592" w:lineRule="exact"/>
        <w:ind w:left="121" w:right="191"/>
      </w:pPr>
      <w:r>
        <w:t>Ovaj Pravilnik stupa na snagu osmog dana od dana objave na oglasnoj ploči Lučke uprave.</w:t>
      </w:r>
      <w:r>
        <w:rPr>
          <w:spacing w:val="-57"/>
        </w:rPr>
        <w:t xml:space="preserve"> </w:t>
      </w:r>
      <w:r w:rsidR="00522A6F">
        <w:t xml:space="preserve">Ur.br. </w:t>
      </w:r>
    </w:p>
    <w:p w14:paraId="7C0D15D9" w14:textId="33631748" w:rsidR="00D65018" w:rsidRDefault="00DD090C">
      <w:pPr>
        <w:pStyle w:val="BodyText"/>
        <w:spacing w:line="215" w:lineRule="exact"/>
        <w:ind w:left="121"/>
        <w:jc w:val="both"/>
      </w:pPr>
      <w:r>
        <w:t>Split,</w:t>
      </w:r>
      <w:r>
        <w:rPr>
          <w:spacing w:val="52"/>
        </w:rPr>
        <w:t xml:space="preserve"> </w:t>
      </w:r>
      <w:r w:rsidR="004F37EB">
        <w:rPr>
          <w:spacing w:val="52"/>
        </w:rPr>
        <w:t>05. Travnja 2022.g.</w:t>
      </w:r>
    </w:p>
    <w:p w14:paraId="1D0C2A28" w14:textId="77777777" w:rsidR="00D65018" w:rsidRDefault="00D65018">
      <w:pPr>
        <w:pStyle w:val="BodyText"/>
        <w:rPr>
          <w:sz w:val="26"/>
        </w:rPr>
      </w:pPr>
    </w:p>
    <w:p w14:paraId="76BA11FA" w14:textId="77777777" w:rsidR="00D65018" w:rsidRDefault="00D65018">
      <w:pPr>
        <w:pStyle w:val="BodyText"/>
        <w:rPr>
          <w:sz w:val="26"/>
        </w:rPr>
      </w:pPr>
    </w:p>
    <w:p w14:paraId="5B508EAB" w14:textId="77777777" w:rsidR="00D65018" w:rsidRDefault="00DD090C">
      <w:pPr>
        <w:pStyle w:val="Heading1"/>
        <w:spacing w:before="232"/>
        <w:ind w:right="154"/>
        <w:jc w:val="right"/>
      </w:pPr>
      <w:r>
        <w:t>PREDSJEDNIK</w:t>
      </w:r>
      <w:r>
        <w:rPr>
          <w:spacing w:val="-12"/>
        </w:rPr>
        <w:t xml:space="preserve"> </w:t>
      </w:r>
      <w:r>
        <w:t>UPRAVNOG</w:t>
      </w:r>
      <w:r>
        <w:rPr>
          <w:spacing w:val="-11"/>
        </w:rPr>
        <w:t xml:space="preserve"> </w:t>
      </w:r>
      <w:r>
        <w:t>VIJEĆA</w:t>
      </w:r>
    </w:p>
    <w:p w14:paraId="3C7E10DC" w14:textId="77777777" w:rsidR="00D65018" w:rsidRDefault="00DD090C">
      <w:pPr>
        <w:ind w:right="152"/>
        <w:jc w:val="right"/>
        <w:rPr>
          <w:b/>
          <w:sz w:val="24"/>
        </w:rPr>
      </w:pPr>
      <w:r>
        <w:rPr>
          <w:b/>
          <w:sz w:val="24"/>
        </w:rPr>
        <w:t>Miljenko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Dražić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v.r.</w:t>
      </w:r>
    </w:p>
    <w:p w14:paraId="4B59A07D" w14:textId="77777777" w:rsidR="00D65018" w:rsidRDefault="00D65018">
      <w:pPr>
        <w:pStyle w:val="BodyText"/>
        <w:rPr>
          <w:b/>
        </w:rPr>
      </w:pPr>
    </w:p>
    <w:p w14:paraId="486EA9B6" w14:textId="77777777" w:rsidR="00D65018" w:rsidRDefault="00DD090C">
      <w:pPr>
        <w:pStyle w:val="Heading1"/>
        <w:ind w:right="153"/>
        <w:jc w:val="right"/>
      </w:pPr>
      <w:r>
        <w:t>RAVNATELJ</w:t>
      </w:r>
    </w:p>
    <w:p w14:paraId="58717DD6" w14:textId="77777777" w:rsidR="00D65018" w:rsidRDefault="00DD090C">
      <w:pPr>
        <w:ind w:right="152"/>
        <w:jc w:val="right"/>
        <w:rPr>
          <w:b/>
          <w:sz w:val="24"/>
        </w:rPr>
      </w:pPr>
      <w:r>
        <w:rPr>
          <w:b/>
          <w:sz w:val="24"/>
        </w:rPr>
        <w:t>Domagoj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Maroević,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dipl.iur.,v.r.</w:t>
      </w:r>
    </w:p>
    <w:p w14:paraId="14F568F7" w14:textId="77777777" w:rsidR="00D65018" w:rsidRDefault="00D65018">
      <w:pPr>
        <w:pStyle w:val="BodyText"/>
        <w:rPr>
          <w:b/>
          <w:sz w:val="26"/>
        </w:rPr>
      </w:pPr>
    </w:p>
    <w:p w14:paraId="25C886A0" w14:textId="77777777" w:rsidR="00D65018" w:rsidRDefault="00D65018">
      <w:pPr>
        <w:pStyle w:val="BodyText"/>
        <w:spacing w:before="9"/>
        <w:rPr>
          <w:b/>
          <w:sz w:val="21"/>
        </w:rPr>
      </w:pPr>
    </w:p>
    <w:p w14:paraId="18E17920" w14:textId="77777777" w:rsidR="00D65018" w:rsidRDefault="00DD090C">
      <w:pPr>
        <w:pStyle w:val="BodyText"/>
        <w:ind w:left="121"/>
      </w:pPr>
      <w:r>
        <w:t>Ovaj</w:t>
      </w:r>
      <w:r>
        <w:rPr>
          <w:spacing w:val="-3"/>
        </w:rPr>
        <w:t xml:space="preserve"> </w:t>
      </w:r>
      <w:r>
        <w:t>Pravilnik</w:t>
      </w:r>
      <w:r>
        <w:rPr>
          <w:spacing w:val="-3"/>
        </w:rPr>
        <w:t xml:space="preserve"> </w:t>
      </w:r>
      <w:r>
        <w:t>objavljen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oglasnoj</w:t>
      </w:r>
      <w:r>
        <w:rPr>
          <w:spacing w:val="-2"/>
        </w:rPr>
        <w:t xml:space="preserve"> </w:t>
      </w:r>
      <w:r>
        <w:t>ploči</w:t>
      </w:r>
      <w:r>
        <w:rPr>
          <w:spacing w:val="-2"/>
        </w:rPr>
        <w:t xml:space="preserve"> </w:t>
      </w:r>
      <w:r>
        <w:t>Lučke</w:t>
      </w:r>
      <w:r>
        <w:rPr>
          <w:spacing w:val="-2"/>
        </w:rPr>
        <w:t xml:space="preserve"> </w:t>
      </w:r>
      <w:r>
        <w:t>uprave</w:t>
      </w:r>
      <w:r>
        <w:rPr>
          <w:spacing w:val="-1"/>
        </w:rPr>
        <w:t xml:space="preserve"> </w:t>
      </w:r>
      <w:r>
        <w:t>Splitsko-dalmatinske</w:t>
      </w:r>
      <w:r>
        <w:rPr>
          <w:spacing w:val="-2"/>
        </w:rPr>
        <w:t xml:space="preserve"> </w:t>
      </w:r>
      <w:r>
        <w:t>županije</w:t>
      </w:r>
    </w:p>
    <w:p w14:paraId="1CF081AA" w14:textId="71623DB1" w:rsidR="00D65018" w:rsidRDefault="00D46CA6">
      <w:pPr>
        <w:pStyle w:val="BodyText"/>
        <w:ind w:left="121"/>
      </w:pPr>
      <w:r>
        <w:t>05. travanj</w:t>
      </w:r>
      <w:r w:rsidR="00DD090C">
        <w:rPr>
          <w:spacing w:val="-2"/>
        </w:rPr>
        <w:t xml:space="preserve"> </w:t>
      </w:r>
      <w:r w:rsidR="00DD090C">
        <w:t>20</w:t>
      </w:r>
      <w:r>
        <w:t>22</w:t>
      </w:r>
      <w:r w:rsidR="00DD090C">
        <w:t>.</w:t>
      </w:r>
      <w:r w:rsidR="00DD090C">
        <w:rPr>
          <w:spacing w:val="-2"/>
        </w:rPr>
        <w:t xml:space="preserve"> </w:t>
      </w:r>
      <w:r w:rsidR="00DD090C">
        <w:t>godine,</w:t>
      </w:r>
      <w:r w:rsidR="00DD090C">
        <w:rPr>
          <w:spacing w:val="-2"/>
        </w:rPr>
        <w:t xml:space="preserve"> </w:t>
      </w:r>
      <w:r w:rsidR="00DD090C">
        <w:t>a</w:t>
      </w:r>
      <w:r w:rsidR="00DD090C">
        <w:rPr>
          <w:spacing w:val="-2"/>
        </w:rPr>
        <w:t xml:space="preserve"> </w:t>
      </w:r>
      <w:r w:rsidR="00DD090C">
        <w:t>stupio</w:t>
      </w:r>
      <w:r w:rsidR="00DD090C">
        <w:rPr>
          <w:spacing w:val="-3"/>
        </w:rPr>
        <w:t xml:space="preserve"> </w:t>
      </w:r>
      <w:r w:rsidR="00DD090C">
        <w:t>je</w:t>
      </w:r>
      <w:r w:rsidR="00DD090C">
        <w:rPr>
          <w:spacing w:val="-2"/>
        </w:rPr>
        <w:t xml:space="preserve"> </w:t>
      </w:r>
      <w:r w:rsidR="00DD090C">
        <w:t>na</w:t>
      </w:r>
      <w:r w:rsidR="00DD090C">
        <w:rPr>
          <w:spacing w:val="-3"/>
        </w:rPr>
        <w:t xml:space="preserve"> </w:t>
      </w:r>
      <w:r w:rsidR="00DD090C">
        <w:t>snagu</w:t>
      </w:r>
      <w:r w:rsidR="00DD090C">
        <w:rPr>
          <w:spacing w:val="-3"/>
        </w:rPr>
        <w:t xml:space="preserve"> </w:t>
      </w:r>
      <w:r>
        <w:t>03.05.</w:t>
      </w:r>
      <w:r w:rsidR="00DD090C">
        <w:rPr>
          <w:spacing w:val="-3"/>
        </w:rPr>
        <w:t xml:space="preserve"> </w:t>
      </w:r>
      <w:r w:rsidR="00DD090C">
        <w:t>20</w:t>
      </w:r>
      <w:r>
        <w:t>22</w:t>
      </w:r>
      <w:r w:rsidR="00DD090C">
        <w:t>.</w:t>
      </w:r>
      <w:r w:rsidR="00DD090C">
        <w:rPr>
          <w:spacing w:val="-3"/>
        </w:rPr>
        <w:t xml:space="preserve"> </w:t>
      </w:r>
      <w:r w:rsidR="00DD090C">
        <w:t>godine.</w:t>
      </w:r>
    </w:p>
    <w:sectPr w:rsidR="00D65018">
      <w:pgSz w:w="11910" w:h="16840"/>
      <w:pgMar w:top="1600" w:right="1260" w:bottom="1680" w:left="1580" w:header="0" w:footer="14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EA65C" w14:textId="77777777" w:rsidR="00E970AF" w:rsidRDefault="00E970AF">
      <w:r>
        <w:separator/>
      </w:r>
    </w:p>
  </w:endnote>
  <w:endnote w:type="continuationSeparator" w:id="0">
    <w:p w14:paraId="26BA755F" w14:textId="77777777" w:rsidR="00E970AF" w:rsidRDefault="00E9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BB13" w14:textId="0678B726" w:rsidR="00D65018" w:rsidRDefault="005249CD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BC5F13" wp14:editId="4321E5C6">
              <wp:simplePos x="0" y="0"/>
              <wp:positionH relativeFrom="page">
                <wp:posOffset>6470015</wp:posOffset>
              </wp:positionH>
              <wp:positionV relativeFrom="page">
                <wp:posOffset>9608820</wp:posOffset>
              </wp:positionV>
              <wp:extent cx="2413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8440D" w14:textId="77777777" w:rsidR="00D65018" w:rsidRDefault="00DD090C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766C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C5F1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09.45pt;margin-top:756.6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CsFqw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" filled="f" stroked="f">
              <v:textbox inset="0,0,0,0">
                <w:txbxContent>
                  <w:p w14:paraId="7298440D" w14:textId="77777777" w:rsidR="00D65018" w:rsidRDefault="00DD090C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D766C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41968" w14:textId="77777777" w:rsidR="00E970AF" w:rsidRDefault="00E970AF">
      <w:r>
        <w:separator/>
      </w:r>
    </w:p>
  </w:footnote>
  <w:footnote w:type="continuationSeparator" w:id="0">
    <w:p w14:paraId="6AD687D8" w14:textId="77777777" w:rsidR="00E970AF" w:rsidRDefault="00E97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55DB"/>
    <w:multiLevelType w:val="hybridMultilevel"/>
    <w:tmpl w:val="0C00BD8C"/>
    <w:lvl w:ilvl="0" w:tplc="41663154">
      <w:numFmt w:val="bullet"/>
      <w:lvlText w:val="-"/>
      <w:lvlJc w:val="left"/>
      <w:pPr>
        <w:ind w:left="36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98ED72E">
      <w:numFmt w:val="bullet"/>
      <w:lvlText w:val="•"/>
      <w:lvlJc w:val="left"/>
      <w:pPr>
        <w:ind w:left="1230" w:hanging="201"/>
      </w:pPr>
      <w:rPr>
        <w:rFonts w:hint="default"/>
      </w:rPr>
    </w:lvl>
    <w:lvl w:ilvl="2" w:tplc="B91E4A42">
      <w:numFmt w:val="bullet"/>
      <w:lvlText w:val="•"/>
      <w:lvlJc w:val="left"/>
      <w:pPr>
        <w:ind w:left="2100" w:hanging="201"/>
      </w:pPr>
      <w:rPr>
        <w:rFonts w:hint="default"/>
      </w:rPr>
    </w:lvl>
    <w:lvl w:ilvl="3" w:tplc="40B26282">
      <w:numFmt w:val="bullet"/>
      <w:lvlText w:val="•"/>
      <w:lvlJc w:val="left"/>
      <w:pPr>
        <w:ind w:left="2971" w:hanging="201"/>
      </w:pPr>
      <w:rPr>
        <w:rFonts w:hint="default"/>
      </w:rPr>
    </w:lvl>
    <w:lvl w:ilvl="4" w:tplc="A28E9198">
      <w:numFmt w:val="bullet"/>
      <w:lvlText w:val="•"/>
      <w:lvlJc w:val="left"/>
      <w:pPr>
        <w:ind w:left="3841" w:hanging="201"/>
      </w:pPr>
      <w:rPr>
        <w:rFonts w:hint="default"/>
      </w:rPr>
    </w:lvl>
    <w:lvl w:ilvl="5" w:tplc="DFD22AC0">
      <w:numFmt w:val="bullet"/>
      <w:lvlText w:val="•"/>
      <w:lvlJc w:val="left"/>
      <w:pPr>
        <w:ind w:left="4712" w:hanging="201"/>
      </w:pPr>
      <w:rPr>
        <w:rFonts w:hint="default"/>
      </w:rPr>
    </w:lvl>
    <w:lvl w:ilvl="6" w:tplc="9572BBA2">
      <w:numFmt w:val="bullet"/>
      <w:lvlText w:val="•"/>
      <w:lvlJc w:val="left"/>
      <w:pPr>
        <w:ind w:left="5582" w:hanging="201"/>
      </w:pPr>
      <w:rPr>
        <w:rFonts w:hint="default"/>
      </w:rPr>
    </w:lvl>
    <w:lvl w:ilvl="7" w:tplc="DCFE8230">
      <w:numFmt w:val="bullet"/>
      <w:lvlText w:val="•"/>
      <w:lvlJc w:val="left"/>
      <w:pPr>
        <w:ind w:left="6453" w:hanging="201"/>
      </w:pPr>
      <w:rPr>
        <w:rFonts w:hint="default"/>
      </w:rPr>
    </w:lvl>
    <w:lvl w:ilvl="8" w:tplc="D2B88EB6">
      <w:numFmt w:val="bullet"/>
      <w:lvlText w:val="•"/>
      <w:lvlJc w:val="left"/>
      <w:pPr>
        <w:ind w:left="7323" w:hanging="201"/>
      </w:pPr>
      <w:rPr>
        <w:rFonts w:hint="default"/>
      </w:rPr>
    </w:lvl>
  </w:abstractNum>
  <w:abstractNum w:abstractNumId="1" w15:restartNumberingAfterBreak="0">
    <w:nsid w:val="238146D8"/>
    <w:multiLevelType w:val="hybridMultilevel"/>
    <w:tmpl w:val="38986E74"/>
    <w:lvl w:ilvl="0" w:tplc="BE2ADE42">
      <w:start w:val="1"/>
      <w:numFmt w:val="upperRoman"/>
      <w:lvlText w:val="%1."/>
      <w:lvlJc w:val="left"/>
      <w:pPr>
        <w:ind w:left="454" w:hanging="33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1" w:tplc="3EDE1EA6">
      <w:start w:val="1"/>
      <w:numFmt w:val="decimal"/>
      <w:lvlText w:val="%2."/>
      <w:lvlJc w:val="left"/>
      <w:pPr>
        <w:ind w:left="782" w:hanging="3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2" w:tplc="36E8B80C">
      <w:numFmt w:val="bullet"/>
      <w:lvlText w:val="•"/>
      <w:lvlJc w:val="left"/>
      <w:pPr>
        <w:ind w:left="780" w:hanging="301"/>
      </w:pPr>
      <w:rPr>
        <w:rFonts w:hint="default"/>
      </w:rPr>
    </w:lvl>
    <w:lvl w:ilvl="3" w:tplc="15BA08CE">
      <w:numFmt w:val="bullet"/>
      <w:lvlText w:val="•"/>
      <w:lvlJc w:val="left"/>
      <w:pPr>
        <w:ind w:left="1815" w:hanging="301"/>
      </w:pPr>
      <w:rPr>
        <w:rFonts w:hint="default"/>
      </w:rPr>
    </w:lvl>
    <w:lvl w:ilvl="4" w:tplc="0F547DC8">
      <w:numFmt w:val="bullet"/>
      <w:lvlText w:val="•"/>
      <w:lvlJc w:val="left"/>
      <w:pPr>
        <w:ind w:left="2851" w:hanging="301"/>
      </w:pPr>
      <w:rPr>
        <w:rFonts w:hint="default"/>
      </w:rPr>
    </w:lvl>
    <w:lvl w:ilvl="5" w:tplc="D8B066D4">
      <w:numFmt w:val="bullet"/>
      <w:lvlText w:val="•"/>
      <w:lvlJc w:val="left"/>
      <w:pPr>
        <w:ind w:left="3886" w:hanging="301"/>
      </w:pPr>
      <w:rPr>
        <w:rFonts w:hint="default"/>
      </w:rPr>
    </w:lvl>
    <w:lvl w:ilvl="6" w:tplc="68807BAA">
      <w:numFmt w:val="bullet"/>
      <w:lvlText w:val="•"/>
      <w:lvlJc w:val="left"/>
      <w:pPr>
        <w:ind w:left="4922" w:hanging="301"/>
      </w:pPr>
      <w:rPr>
        <w:rFonts w:hint="default"/>
      </w:rPr>
    </w:lvl>
    <w:lvl w:ilvl="7" w:tplc="B7A6EAFE">
      <w:numFmt w:val="bullet"/>
      <w:lvlText w:val="•"/>
      <w:lvlJc w:val="left"/>
      <w:pPr>
        <w:ind w:left="5957" w:hanging="301"/>
      </w:pPr>
      <w:rPr>
        <w:rFonts w:hint="default"/>
      </w:rPr>
    </w:lvl>
    <w:lvl w:ilvl="8" w:tplc="B498D962">
      <w:numFmt w:val="bullet"/>
      <w:lvlText w:val="•"/>
      <w:lvlJc w:val="left"/>
      <w:pPr>
        <w:ind w:left="6993" w:hanging="301"/>
      </w:pPr>
      <w:rPr>
        <w:rFonts w:hint="default"/>
      </w:rPr>
    </w:lvl>
  </w:abstractNum>
  <w:abstractNum w:abstractNumId="2" w15:restartNumberingAfterBreak="0">
    <w:nsid w:val="257E0F26"/>
    <w:multiLevelType w:val="hybridMultilevel"/>
    <w:tmpl w:val="903E3738"/>
    <w:lvl w:ilvl="0" w:tplc="E4F0907E">
      <w:start w:val="1"/>
      <w:numFmt w:val="decimal"/>
      <w:lvlText w:val="%1."/>
      <w:lvlJc w:val="left"/>
      <w:pPr>
        <w:ind w:left="36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1" w:tplc="B5AAC6B4">
      <w:numFmt w:val="bullet"/>
      <w:lvlText w:val="-"/>
      <w:lvlJc w:val="left"/>
      <w:pPr>
        <w:ind w:left="702" w:hanging="239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2"/>
        <w:szCs w:val="22"/>
      </w:rPr>
    </w:lvl>
    <w:lvl w:ilvl="2" w:tplc="7944B6D8">
      <w:numFmt w:val="bullet"/>
      <w:lvlText w:val="•"/>
      <w:lvlJc w:val="left"/>
      <w:pPr>
        <w:ind w:left="1629" w:hanging="239"/>
      </w:pPr>
      <w:rPr>
        <w:rFonts w:hint="default"/>
      </w:rPr>
    </w:lvl>
    <w:lvl w:ilvl="3" w:tplc="1622973A">
      <w:numFmt w:val="bullet"/>
      <w:lvlText w:val="•"/>
      <w:lvlJc w:val="left"/>
      <w:pPr>
        <w:ind w:left="2558" w:hanging="239"/>
      </w:pPr>
      <w:rPr>
        <w:rFonts w:hint="default"/>
      </w:rPr>
    </w:lvl>
    <w:lvl w:ilvl="4" w:tplc="EFECD6A4">
      <w:numFmt w:val="bullet"/>
      <w:lvlText w:val="•"/>
      <w:lvlJc w:val="left"/>
      <w:pPr>
        <w:ind w:left="3488" w:hanging="239"/>
      </w:pPr>
      <w:rPr>
        <w:rFonts w:hint="default"/>
      </w:rPr>
    </w:lvl>
    <w:lvl w:ilvl="5" w:tplc="E15E561C">
      <w:numFmt w:val="bullet"/>
      <w:lvlText w:val="•"/>
      <w:lvlJc w:val="left"/>
      <w:pPr>
        <w:ind w:left="4417" w:hanging="239"/>
      </w:pPr>
      <w:rPr>
        <w:rFonts w:hint="default"/>
      </w:rPr>
    </w:lvl>
    <w:lvl w:ilvl="6" w:tplc="C966CF6A">
      <w:numFmt w:val="bullet"/>
      <w:lvlText w:val="•"/>
      <w:lvlJc w:val="left"/>
      <w:pPr>
        <w:ind w:left="5346" w:hanging="239"/>
      </w:pPr>
      <w:rPr>
        <w:rFonts w:hint="default"/>
      </w:rPr>
    </w:lvl>
    <w:lvl w:ilvl="7" w:tplc="8C6CA286">
      <w:numFmt w:val="bullet"/>
      <w:lvlText w:val="•"/>
      <w:lvlJc w:val="left"/>
      <w:pPr>
        <w:ind w:left="6276" w:hanging="239"/>
      </w:pPr>
      <w:rPr>
        <w:rFonts w:hint="default"/>
      </w:rPr>
    </w:lvl>
    <w:lvl w:ilvl="8" w:tplc="89FE715A">
      <w:numFmt w:val="bullet"/>
      <w:lvlText w:val="•"/>
      <w:lvlJc w:val="left"/>
      <w:pPr>
        <w:ind w:left="7205" w:hanging="239"/>
      </w:pPr>
      <w:rPr>
        <w:rFonts w:hint="default"/>
      </w:rPr>
    </w:lvl>
  </w:abstractNum>
  <w:abstractNum w:abstractNumId="3" w15:restartNumberingAfterBreak="0">
    <w:nsid w:val="40F24E38"/>
    <w:multiLevelType w:val="hybridMultilevel"/>
    <w:tmpl w:val="1BDC3C9C"/>
    <w:lvl w:ilvl="0" w:tplc="B7527E12">
      <w:numFmt w:val="bullet"/>
      <w:lvlText w:val="-"/>
      <w:lvlJc w:val="left"/>
      <w:pPr>
        <w:ind w:left="383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6CA46FE">
      <w:numFmt w:val="bullet"/>
      <w:lvlText w:val="•"/>
      <w:lvlJc w:val="left"/>
      <w:pPr>
        <w:ind w:left="1248" w:hanging="201"/>
      </w:pPr>
      <w:rPr>
        <w:rFonts w:hint="default"/>
      </w:rPr>
    </w:lvl>
    <w:lvl w:ilvl="2" w:tplc="CDE43130">
      <w:numFmt w:val="bullet"/>
      <w:lvlText w:val="•"/>
      <w:lvlJc w:val="left"/>
      <w:pPr>
        <w:ind w:left="2116" w:hanging="201"/>
      </w:pPr>
      <w:rPr>
        <w:rFonts w:hint="default"/>
      </w:rPr>
    </w:lvl>
    <w:lvl w:ilvl="3" w:tplc="8506CFE6">
      <w:numFmt w:val="bullet"/>
      <w:lvlText w:val="•"/>
      <w:lvlJc w:val="left"/>
      <w:pPr>
        <w:ind w:left="2985" w:hanging="201"/>
      </w:pPr>
      <w:rPr>
        <w:rFonts w:hint="default"/>
      </w:rPr>
    </w:lvl>
    <w:lvl w:ilvl="4" w:tplc="4F2CBB9A">
      <w:numFmt w:val="bullet"/>
      <w:lvlText w:val="•"/>
      <w:lvlJc w:val="left"/>
      <w:pPr>
        <w:ind w:left="3853" w:hanging="201"/>
      </w:pPr>
      <w:rPr>
        <w:rFonts w:hint="default"/>
      </w:rPr>
    </w:lvl>
    <w:lvl w:ilvl="5" w:tplc="A1E43806">
      <w:numFmt w:val="bullet"/>
      <w:lvlText w:val="•"/>
      <w:lvlJc w:val="left"/>
      <w:pPr>
        <w:ind w:left="4722" w:hanging="201"/>
      </w:pPr>
      <w:rPr>
        <w:rFonts w:hint="default"/>
      </w:rPr>
    </w:lvl>
    <w:lvl w:ilvl="6" w:tplc="9906FCB6">
      <w:numFmt w:val="bullet"/>
      <w:lvlText w:val="•"/>
      <w:lvlJc w:val="left"/>
      <w:pPr>
        <w:ind w:left="5590" w:hanging="201"/>
      </w:pPr>
      <w:rPr>
        <w:rFonts w:hint="default"/>
      </w:rPr>
    </w:lvl>
    <w:lvl w:ilvl="7" w:tplc="598A59BC">
      <w:numFmt w:val="bullet"/>
      <w:lvlText w:val="•"/>
      <w:lvlJc w:val="left"/>
      <w:pPr>
        <w:ind w:left="6459" w:hanging="201"/>
      </w:pPr>
      <w:rPr>
        <w:rFonts w:hint="default"/>
      </w:rPr>
    </w:lvl>
    <w:lvl w:ilvl="8" w:tplc="170A62E2">
      <w:numFmt w:val="bullet"/>
      <w:lvlText w:val="•"/>
      <w:lvlJc w:val="left"/>
      <w:pPr>
        <w:ind w:left="7327" w:hanging="201"/>
      </w:pPr>
      <w:rPr>
        <w:rFonts w:hint="default"/>
      </w:rPr>
    </w:lvl>
  </w:abstractNum>
  <w:abstractNum w:abstractNumId="4" w15:restartNumberingAfterBreak="0">
    <w:nsid w:val="44BA5A1E"/>
    <w:multiLevelType w:val="hybridMultilevel"/>
    <w:tmpl w:val="E9FC1634"/>
    <w:lvl w:ilvl="0" w:tplc="135E6CAA">
      <w:numFmt w:val="bullet"/>
      <w:lvlText w:val="-"/>
      <w:lvlJc w:val="left"/>
      <w:pPr>
        <w:ind w:left="342" w:hanging="239"/>
      </w:pPr>
      <w:rPr>
        <w:rFonts w:ascii="Times New Roman" w:eastAsia="Times New Roman" w:hAnsi="Times New Roman" w:cs="Times New Roman" w:hint="default"/>
        <w:w w:val="99"/>
      </w:rPr>
    </w:lvl>
    <w:lvl w:ilvl="1" w:tplc="32DC6F1E">
      <w:numFmt w:val="bullet"/>
      <w:lvlText w:val="•"/>
      <w:lvlJc w:val="left"/>
      <w:pPr>
        <w:ind w:left="1212" w:hanging="239"/>
      </w:pPr>
      <w:rPr>
        <w:rFonts w:hint="default"/>
      </w:rPr>
    </w:lvl>
    <w:lvl w:ilvl="2" w:tplc="548C12D6">
      <w:numFmt w:val="bullet"/>
      <w:lvlText w:val="•"/>
      <w:lvlJc w:val="left"/>
      <w:pPr>
        <w:ind w:left="2084" w:hanging="239"/>
      </w:pPr>
      <w:rPr>
        <w:rFonts w:hint="default"/>
      </w:rPr>
    </w:lvl>
    <w:lvl w:ilvl="3" w:tplc="0776BA86">
      <w:numFmt w:val="bullet"/>
      <w:lvlText w:val="•"/>
      <w:lvlJc w:val="left"/>
      <w:pPr>
        <w:ind w:left="2957" w:hanging="239"/>
      </w:pPr>
      <w:rPr>
        <w:rFonts w:hint="default"/>
      </w:rPr>
    </w:lvl>
    <w:lvl w:ilvl="4" w:tplc="5DA6FF48">
      <w:numFmt w:val="bullet"/>
      <w:lvlText w:val="•"/>
      <w:lvlJc w:val="left"/>
      <w:pPr>
        <w:ind w:left="3829" w:hanging="239"/>
      </w:pPr>
      <w:rPr>
        <w:rFonts w:hint="default"/>
      </w:rPr>
    </w:lvl>
    <w:lvl w:ilvl="5" w:tplc="1E3C3964">
      <w:numFmt w:val="bullet"/>
      <w:lvlText w:val="•"/>
      <w:lvlJc w:val="left"/>
      <w:pPr>
        <w:ind w:left="4702" w:hanging="239"/>
      </w:pPr>
      <w:rPr>
        <w:rFonts w:hint="default"/>
      </w:rPr>
    </w:lvl>
    <w:lvl w:ilvl="6" w:tplc="21EA956E">
      <w:numFmt w:val="bullet"/>
      <w:lvlText w:val="•"/>
      <w:lvlJc w:val="left"/>
      <w:pPr>
        <w:ind w:left="5574" w:hanging="239"/>
      </w:pPr>
      <w:rPr>
        <w:rFonts w:hint="default"/>
      </w:rPr>
    </w:lvl>
    <w:lvl w:ilvl="7" w:tplc="14DA384A">
      <w:numFmt w:val="bullet"/>
      <w:lvlText w:val="•"/>
      <w:lvlJc w:val="left"/>
      <w:pPr>
        <w:ind w:left="6447" w:hanging="239"/>
      </w:pPr>
      <w:rPr>
        <w:rFonts w:hint="default"/>
      </w:rPr>
    </w:lvl>
    <w:lvl w:ilvl="8" w:tplc="015A2DBE">
      <w:numFmt w:val="bullet"/>
      <w:lvlText w:val="•"/>
      <w:lvlJc w:val="left"/>
      <w:pPr>
        <w:ind w:left="7319" w:hanging="239"/>
      </w:pPr>
      <w:rPr>
        <w:rFonts w:hint="default"/>
      </w:rPr>
    </w:lvl>
  </w:abstractNum>
  <w:abstractNum w:abstractNumId="5" w15:restartNumberingAfterBreak="0">
    <w:nsid w:val="6A7A1B16"/>
    <w:multiLevelType w:val="hybridMultilevel"/>
    <w:tmpl w:val="89922BC4"/>
    <w:lvl w:ilvl="0" w:tplc="70EED5F8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0A4A39DE">
      <w:numFmt w:val="bullet"/>
      <w:lvlText w:val="-"/>
      <w:lvlJc w:val="left"/>
      <w:pPr>
        <w:ind w:left="15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741CD212">
      <w:numFmt w:val="bullet"/>
      <w:lvlText w:val="•"/>
      <w:lvlJc w:val="left"/>
      <w:pPr>
        <w:ind w:left="2393" w:hanging="360"/>
      </w:pPr>
      <w:rPr>
        <w:rFonts w:hint="default"/>
      </w:rPr>
    </w:lvl>
    <w:lvl w:ilvl="3" w:tplc="B5B8CCD6"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C27A6C6C">
      <w:numFmt w:val="bullet"/>
      <w:lvlText w:val="•"/>
      <w:lvlJc w:val="left"/>
      <w:pPr>
        <w:ind w:left="4061" w:hanging="360"/>
      </w:pPr>
      <w:rPr>
        <w:rFonts w:hint="default"/>
      </w:rPr>
    </w:lvl>
    <w:lvl w:ilvl="5" w:tplc="D2F82A24">
      <w:numFmt w:val="bullet"/>
      <w:lvlText w:val="•"/>
      <w:lvlJc w:val="left"/>
      <w:pPr>
        <w:ind w:left="4895" w:hanging="360"/>
      </w:pPr>
      <w:rPr>
        <w:rFonts w:hint="default"/>
      </w:rPr>
    </w:lvl>
    <w:lvl w:ilvl="6" w:tplc="1F42A9DE">
      <w:numFmt w:val="bullet"/>
      <w:lvlText w:val="•"/>
      <w:lvlJc w:val="left"/>
      <w:pPr>
        <w:ind w:left="5729" w:hanging="360"/>
      </w:pPr>
      <w:rPr>
        <w:rFonts w:hint="default"/>
      </w:rPr>
    </w:lvl>
    <w:lvl w:ilvl="7" w:tplc="560C5EAA">
      <w:numFmt w:val="bullet"/>
      <w:lvlText w:val="•"/>
      <w:lvlJc w:val="left"/>
      <w:pPr>
        <w:ind w:left="6562" w:hanging="360"/>
      </w:pPr>
      <w:rPr>
        <w:rFonts w:hint="default"/>
      </w:rPr>
    </w:lvl>
    <w:lvl w:ilvl="8" w:tplc="1242CEBE">
      <w:numFmt w:val="bullet"/>
      <w:lvlText w:val="•"/>
      <w:lvlJc w:val="left"/>
      <w:pPr>
        <w:ind w:left="7396" w:hanging="360"/>
      </w:pPr>
      <w:rPr>
        <w:rFonts w:hint="default"/>
      </w:rPr>
    </w:lvl>
  </w:abstractNum>
  <w:abstractNum w:abstractNumId="6" w15:restartNumberingAfterBreak="0">
    <w:nsid w:val="74F9442A"/>
    <w:multiLevelType w:val="hybridMultilevel"/>
    <w:tmpl w:val="6E146714"/>
    <w:lvl w:ilvl="0" w:tplc="CC660B8E">
      <w:numFmt w:val="bullet"/>
      <w:lvlText w:val="-"/>
      <w:lvlJc w:val="left"/>
      <w:pPr>
        <w:ind w:left="8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6420B6E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C4800B48">
      <w:numFmt w:val="bullet"/>
      <w:lvlText w:val="•"/>
      <w:lvlJc w:val="left"/>
      <w:pPr>
        <w:ind w:left="2484" w:hanging="360"/>
      </w:pPr>
      <w:rPr>
        <w:rFonts w:hint="default"/>
      </w:rPr>
    </w:lvl>
    <w:lvl w:ilvl="3" w:tplc="4C7CA986">
      <w:numFmt w:val="bullet"/>
      <w:lvlText w:val="•"/>
      <w:lvlJc w:val="left"/>
      <w:pPr>
        <w:ind w:left="3307" w:hanging="360"/>
      </w:pPr>
      <w:rPr>
        <w:rFonts w:hint="default"/>
      </w:rPr>
    </w:lvl>
    <w:lvl w:ilvl="4" w:tplc="2ED27D3A">
      <w:numFmt w:val="bullet"/>
      <w:lvlText w:val="•"/>
      <w:lvlJc w:val="left"/>
      <w:pPr>
        <w:ind w:left="4129" w:hanging="360"/>
      </w:pPr>
      <w:rPr>
        <w:rFonts w:hint="default"/>
      </w:rPr>
    </w:lvl>
    <w:lvl w:ilvl="5" w:tplc="BB206EBE">
      <w:numFmt w:val="bullet"/>
      <w:lvlText w:val="•"/>
      <w:lvlJc w:val="left"/>
      <w:pPr>
        <w:ind w:left="4952" w:hanging="360"/>
      </w:pPr>
      <w:rPr>
        <w:rFonts w:hint="default"/>
      </w:rPr>
    </w:lvl>
    <w:lvl w:ilvl="6" w:tplc="10B0B3CC"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4ABA3B04">
      <w:numFmt w:val="bullet"/>
      <w:lvlText w:val="•"/>
      <w:lvlJc w:val="left"/>
      <w:pPr>
        <w:ind w:left="6597" w:hanging="360"/>
      </w:pPr>
      <w:rPr>
        <w:rFonts w:hint="default"/>
      </w:rPr>
    </w:lvl>
    <w:lvl w:ilvl="8" w:tplc="93DAA760">
      <w:numFmt w:val="bullet"/>
      <w:lvlText w:val="•"/>
      <w:lvlJc w:val="left"/>
      <w:pPr>
        <w:ind w:left="7419" w:hanging="360"/>
      </w:pPr>
      <w:rPr>
        <w:rFonts w:hint="default"/>
      </w:rPr>
    </w:lvl>
  </w:abstractNum>
  <w:abstractNum w:abstractNumId="7" w15:restartNumberingAfterBreak="0">
    <w:nsid w:val="77611BFC"/>
    <w:multiLevelType w:val="hybridMultilevel"/>
    <w:tmpl w:val="A63A8498"/>
    <w:lvl w:ilvl="0" w:tplc="33D856DE">
      <w:numFmt w:val="bullet"/>
      <w:lvlText w:val="–"/>
      <w:lvlJc w:val="left"/>
      <w:pPr>
        <w:ind w:left="30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CD2B806">
      <w:numFmt w:val="bullet"/>
      <w:lvlText w:val="•"/>
      <w:lvlJc w:val="left"/>
      <w:pPr>
        <w:ind w:left="1176" w:hanging="181"/>
      </w:pPr>
      <w:rPr>
        <w:rFonts w:hint="default"/>
      </w:rPr>
    </w:lvl>
    <w:lvl w:ilvl="2" w:tplc="4940A79E">
      <w:numFmt w:val="bullet"/>
      <w:lvlText w:val="•"/>
      <w:lvlJc w:val="left"/>
      <w:pPr>
        <w:ind w:left="2052" w:hanging="181"/>
      </w:pPr>
      <w:rPr>
        <w:rFonts w:hint="default"/>
      </w:rPr>
    </w:lvl>
    <w:lvl w:ilvl="3" w:tplc="EFE6CFF8">
      <w:numFmt w:val="bullet"/>
      <w:lvlText w:val="•"/>
      <w:lvlJc w:val="left"/>
      <w:pPr>
        <w:ind w:left="2929" w:hanging="181"/>
      </w:pPr>
      <w:rPr>
        <w:rFonts w:hint="default"/>
      </w:rPr>
    </w:lvl>
    <w:lvl w:ilvl="4" w:tplc="E7320284">
      <w:numFmt w:val="bullet"/>
      <w:lvlText w:val="•"/>
      <w:lvlJc w:val="left"/>
      <w:pPr>
        <w:ind w:left="3805" w:hanging="181"/>
      </w:pPr>
      <w:rPr>
        <w:rFonts w:hint="default"/>
      </w:rPr>
    </w:lvl>
    <w:lvl w:ilvl="5" w:tplc="DCC29D8A">
      <w:numFmt w:val="bullet"/>
      <w:lvlText w:val="•"/>
      <w:lvlJc w:val="left"/>
      <w:pPr>
        <w:ind w:left="4682" w:hanging="181"/>
      </w:pPr>
      <w:rPr>
        <w:rFonts w:hint="default"/>
      </w:rPr>
    </w:lvl>
    <w:lvl w:ilvl="6" w:tplc="3BEC1738">
      <w:numFmt w:val="bullet"/>
      <w:lvlText w:val="•"/>
      <w:lvlJc w:val="left"/>
      <w:pPr>
        <w:ind w:left="5558" w:hanging="181"/>
      </w:pPr>
      <w:rPr>
        <w:rFonts w:hint="default"/>
      </w:rPr>
    </w:lvl>
    <w:lvl w:ilvl="7" w:tplc="3CC0EF20">
      <w:numFmt w:val="bullet"/>
      <w:lvlText w:val="•"/>
      <w:lvlJc w:val="left"/>
      <w:pPr>
        <w:ind w:left="6435" w:hanging="181"/>
      </w:pPr>
      <w:rPr>
        <w:rFonts w:hint="default"/>
      </w:rPr>
    </w:lvl>
    <w:lvl w:ilvl="8" w:tplc="39FE522A">
      <w:numFmt w:val="bullet"/>
      <w:lvlText w:val="•"/>
      <w:lvlJc w:val="left"/>
      <w:pPr>
        <w:ind w:left="7311" w:hanging="181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18"/>
    <w:rsid w:val="001B1C4F"/>
    <w:rsid w:val="003C5EF4"/>
    <w:rsid w:val="004F37EB"/>
    <w:rsid w:val="00517002"/>
    <w:rsid w:val="00522A6F"/>
    <w:rsid w:val="005249CD"/>
    <w:rsid w:val="00575BE2"/>
    <w:rsid w:val="00617770"/>
    <w:rsid w:val="00655EFB"/>
    <w:rsid w:val="006D766C"/>
    <w:rsid w:val="00820770"/>
    <w:rsid w:val="008B6766"/>
    <w:rsid w:val="00A9647B"/>
    <w:rsid w:val="00D46CA6"/>
    <w:rsid w:val="00D65018"/>
    <w:rsid w:val="00DD090C"/>
    <w:rsid w:val="00DE3AAD"/>
    <w:rsid w:val="00E9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EBA2F"/>
  <w15:docId w15:val="{5FF1536C-4450-4F87-A890-E7B0D1D0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96" w:right="1228"/>
      <w:jc w:val="center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06"/>
    </w:pPr>
    <w:rPr>
      <w:b/>
      <w:bCs/>
      <w:i/>
      <w:i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84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C2984-BB0A-472F-B056-4340447A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2937</Words>
  <Characters>16744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pravilnik_o_luckim_pristojbama_27_3_2014.doc</vt:lpstr>
      <vt:lpstr>Microsoft Word - pravilnik_o_luckim_pristojbama_27_3_2014.doc</vt:lpstr>
    </vt:vector>
  </TitlesOfParts>
  <Company/>
  <LinksUpToDate>false</LinksUpToDate>
  <CharactersWithSpaces>19642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pravilnik_o_luckim_pristojbama_27_3_2014.doc</dc:title>
  <dc:creator>antonio</dc:creator>
  <cp:lastModifiedBy>Korisnik2</cp:lastModifiedBy>
  <cp:revision>2</cp:revision>
  <dcterms:created xsi:type="dcterms:W3CDTF">2022-05-03T07:47:00Z</dcterms:created>
  <dcterms:modified xsi:type="dcterms:W3CDTF">2022-05-03T07:47:00Z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2022-04-01T00:00:00Z</vt:filetime>
  </property>
</Properties>
</file>